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7A53" w:rsidRPr="00B736B7" w:rsidRDefault="009C7A53" w:rsidP="00B86141">
      <w:pPr>
        <w:widowControl w:val="0"/>
        <w:autoSpaceDE w:val="0"/>
        <w:autoSpaceDN w:val="0"/>
        <w:jc w:val="center"/>
        <w:rPr>
          <w:sz w:val="28"/>
          <w:szCs w:val="28"/>
        </w:rPr>
      </w:pPr>
      <w:r w:rsidRPr="00B736B7">
        <w:rPr>
          <w:noProof/>
          <w:sz w:val="22"/>
          <w:szCs w:val="20"/>
        </w:rPr>
        <w:drawing>
          <wp:inline distT="0" distB="0" distL="0" distR="0" wp14:anchorId="0C739E82" wp14:editId="4A948830">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8205" cy="847417"/>
                    </a:xfrm>
                    <a:prstGeom prst="rect">
                      <a:avLst/>
                    </a:prstGeom>
                  </pic:spPr>
                </pic:pic>
              </a:graphicData>
            </a:graphic>
          </wp:inline>
        </w:drawing>
      </w:r>
    </w:p>
    <w:p w:rsidR="009C7A53" w:rsidRPr="00B736B7" w:rsidRDefault="009C7A53" w:rsidP="00B86141">
      <w:pPr>
        <w:widowControl w:val="0"/>
        <w:autoSpaceDE w:val="0"/>
        <w:autoSpaceDN w:val="0"/>
        <w:jc w:val="center"/>
        <w:rPr>
          <w:sz w:val="22"/>
          <w:szCs w:val="22"/>
        </w:rPr>
      </w:pPr>
    </w:p>
    <w:p w:rsidR="009C7A53" w:rsidRPr="00B736B7" w:rsidRDefault="009C7A53" w:rsidP="00B86141">
      <w:pPr>
        <w:keepNext/>
        <w:jc w:val="center"/>
        <w:outlineLvl w:val="1"/>
        <w:rPr>
          <w:b/>
          <w:sz w:val="32"/>
          <w:szCs w:val="32"/>
        </w:rPr>
      </w:pPr>
      <w:r w:rsidRPr="00B736B7">
        <w:rPr>
          <w:b/>
          <w:sz w:val="32"/>
          <w:szCs w:val="32"/>
        </w:rPr>
        <w:t>АДМИНИСТРАЦИЯ СЕЧЕНОВСКОГО</w:t>
      </w:r>
    </w:p>
    <w:p w:rsidR="009C7A53" w:rsidRPr="00B736B7" w:rsidRDefault="009C7A53" w:rsidP="00B86141">
      <w:pPr>
        <w:keepNext/>
        <w:jc w:val="center"/>
        <w:outlineLvl w:val="1"/>
        <w:rPr>
          <w:b/>
          <w:sz w:val="32"/>
          <w:szCs w:val="32"/>
        </w:rPr>
      </w:pPr>
      <w:r w:rsidRPr="00B736B7">
        <w:rPr>
          <w:b/>
          <w:sz w:val="32"/>
          <w:szCs w:val="32"/>
        </w:rPr>
        <w:t xml:space="preserve">МУНИЦИПАЛЬНОГО </w:t>
      </w:r>
      <w:r w:rsidR="00226A5A" w:rsidRPr="00B736B7">
        <w:rPr>
          <w:b/>
          <w:sz w:val="32"/>
          <w:szCs w:val="32"/>
        </w:rPr>
        <w:t>ОКРУГА</w:t>
      </w:r>
    </w:p>
    <w:p w:rsidR="009C7A53" w:rsidRPr="00B736B7" w:rsidRDefault="009C7A53" w:rsidP="00B86141">
      <w:pPr>
        <w:jc w:val="center"/>
        <w:rPr>
          <w:rFonts w:eastAsia="Calibri"/>
          <w:b/>
          <w:sz w:val="32"/>
          <w:szCs w:val="32"/>
          <w:lang w:eastAsia="en-US"/>
        </w:rPr>
      </w:pPr>
      <w:r w:rsidRPr="00B736B7">
        <w:rPr>
          <w:rFonts w:eastAsia="Calibri"/>
          <w:b/>
          <w:sz w:val="32"/>
          <w:szCs w:val="32"/>
          <w:lang w:eastAsia="en-US"/>
        </w:rPr>
        <w:t>НИЖЕГОРОДСКОЙ ОБЛАСТИ</w:t>
      </w:r>
    </w:p>
    <w:p w:rsidR="00204B81" w:rsidRPr="00B736B7" w:rsidRDefault="00204B81" w:rsidP="00B86141">
      <w:pPr>
        <w:jc w:val="center"/>
        <w:rPr>
          <w:rFonts w:eastAsia="Calibri"/>
          <w:b/>
          <w:sz w:val="28"/>
          <w:szCs w:val="28"/>
          <w:lang w:eastAsia="en-US"/>
        </w:rPr>
      </w:pPr>
    </w:p>
    <w:p w:rsidR="009C7A53" w:rsidRDefault="009C7A53" w:rsidP="00B86141">
      <w:pPr>
        <w:jc w:val="center"/>
        <w:rPr>
          <w:rFonts w:eastAsia="Calibri"/>
          <w:b/>
          <w:sz w:val="32"/>
          <w:szCs w:val="32"/>
          <w:lang w:eastAsia="en-US"/>
        </w:rPr>
      </w:pPr>
      <w:r w:rsidRPr="00B736B7">
        <w:rPr>
          <w:rFonts w:eastAsia="Calibri"/>
          <w:b/>
          <w:sz w:val="32"/>
          <w:szCs w:val="32"/>
          <w:lang w:eastAsia="en-US"/>
        </w:rPr>
        <w:t>ПОСТАНОВЛЕНИЕ</w:t>
      </w:r>
    </w:p>
    <w:p w:rsidR="002645B0" w:rsidRDefault="002645B0" w:rsidP="002645B0">
      <w:pPr>
        <w:jc w:val="center"/>
        <w:rPr>
          <w:sz w:val="26"/>
          <w:szCs w:val="20"/>
        </w:rPr>
      </w:pPr>
      <w:r>
        <w:t>( в ред. Постановления Администрации Сеченовского муниципального округа Нижегородской области 21.12.2023 г. №1229)</w:t>
      </w:r>
    </w:p>
    <w:p w:rsidR="002645B0" w:rsidRDefault="002645B0" w:rsidP="002645B0">
      <w:pPr>
        <w:jc w:val="center"/>
      </w:pPr>
      <w:r>
        <w:t xml:space="preserve">( в ред. Постановления </w:t>
      </w:r>
      <w:r w:rsidR="00AA0CD3">
        <w:t>А</w:t>
      </w:r>
      <w:r>
        <w:t>дминистрации Сеченовского муниципального округа Нижегородской области от 27.12.2024 г. № 1062)</w:t>
      </w:r>
    </w:p>
    <w:p w:rsidR="00AA0CD3" w:rsidRDefault="00AA0CD3" w:rsidP="002645B0">
      <w:pPr>
        <w:jc w:val="center"/>
      </w:pPr>
      <w:r>
        <w:t>( в ред. Постановления Администрации Сеченовского муниципального округа Нижегородской области от 29.12.2025 г. № 195)</w:t>
      </w:r>
    </w:p>
    <w:p w:rsidR="002645B0" w:rsidRPr="00B736B7" w:rsidRDefault="002645B0" w:rsidP="00B86141">
      <w:pPr>
        <w:jc w:val="center"/>
        <w:rPr>
          <w:rFonts w:eastAsia="Calibri"/>
          <w:b/>
          <w:sz w:val="32"/>
          <w:szCs w:val="32"/>
          <w:lang w:eastAsia="en-US"/>
        </w:rPr>
      </w:pPr>
    </w:p>
    <w:p w:rsidR="00D84CA3" w:rsidRPr="00B736B7" w:rsidRDefault="00D84CA3" w:rsidP="00B86141">
      <w:pPr>
        <w:jc w:val="center"/>
        <w:rPr>
          <w:rFonts w:eastAsia="Calibri"/>
          <w:b/>
          <w:sz w:val="22"/>
          <w:szCs w:val="22"/>
          <w:lang w:eastAsia="en-US"/>
        </w:rPr>
      </w:pPr>
    </w:p>
    <w:p w:rsidR="004D2DFF" w:rsidRPr="007159F6" w:rsidRDefault="00AA2143" w:rsidP="00B86141">
      <w:pPr>
        <w:pStyle w:val="ConsPlusTitle"/>
        <w:rPr>
          <w:rFonts w:ascii="Times New Roman" w:hAnsi="Times New Roman" w:cs="Times New Roman"/>
          <w:b w:val="0"/>
          <w:sz w:val="28"/>
          <w:szCs w:val="28"/>
          <w:u w:val="single"/>
        </w:rPr>
      </w:pPr>
      <w:r>
        <w:rPr>
          <w:rFonts w:ascii="Times New Roman" w:hAnsi="Times New Roman" w:cs="Times New Roman"/>
          <w:b w:val="0"/>
          <w:sz w:val="28"/>
          <w:szCs w:val="28"/>
          <w:u w:val="single"/>
        </w:rPr>
        <w:t>1</w:t>
      </w:r>
      <w:r w:rsidR="004D369F">
        <w:rPr>
          <w:rFonts w:ascii="Times New Roman" w:hAnsi="Times New Roman" w:cs="Times New Roman"/>
          <w:b w:val="0"/>
          <w:sz w:val="28"/>
          <w:szCs w:val="28"/>
          <w:u w:val="single"/>
        </w:rPr>
        <w:t>9</w:t>
      </w:r>
      <w:r w:rsidR="00EE1838" w:rsidRPr="00B736B7">
        <w:rPr>
          <w:rFonts w:ascii="Times New Roman" w:hAnsi="Times New Roman" w:cs="Times New Roman"/>
          <w:b w:val="0"/>
          <w:sz w:val="28"/>
          <w:szCs w:val="28"/>
          <w:u w:val="single"/>
        </w:rPr>
        <w:t>.12</w:t>
      </w:r>
      <w:r w:rsidR="009C7A53" w:rsidRPr="00B736B7">
        <w:rPr>
          <w:rFonts w:ascii="Times New Roman" w:hAnsi="Times New Roman" w:cs="Times New Roman"/>
          <w:b w:val="0"/>
          <w:sz w:val="28"/>
          <w:szCs w:val="28"/>
          <w:u w:val="single"/>
        </w:rPr>
        <w:t>.2022 г.</w:t>
      </w:r>
      <w:r w:rsidR="009C7A53" w:rsidRPr="00B736B7">
        <w:rPr>
          <w:rFonts w:ascii="Times New Roman" w:hAnsi="Times New Roman" w:cs="Times New Roman"/>
          <w:b w:val="0"/>
          <w:sz w:val="28"/>
          <w:szCs w:val="28"/>
        </w:rPr>
        <w:t xml:space="preserve">            </w:t>
      </w:r>
      <w:r w:rsidR="00DC7EB3" w:rsidRPr="00B736B7">
        <w:rPr>
          <w:rFonts w:ascii="Times New Roman" w:hAnsi="Times New Roman" w:cs="Times New Roman"/>
          <w:b w:val="0"/>
          <w:sz w:val="28"/>
          <w:szCs w:val="28"/>
        </w:rPr>
        <w:t xml:space="preserve">                                               </w:t>
      </w:r>
      <w:r w:rsidR="00675A97" w:rsidRPr="00B736B7">
        <w:rPr>
          <w:rFonts w:ascii="Times New Roman" w:hAnsi="Times New Roman" w:cs="Times New Roman"/>
          <w:b w:val="0"/>
          <w:sz w:val="28"/>
          <w:szCs w:val="28"/>
        </w:rPr>
        <w:t xml:space="preserve">         </w:t>
      </w:r>
      <w:r w:rsidR="00DC7EB3" w:rsidRPr="00B736B7">
        <w:rPr>
          <w:rFonts w:ascii="Times New Roman" w:hAnsi="Times New Roman" w:cs="Times New Roman"/>
          <w:b w:val="0"/>
          <w:sz w:val="28"/>
          <w:szCs w:val="28"/>
        </w:rPr>
        <w:t xml:space="preserve">    </w:t>
      </w:r>
      <w:r w:rsidR="00BF4666" w:rsidRPr="00B736B7">
        <w:rPr>
          <w:rFonts w:ascii="Times New Roman" w:hAnsi="Times New Roman" w:cs="Times New Roman"/>
          <w:b w:val="0"/>
          <w:sz w:val="28"/>
          <w:szCs w:val="28"/>
        </w:rPr>
        <w:t xml:space="preserve">     </w:t>
      </w:r>
      <w:r w:rsidR="00DC7EB3" w:rsidRPr="00B736B7">
        <w:rPr>
          <w:rFonts w:ascii="Times New Roman" w:hAnsi="Times New Roman" w:cs="Times New Roman"/>
          <w:b w:val="0"/>
          <w:sz w:val="28"/>
          <w:szCs w:val="28"/>
        </w:rPr>
        <w:t xml:space="preserve">            </w:t>
      </w:r>
      <w:r w:rsidR="000A42B4" w:rsidRPr="00B736B7">
        <w:rPr>
          <w:rFonts w:ascii="Times New Roman" w:hAnsi="Times New Roman" w:cs="Times New Roman"/>
          <w:b w:val="0"/>
          <w:sz w:val="28"/>
          <w:szCs w:val="28"/>
        </w:rPr>
        <w:t xml:space="preserve">       </w:t>
      </w:r>
      <w:r w:rsidR="004E1C25" w:rsidRPr="00B736B7">
        <w:rPr>
          <w:rFonts w:ascii="Times New Roman" w:hAnsi="Times New Roman" w:cs="Times New Roman"/>
          <w:b w:val="0"/>
          <w:sz w:val="28"/>
          <w:szCs w:val="28"/>
        </w:rPr>
        <w:t xml:space="preserve">   </w:t>
      </w:r>
      <w:r w:rsidR="003D47BE" w:rsidRPr="00B736B7">
        <w:rPr>
          <w:rFonts w:ascii="Times New Roman" w:hAnsi="Times New Roman" w:cs="Times New Roman"/>
          <w:b w:val="0"/>
          <w:sz w:val="28"/>
          <w:szCs w:val="28"/>
          <w:u w:val="single"/>
        </w:rPr>
        <w:t xml:space="preserve">№ </w:t>
      </w:r>
      <w:r w:rsidR="00BE4645" w:rsidRPr="00B736B7">
        <w:rPr>
          <w:rFonts w:ascii="Times New Roman" w:hAnsi="Times New Roman" w:cs="Times New Roman"/>
          <w:b w:val="0"/>
          <w:sz w:val="28"/>
          <w:szCs w:val="28"/>
          <w:u w:val="single"/>
        </w:rPr>
        <w:t>1</w:t>
      </w:r>
      <w:r w:rsidR="007159F6">
        <w:rPr>
          <w:rFonts w:ascii="Times New Roman" w:hAnsi="Times New Roman" w:cs="Times New Roman"/>
          <w:b w:val="0"/>
          <w:sz w:val="28"/>
          <w:szCs w:val="28"/>
          <w:u w:val="single"/>
        </w:rPr>
        <w:t>9</w:t>
      </w:r>
      <w:r w:rsidR="007159F6" w:rsidRPr="007159F6">
        <w:rPr>
          <w:rFonts w:ascii="Times New Roman" w:hAnsi="Times New Roman" w:cs="Times New Roman"/>
          <w:b w:val="0"/>
          <w:sz w:val="28"/>
          <w:szCs w:val="28"/>
          <w:u w:val="single"/>
        </w:rPr>
        <w:t>5</w:t>
      </w:r>
    </w:p>
    <w:p w:rsidR="00D020CB" w:rsidRPr="00B736B7" w:rsidRDefault="00D020CB" w:rsidP="004D369F">
      <w:pPr>
        <w:pStyle w:val="aa"/>
        <w:jc w:val="center"/>
        <w:rPr>
          <w:b/>
          <w:sz w:val="24"/>
          <w:szCs w:val="24"/>
        </w:rPr>
      </w:pPr>
    </w:p>
    <w:p w:rsidR="007159F6" w:rsidRPr="007159F6" w:rsidRDefault="007159F6" w:rsidP="007159F6">
      <w:pPr>
        <w:jc w:val="center"/>
        <w:rPr>
          <w:b/>
          <w:sz w:val="28"/>
          <w:szCs w:val="28"/>
        </w:rPr>
      </w:pPr>
      <w:r w:rsidRPr="007159F6">
        <w:rPr>
          <w:b/>
          <w:sz w:val="28"/>
          <w:szCs w:val="28"/>
        </w:rPr>
        <w:t>Об утверждении муниципальной программы «Управление муниципальными финансами Сеченовского муниципального округа»</w:t>
      </w:r>
    </w:p>
    <w:p w:rsidR="007159F6" w:rsidRDefault="007159F6" w:rsidP="007159F6">
      <w:pPr>
        <w:jc w:val="both"/>
        <w:rPr>
          <w:sz w:val="28"/>
          <w:szCs w:val="28"/>
        </w:rPr>
      </w:pPr>
      <w:r>
        <w:rPr>
          <w:sz w:val="28"/>
          <w:szCs w:val="28"/>
        </w:rPr>
        <w:t xml:space="preserve">   </w:t>
      </w:r>
    </w:p>
    <w:p w:rsidR="007159F6" w:rsidRPr="00AE64A2" w:rsidRDefault="007159F6" w:rsidP="007159F6">
      <w:pPr>
        <w:pStyle w:val="31"/>
        <w:spacing w:after="0"/>
        <w:ind w:left="0" w:firstLine="709"/>
        <w:jc w:val="both"/>
        <w:rPr>
          <w:color w:val="000000"/>
          <w:sz w:val="28"/>
          <w:szCs w:val="28"/>
        </w:rPr>
      </w:pPr>
      <w:r>
        <w:rPr>
          <w:color w:val="000000"/>
          <w:sz w:val="28"/>
          <w:szCs w:val="28"/>
        </w:rPr>
        <w:t xml:space="preserve">В соответствии с Федеральным законом от 07.05.2013 г. № 104-ФЗ «О внесении изменений в Бюджетный кодекс РФ и отдельные законодательные акты Российской Федерации в связи с совершенствованием бюджетного процесса», постановлением Администрации Сеченовского муниципального округа Нижегородской области от  21.11.2022 г. № 42 «Об утверждении Порядка разработки, реализации и оценки эффективности муниципальных программ в Сеченовском муниципальном округе», </w:t>
      </w:r>
      <w:bookmarkStart w:id="0" w:name="_Hlk120537815"/>
      <w:r>
        <w:rPr>
          <w:color w:val="000000"/>
          <w:sz w:val="28"/>
          <w:szCs w:val="28"/>
        </w:rPr>
        <w:t>Законом Нижегородской области от 12 апреля 2022 года № 24-З «О преобразовании муниципальных образований Сеченовского муниципального района Нижегородской области»</w:t>
      </w:r>
      <w:bookmarkEnd w:id="0"/>
      <w:r>
        <w:rPr>
          <w:color w:val="000000"/>
          <w:sz w:val="28"/>
          <w:szCs w:val="28"/>
        </w:rPr>
        <w:t xml:space="preserve">, Администрация Сеченовского муниципального округа Нижегородской области  </w:t>
      </w:r>
      <w:r w:rsidRPr="003B254A">
        <w:rPr>
          <w:b/>
          <w:color w:val="000000"/>
          <w:spacing w:val="60"/>
          <w:sz w:val="28"/>
          <w:szCs w:val="28"/>
        </w:rPr>
        <w:t>постановляет:</w:t>
      </w:r>
    </w:p>
    <w:p w:rsidR="007159F6" w:rsidRPr="00AE64A2" w:rsidRDefault="007159F6" w:rsidP="007159F6">
      <w:pPr>
        <w:pStyle w:val="31"/>
        <w:spacing w:after="0"/>
        <w:ind w:left="0" w:firstLine="709"/>
        <w:jc w:val="both"/>
        <w:rPr>
          <w:color w:val="000000"/>
          <w:sz w:val="28"/>
          <w:szCs w:val="28"/>
        </w:rPr>
      </w:pPr>
      <w:r w:rsidRPr="00AE64A2">
        <w:rPr>
          <w:color w:val="000000"/>
          <w:sz w:val="28"/>
          <w:szCs w:val="28"/>
        </w:rPr>
        <w:t>1. Утвердить прилагаемую муниципальную программу "Управление</w:t>
      </w:r>
      <w:r>
        <w:rPr>
          <w:color w:val="000000"/>
          <w:sz w:val="28"/>
          <w:szCs w:val="28"/>
        </w:rPr>
        <w:t xml:space="preserve"> муниципальными</w:t>
      </w:r>
      <w:r w:rsidRPr="00AE64A2">
        <w:rPr>
          <w:color w:val="000000"/>
          <w:sz w:val="28"/>
          <w:szCs w:val="28"/>
        </w:rPr>
        <w:t xml:space="preserve">  финансами Сеченовского муниципального </w:t>
      </w:r>
      <w:r>
        <w:rPr>
          <w:color w:val="000000"/>
          <w:sz w:val="28"/>
          <w:szCs w:val="28"/>
        </w:rPr>
        <w:t xml:space="preserve">округа </w:t>
      </w:r>
      <w:r w:rsidRPr="00AE64A2">
        <w:rPr>
          <w:color w:val="000000"/>
          <w:sz w:val="28"/>
          <w:szCs w:val="28"/>
        </w:rPr>
        <w:t>Нижегородской области" (далее - Программа).</w:t>
      </w:r>
    </w:p>
    <w:p w:rsidR="007159F6" w:rsidRDefault="007159F6" w:rsidP="007159F6">
      <w:pPr>
        <w:pStyle w:val="31"/>
        <w:spacing w:after="0"/>
        <w:ind w:left="0" w:firstLine="709"/>
        <w:jc w:val="both"/>
        <w:rPr>
          <w:color w:val="000000"/>
          <w:sz w:val="28"/>
          <w:szCs w:val="28"/>
        </w:rPr>
      </w:pPr>
      <w:bookmarkStart w:id="1" w:name="Par14"/>
      <w:bookmarkEnd w:id="1"/>
      <w:r w:rsidRPr="00AE64A2">
        <w:rPr>
          <w:color w:val="000000"/>
          <w:sz w:val="28"/>
          <w:szCs w:val="28"/>
        </w:rPr>
        <w:t xml:space="preserve">2. Финансовому управлению  </w:t>
      </w:r>
      <w:r>
        <w:rPr>
          <w:color w:val="000000"/>
          <w:sz w:val="28"/>
          <w:szCs w:val="28"/>
        </w:rPr>
        <w:t>А</w:t>
      </w:r>
      <w:r w:rsidRPr="00AE64A2">
        <w:rPr>
          <w:color w:val="000000"/>
          <w:sz w:val="28"/>
          <w:szCs w:val="28"/>
        </w:rPr>
        <w:t xml:space="preserve">дминистрации Сеченовского муниципального </w:t>
      </w:r>
      <w:r>
        <w:rPr>
          <w:color w:val="000000"/>
          <w:sz w:val="28"/>
          <w:szCs w:val="28"/>
        </w:rPr>
        <w:t>округа</w:t>
      </w:r>
      <w:r w:rsidRPr="00AE64A2">
        <w:rPr>
          <w:color w:val="000000"/>
          <w:sz w:val="28"/>
          <w:szCs w:val="28"/>
        </w:rPr>
        <w:t xml:space="preserve"> Нижегородской области при формировании бюджета муниципального </w:t>
      </w:r>
      <w:r>
        <w:rPr>
          <w:color w:val="000000"/>
          <w:sz w:val="28"/>
          <w:szCs w:val="28"/>
        </w:rPr>
        <w:t>округа</w:t>
      </w:r>
      <w:r w:rsidRPr="00AE64A2">
        <w:rPr>
          <w:color w:val="000000"/>
          <w:sz w:val="28"/>
          <w:szCs w:val="28"/>
        </w:rPr>
        <w:t xml:space="preserve"> на очередной финансовый год и плановый период предусматривать средства на реализацию Программы.</w:t>
      </w:r>
    </w:p>
    <w:p w:rsidR="007159F6" w:rsidRDefault="007159F6" w:rsidP="007159F6">
      <w:pPr>
        <w:pStyle w:val="31"/>
        <w:spacing w:after="0"/>
        <w:ind w:left="0" w:firstLine="709"/>
        <w:jc w:val="both"/>
        <w:rPr>
          <w:color w:val="000000"/>
          <w:sz w:val="28"/>
          <w:szCs w:val="28"/>
        </w:rPr>
      </w:pPr>
      <w:r>
        <w:rPr>
          <w:color w:val="000000"/>
          <w:sz w:val="28"/>
          <w:szCs w:val="28"/>
        </w:rPr>
        <w:t>3. Общему отделу обеспечить размещение постановления на официальном сайте Администрации Сеченовского муниципального  округа Нижегородской области.</w:t>
      </w:r>
    </w:p>
    <w:p w:rsidR="007159F6" w:rsidRPr="00DD641C" w:rsidRDefault="007159F6" w:rsidP="007159F6">
      <w:pPr>
        <w:autoSpaceDE w:val="0"/>
        <w:autoSpaceDN w:val="0"/>
        <w:adjustRightInd w:val="0"/>
        <w:ind w:firstLine="709"/>
        <w:jc w:val="both"/>
        <w:rPr>
          <w:bCs/>
          <w:sz w:val="28"/>
          <w:szCs w:val="28"/>
        </w:rPr>
      </w:pPr>
      <w:r w:rsidRPr="00DD641C">
        <w:rPr>
          <w:color w:val="000000"/>
          <w:sz w:val="28"/>
          <w:szCs w:val="28"/>
        </w:rPr>
        <w:lastRenderedPageBreak/>
        <w:t>4.</w:t>
      </w:r>
      <w:r>
        <w:rPr>
          <w:color w:val="000000"/>
          <w:sz w:val="28"/>
          <w:szCs w:val="28"/>
        </w:rPr>
        <w:t xml:space="preserve"> </w:t>
      </w:r>
      <w:r>
        <w:rPr>
          <w:b/>
          <w:bCs/>
          <w:sz w:val="28"/>
          <w:szCs w:val="28"/>
        </w:rPr>
        <w:t xml:space="preserve"> </w:t>
      </w:r>
      <w:r w:rsidRPr="00F835D1">
        <w:rPr>
          <w:sz w:val="28"/>
          <w:szCs w:val="28"/>
        </w:rPr>
        <w:t xml:space="preserve">Отменить </w:t>
      </w:r>
      <w:r w:rsidRPr="00DD641C">
        <w:rPr>
          <w:bCs/>
          <w:sz w:val="28"/>
          <w:szCs w:val="28"/>
        </w:rPr>
        <w:t>с 1 января 20</w:t>
      </w:r>
      <w:r>
        <w:rPr>
          <w:bCs/>
          <w:sz w:val="28"/>
          <w:szCs w:val="28"/>
        </w:rPr>
        <w:t>23</w:t>
      </w:r>
      <w:r w:rsidRPr="00DD641C">
        <w:rPr>
          <w:bCs/>
          <w:sz w:val="28"/>
          <w:szCs w:val="28"/>
        </w:rPr>
        <w:t xml:space="preserve"> года:</w:t>
      </w:r>
    </w:p>
    <w:p w:rsidR="007159F6" w:rsidRPr="00F07FFB" w:rsidRDefault="007159F6" w:rsidP="007159F6">
      <w:pPr>
        <w:autoSpaceDE w:val="0"/>
        <w:autoSpaceDN w:val="0"/>
        <w:adjustRightInd w:val="0"/>
        <w:ind w:firstLine="709"/>
        <w:jc w:val="both"/>
        <w:rPr>
          <w:bCs/>
          <w:sz w:val="28"/>
          <w:szCs w:val="28"/>
        </w:rPr>
      </w:pPr>
      <w:r w:rsidRPr="00F07FFB">
        <w:rPr>
          <w:bCs/>
          <w:sz w:val="28"/>
          <w:szCs w:val="28"/>
        </w:rPr>
        <w:t>- постановление администрации Сеченовского муниципального района от 2</w:t>
      </w:r>
      <w:r>
        <w:rPr>
          <w:bCs/>
          <w:sz w:val="28"/>
          <w:szCs w:val="28"/>
        </w:rPr>
        <w:t>2</w:t>
      </w:r>
      <w:r w:rsidRPr="00F07FFB">
        <w:rPr>
          <w:bCs/>
          <w:sz w:val="28"/>
          <w:szCs w:val="28"/>
        </w:rPr>
        <w:t>.</w:t>
      </w:r>
      <w:r>
        <w:rPr>
          <w:bCs/>
          <w:sz w:val="28"/>
          <w:szCs w:val="28"/>
        </w:rPr>
        <w:t>03</w:t>
      </w:r>
      <w:r w:rsidRPr="00F07FFB">
        <w:rPr>
          <w:bCs/>
          <w:sz w:val="28"/>
          <w:szCs w:val="28"/>
        </w:rPr>
        <w:t>.201</w:t>
      </w:r>
      <w:r>
        <w:rPr>
          <w:bCs/>
          <w:sz w:val="28"/>
          <w:szCs w:val="28"/>
        </w:rPr>
        <w:t>9</w:t>
      </w:r>
      <w:r w:rsidRPr="00F07FFB">
        <w:rPr>
          <w:bCs/>
          <w:sz w:val="28"/>
          <w:szCs w:val="28"/>
        </w:rPr>
        <w:t xml:space="preserve"> </w:t>
      </w:r>
      <w:r>
        <w:rPr>
          <w:bCs/>
          <w:sz w:val="28"/>
          <w:szCs w:val="28"/>
        </w:rPr>
        <w:t>г. №</w:t>
      </w:r>
      <w:r w:rsidRPr="00F07FFB">
        <w:rPr>
          <w:bCs/>
          <w:sz w:val="28"/>
          <w:szCs w:val="28"/>
        </w:rPr>
        <w:t xml:space="preserve"> </w:t>
      </w:r>
      <w:r>
        <w:rPr>
          <w:bCs/>
          <w:sz w:val="28"/>
          <w:szCs w:val="28"/>
        </w:rPr>
        <w:t>224</w:t>
      </w:r>
      <w:r w:rsidRPr="00F07FFB">
        <w:rPr>
          <w:bCs/>
          <w:sz w:val="28"/>
          <w:szCs w:val="28"/>
        </w:rPr>
        <w:t xml:space="preserve"> "Об утверждении муниципальной программы "Управление муниципальными финансами Сеченовского муниципального района»;</w:t>
      </w:r>
    </w:p>
    <w:p w:rsidR="007159F6" w:rsidRDefault="007159F6" w:rsidP="007159F6">
      <w:pPr>
        <w:autoSpaceDE w:val="0"/>
        <w:autoSpaceDN w:val="0"/>
        <w:adjustRightInd w:val="0"/>
        <w:ind w:firstLine="709"/>
        <w:jc w:val="both"/>
        <w:rPr>
          <w:bCs/>
          <w:sz w:val="28"/>
          <w:szCs w:val="28"/>
        </w:rPr>
      </w:pPr>
      <w:r w:rsidRPr="00F07FFB">
        <w:rPr>
          <w:bCs/>
          <w:sz w:val="28"/>
          <w:szCs w:val="28"/>
        </w:rPr>
        <w:t xml:space="preserve">- постановление администрации </w:t>
      </w:r>
      <w:proofErr w:type="spellStart"/>
      <w:r w:rsidRPr="00F07FFB">
        <w:rPr>
          <w:bCs/>
          <w:sz w:val="28"/>
          <w:szCs w:val="28"/>
        </w:rPr>
        <w:t>Сеченовкого</w:t>
      </w:r>
      <w:proofErr w:type="spellEnd"/>
      <w:r w:rsidRPr="00F07FFB">
        <w:rPr>
          <w:bCs/>
          <w:sz w:val="28"/>
          <w:szCs w:val="28"/>
        </w:rPr>
        <w:t xml:space="preserve"> муниципального района от 2</w:t>
      </w:r>
      <w:r>
        <w:rPr>
          <w:bCs/>
          <w:sz w:val="28"/>
          <w:szCs w:val="28"/>
        </w:rPr>
        <w:t>3</w:t>
      </w:r>
      <w:r w:rsidRPr="00F07FFB">
        <w:rPr>
          <w:bCs/>
          <w:sz w:val="28"/>
          <w:szCs w:val="28"/>
        </w:rPr>
        <w:t>.0</w:t>
      </w:r>
      <w:r>
        <w:rPr>
          <w:bCs/>
          <w:sz w:val="28"/>
          <w:szCs w:val="28"/>
        </w:rPr>
        <w:t>4</w:t>
      </w:r>
      <w:r w:rsidRPr="00F07FFB">
        <w:rPr>
          <w:bCs/>
          <w:sz w:val="28"/>
          <w:szCs w:val="28"/>
        </w:rPr>
        <w:t>.201</w:t>
      </w:r>
      <w:r>
        <w:rPr>
          <w:bCs/>
          <w:sz w:val="28"/>
          <w:szCs w:val="28"/>
        </w:rPr>
        <w:t>9</w:t>
      </w:r>
      <w:r w:rsidRPr="00F07FFB">
        <w:rPr>
          <w:bCs/>
          <w:sz w:val="28"/>
          <w:szCs w:val="28"/>
        </w:rPr>
        <w:t xml:space="preserve"> г. </w:t>
      </w:r>
      <w:r>
        <w:rPr>
          <w:bCs/>
          <w:sz w:val="28"/>
          <w:szCs w:val="28"/>
        </w:rPr>
        <w:t>№</w:t>
      </w:r>
      <w:r w:rsidRPr="00F07FFB">
        <w:rPr>
          <w:bCs/>
          <w:sz w:val="28"/>
          <w:szCs w:val="28"/>
        </w:rPr>
        <w:t xml:space="preserve"> </w:t>
      </w:r>
      <w:r>
        <w:rPr>
          <w:bCs/>
          <w:sz w:val="28"/>
          <w:szCs w:val="28"/>
        </w:rPr>
        <w:t>356</w:t>
      </w:r>
      <w:r w:rsidRPr="00F07FFB">
        <w:rPr>
          <w:bCs/>
          <w:sz w:val="28"/>
          <w:szCs w:val="28"/>
        </w:rPr>
        <w:t xml:space="preserve"> "О внесении изменений в муниципальную программу "Управление муниципальными финансами Сеченовского муниципального района</w:t>
      </w:r>
      <w:r>
        <w:rPr>
          <w:bCs/>
          <w:sz w:val="28"/>
          <w:szCs w:val="28"/>
        </w:rPr>
        <w:t xml:space="preserve"> от 22 марта 2019 г. №  224</w:t>
      </w:r>
      <w:r w:rsidRPr="00F07FFB">
        <w:rPr>
          <w:bCs/>
          <w:sz w:val="28"/>
          <w:szCs w:val="28"/>
        </w:rPr>
        <w:t>";</w:t>
      </w:r>
    </w:p>
    <w:p w:rsidR="007159F6" w:rsidRDefault="007159F6" w:rsidP="007159F6">
      <w:pPr>
        <w:autoSpaceDE w:val="0"/>
        <w:autoSpaceDN w:val="0"/>
        <w:adjustRightInd w:val="0"/>
        <w:ind w:firstLine="709"/>
        <w:jc w:val="both"/>
        <w:rPr>
          <w:bCs/>
          <w:sz w:val="28"/>
          <w:szCs w:val="28"/>
        </w:rPr>
      </w:pPr>
      <w:r w:rsidRPr="00F07FFB">
        <w:rPr>
          <w:bCs/>
          <w:sz w:val="28"/>
          <w:szCs w:val="28"/>
        </w:rPr>
        <w:t xml:space="preserve">- постановление администрации </w:t>
      </w:r>
      <w:proofErr w:type="spellStart"/>
      <w:r w:rsidRPr="00F07FFB">
        <w:rPr>
          <w:bCs/>
          <w:sz w:val="28"/>
          <w:szCs w:val="28"/>
        </w:rPr>
        <w:t>Сеченовкого</w:t>
      </w:r>
      <w:proofErr w:type="spellEnd"/>
      <w:r w:rsidRPr="00F07FFB">
        <w:rPr>
          <w:bCs/>
          <w:sz w:val="28"/>
          <w:szCs w:val="28"/>
        </w:rPr>
        <w:t xml:space="preserve"> муниципального района от </w:t>
      </w:r>
      <w:r>
        <w:rPr>
          <w:bCs/>
          <w:sz w:val="28"/>
          <w:szCs w:val="28"/>
        </w:rPr>
        <w:t>31</w:t>
      </w:r>
      <w:r w:rsidRPr="00F07FFB">
        <w:rPr>
          <w:bCs/>
          <w:sz w:val="28"/>
          <w:szCs w:val="28"/>
        </w:rPr>
        <w:t>.</w:t>
      </w:r>
      <w:r>
        <w:rPr>
          <w:bCs/>
          <w:sz w:val="28"/>
          <w:szCs w:val="28"/>
        </w:rPr>
        <w:t>12</w:t>
      </w:r>
      <w:r w:rsidRPr="00F07FFB">
        <w:rPr>
          <w:bCs/>
          <w:sz w:val="28"/>
          <w:szCs w:val="28"/>
        </w:rPr>
        <w:t>.201</w:t>
      </w:r>
      <w:r>
        <w:rPr>
          <w:bCs/>
          <w:sz w:val="28"/>
          <w:szCs w:val="28"/>
        </w:rPr>
        <w:t>9</w:t>
      </w:r>
      <w:r w:rsidRPr="00F07FFB">
        <w:rPr>
          <w:bCs/>
          <w:sz w:val="28"/>
          <w:szCs w:val="28"/>
        </w:rPr>
        <w:t xml:space="preserve"> г. </w:t>
      </w:r>
      <w:r>
        <w:rPr>
          <w:bCs/>
          <w:sz w:val="28"/>
          <w:szCs w:val="28"/>
        </w:rPr>
        <w:t>№</w:t>
      </w:r>
      <w:r w:rsidRPr="00F07FFB">
        <w:rPr>
          <w:bCs/>
          <w:sz w:val="28"/>
          <w:szCs w:val="28"/>
        </w:rPr>
        <w:t xml:space="preserve"> </w:t>
      </w:r>
      <w:r>
        <w:rPr>
          <w:bCs/>
          <w:sz w:val="28"/>
          <w:szCs w:val="28"/>
        </w:rPr>
        <w:t>1150</w:t>
      </w:r>
      <w:r w:rsidRPr="00F07FFB">
        <w:rPr>
          <w:bCs/>
          <w:sz w:val="28"/>
          <w:szCs w:val="28"/>
        </w:rPr>
        <w:t xml:space="preserve"> "О внесении изменений в муниципальную программу "Управление муниципальными финансами Сеченовского муниципального района</w:t>
      </w:r>
      <w:r>
        <w:rPr>
          <w:bCs/>
          <w:sz w:val="28"/>
          <w:szCs w:val="28"/>
        </w:rPr>
        <w:t xml:space="preserve"> от 22 марта 2019 г. №  224</w:t>
      </w:r>
      <w:r w:rsidRPr="00F07FFB">
        <w:rPr>
          <w:bCs/>
          <w:sz w:val="28"/>
          <w:szCs w:val="28"/>
        </w:rPr>
        <w:t>";</w:t>
      </w:r>
    </w:p>
    <w:p w:rsidR="007159F6" w:rsidRDefault="007159F6" w:rsidP="007159F6">
      <w:pPr>
        <w:autoSpaceDE w:val="0"/>
        <w:autoSpaceDN w:val="0"/>
        <w:adjustRightInd w:val="0"/>
        <w:ind w:firstLine="709"/>
        <w:jc w:val="both"/>
        <w:rPr>
          <w:bCs/>
          <w:sz w:val="28"/>
          <w:szCs w:val="28"/>
        </w:rPr>
      </w:pPr>
      <w:r w:rsidRPr="00F07FFB">
        <w:rPr>
          <w:bCs/>
          <w:sz w:val="28"/>
          <w:szCs w:val="28"/>
        </w:rPr>
        <w:t xml:space="preserve">- постановление администрации </w:t>
      </w:r>
      <w:proofErr w:type="spellStart"/>
      <w:r w:rsidRPr="00F07FFB">
        <w:rPr>
          <w:bCs/>
          <w:sz w:val="28"/>
          <w:szCs w:val="28"/>
        </w:rPr>
        <w:t>Сеченовкого</w:t>
      </w:r>
      <w:proofErr w:type="spellEnd"/>
      <w:r w:rsidRPr="00F07FFB">
        <w:rPr>
          <w:bCs/>
          <w:sz w:val="28"/>
          <w:szCs w:val="28"/>
        </w:rPr>
        <w:t xml:space="preserve"> муниципального района от </w:t>
      </w:r>
      <w:r>
        <w:rPr>
          <w:bCs/>
          <w:sz w:val="28"/>
          <w:szCs w:val="28"/>
        </w:rPr>
        <w:t>09</w:t>
      </w:r>
      <w:r w:rsidRPr="00F07FFB">
        <w:rPr>
          <w:bCs/>
          <w:sz w:val="28"/>
          <w:szCs w:val="28"/>
        </w:rPr>
        <w:t>.</w:t>
      </w:r>
      <w:r>
        <w:rPr>
          <w:bCs/>
          <w:sz w:val="28"/>
          <w:szCs w:val="28"/>
        </w:rPr>
        <w:t>11</w:t>
      </w:r>
      <w:r w:rsidRPr="00F07FFB">
        <w:rPr>
          <w:bCs/>
          <w:sz w:val="28"/>
          <w:szCs w:val="28"/>
        </w:rPr>
        <w:t>.20</w:t>
      </w:r>
      <w:r>
        <w:rPr>
          <w:bCs/>
          <w:sz w:val="28"/>
          <w:szCs w:val="28"/>
        </w:rPr>
        <w:t>20</w:t>
      </w:r>
      <w:r w:rsidRPr="00F07FFB">
        <w:rPr>
          <w:bCs/>
          <w:sz w:val="28"/>
          <w:szCs w:val="28"/>
        </w:rPr>
        <w:t xml:space="preserve"> г. </w:t>
      </w:r>
      <w:r>
        <w:rPr>
          <w:bCs/>
          <w:sz w:val="28"/>
          <w:szCs w:val="28"/>
        </w:rPr>
        <w:t>№</w:t>
      </w:r>
      <w:r w:rsidRPr="00F07FFB">
        <w:rPr>
          <w:bCs/>
          <w:sz w:val="28"/>
          <w:szCs w:val="28"/>
        </w:rPr>
        <w:t xml:space="preserve"> </w:t>
      </w:r>
      <w:r>
        <w:rPr>
          <w:bCs/>
          <w:sz w:val="28"/>
          <w:szCs w:val="28"/>
        </w:rPr>
        <w:t>961</w:t>
      </w:r>
      <w:r w:rsidRPr="00F07FFB">
        <w:rPr>
          <w:bCs/>
          <w:sz w:val="28"/>
          <w:szCs w:val="28"/>
        </w:rPr>
        <w:t xml:space="preserve"> "О внесении изменений в муниципальную программу "Управление муниципальными финансами Сеченовского муниципального района</w:t>
      </w:r>
      <w:r>
        <w:rPr>
          <w:bCs/>
          <w:sz w:val="28"/>
          <w:szCs w:val="28"/>
        </w:rPr>
        <w:t xml:space="preserve"> от 22 марта 2019 г. №  224</w:t>
      </w:r>
      <w:r w:rsidRPr="00F07FFB">
        <w:rPr>
          <w:bCs/>
          <w:sz w:val="28"/>
          <w:szCs w:val="28"/>
        </w:rPr>
        <w:t>";</w:t>
      </w:r>
    </w:p>
    <w:p w:rsidR="007159F6" w:rsidRDefault="007159F6" w:rsidP="007159F6">
      <w:pPr>
        <w:autoSpaceDE w:val="0"/>
        <w:autoSpaceDN w:val="0"/>
        <w:adjustRightInd w:val="0"/>
        <w:ind w:firstLine="709"/>
        <w:jc w:val="both"/>
        <w:rPr>
          <w:bCs/>
          <w:sz w:val="28"/>
          <w:szCs w:val="28"/>
        </w:rPr>
      </w:pPr>
      <w:bookmarkStart w:id="2" w:name="Par15"/>
      <w:bookmarkEnd w:id="2"/>
      <w:r w:rsidRPr="00F07FFB">
        <w:rPr>
          <w:bCs/>
          <w:sz w:val="28"/>
          <w:szCs w:val="28"/>
        </w:rPr>
        <w:t xml:space="preserve">- постановление администрации </w:t>
      </w:r>
      <w:proofErr w:type="spellStart"/>
      <w:r w:rsidRPr="00F07FFB">
        <w:rPr>
          <w:bCs/>
          <w:sz w:val="28"/>
          <w:szCs w:val="28"/>
        </w:rPr>
        <w:t>Сеченовкого</w:t>
      </w:r>
      <w:proofErr w:type="spellEnd"/>
      <w:r w:rsidRPr="00F07FFB">
        <w:rPr>
          <w:bCs/>
          <w:sz w:val="28"/>
          <w:szCs w:val="28"/>
        </w:rPr>
        <w:t xml:space="preserve"> муниципального района от </w:t>
      </w:r>
      <w:r>
        <w:rPr>
          <w:bCs/>
          <w:sz w:val="28"/>
          <w:szCs w:val="28"/>
        </w:rPr>
        <w:t>28.12.2020</w:t>
      </w:r>
      <w:r w:rsidRPr="00F07FFB">
        <w:rPr>
          <w:bCs/>
          <w:sz w:val="28"/>
          <w:szCs w:val="28"/>
        </w:rPr>
        <w:t xml:space="preserve"> г. </w:t>
      </w:r>
      <w:r>
        <w:rPr>
          <w:bCs/>
          <w:sz w:val="28"/>
          <w:szCs w:val="28"/>
        </w:rPr>
        <w:t>№</w:t>
      </w:r>
      <w:r w:rsidRPr="00F07FFB">
        <w:rPr>
          <w:bCs/>
          <w:sz w:val="28"/>
          <w:szCs w:val="28"/>
        </w:rPr>
        <w:t xml:space="preserve"> </w:t>
      </w:r>
      <w:r>
        <w:rPr>
          <w:bCs/>
          <w:sz w:val="28"/>
          <w:szCs w:val="28"/>
        </w:rPr>
        <w:t>1164</w:t>
      </w:r>
      <w:r w:rsidRPr="00F07FFB">
        <w:rPr>
          <w:bCs/>
          <w:sz w:val="28"/>
          <w:szCs w:val="28"/>
        </w:rPr>
        <w:t xml:space="preserve"> "О внесении изменений в муниципальную программу "Управление муниципальными финансами Сеченовского муниципального района</w:t>
      </w:r>
      <w:r>
        <w:rPr>
          <w:bCs/>
          <w:sz w:val="28"/>
          <w:szCs w:val="28"/>
        </w:rPr>
        <w:t xml:space="preserve"> от 22 марта 2019 г. №  224</w:t>
      </w:r>
      <w:r w:rsidRPr="00F07FFB">
        <w:rPr>
          <w:bCs/>
          <w:sz w:val="28"/>
          <w:szCs w:val="28"/>
        </w:rPr>
        <w:t>";</w:t>
      </w:r>
    </w:p>
    <w:p w:rsidR="007159F6" w:rsidRDefault="007159F6" w:rsidP="007159F6">
      <w:pPr>
        <w:autoSpaceDE w:val="0"/>
        <w:autoSpaceDN w:val="0"/>
        <w:adjustRightInd w:val="0"/>
        <w:ind w:firstLine="709"/>
        <w:jc w:val="both"/>
        <w:rPr>
          <w:bCs/>
          <w:sz w:val="28"/>
          <w:szCs w:val="28"/>
        </w:rPr>
      </w:pPr>
      <w:r w:rsidRPr="00F07FFB">
        <w:rPr>
          <w:bCs/>
          <w:sz w:val="28"/>
          <w:szCs w:val="28"/>
        </w:rPr>
        <w:t xml:space="preserve">- постановление администрации </w:t>
      </w:r>
      <w:proofErr w:type="spellStart"/>
      <w:r w:rsidRPr="00F07FFB">
        <w:rPr>
          <w:bCs/>
          <w:sz w:val="28"/>
          <w:szCs w:val="28"/>
        </w:rPr>
        <w:t>Сеченовкого</w:t>
      </w:r>
      <w:proofErr w:type="spellEnd"/>
      <w:r w:rsidRPr="00F07FFB">
        <w:rPr>
          <w:bCs/>
          <w:sz w:val="28"/>
          <w:szCs w:val="28"/>
        </w:rPr>
        <w:t xml:space="preserve"> муниципального района от </w:t>
      </w:r>
      <w:r>
        <w:rPr>
          <w:bCs/>
          <w:sz w:val="28"/>
          <w:szCs w:val="28"/>
        </w:rPr>
        <w:t>28</w:t>
      </w:r>
      <w:r w:rsidRPr="00F07FFB">
        <w:rPr>
          <w:bCs/>
          <w:sz w:val="28"/>
          <w:szCs w:val="28"/>
        </w:rPr>
        <w:t>.0</w:t>
      </w:r>
      <w:r>
        <w:rPr>
          <w:bCs/>
          <w:sz w:val="28"/>
          <w:szCs w:val="28"/>
        </w:rPr>
        <w:t>6</w:t>
      </w:r>
      <w:r w:rsidRPr="00F07FFB">
        <w:rPr>
          <w:bCs/>
          <w:sz w:val="28"/>
          <w:szCs w:val="28"/>
        </w:rPr>
        <w:t>.20</w:t>
      </w:r>
      <w:r>
        <w:rPr>
          <w:bCs/>
          <w:sz w:val="28"/>
          <w:szCs w:val="28"/>
        </w:rPr>
        <w:t>21</w:t>
      </w:r>
      <w:r w:rsidRPr="00F07FFB">
        <w:rPr>
          <w:bCs/>
          <w:sz w:val="28"/>
          <w:szCs w:val="28"/>
        </w:rPr>
        <w:t xml:space="preserve"> г. </w:t>
      </w:r>
      <w:r>
        <w:rPr>
          <w:bCs/>
          <w:sz w:val="28"/>
          <w:szCs w:val="28"/>
        </w:rPr>
        <w:t>№</w:t>
      </w:r>
      <w:r w:rsidRPr="00F07FFB">
        <w:rPr>
          <w:bCs/>
          <w:sz w:val="28"/>
          <w:szCs w:val="28"/>
        </w:rPr>
        <w:t xml:space="preserve"> </w:t>
      </w:r>
      <w:r>
        <w:rPr>
          <w:bCs/>
          <w:sz w:val="28"/>
          <w:szCs w:val="28"/>
        </w:rPr>
        <w:t>543</w:t>
      </w:r>
      <w:r w:rsidRPr="00F07FFB">
        <w:rPr>
          <w:bCs/>
          <w:sz w:val="28"/>
          <w:szCs w:val="28"/>
        </w:rPr>
        <w:t xml:space="preserve"> "О внесении изменений в муниципальную программу "Управление муниципальными финансами Сеченовского муниципального района</w:t>
      </w:r>
      <w:r>
        <w:rPr>
          <w:bCs/>
          <w:sz w:val="28"/>
          <w:szCs w:val="28"/>
        </w:rPr>
        <w:t xml:space="preserve"> от 22 марта 2019 г. №  224</w:t>
      </w:r>
      <w:r w:rsidRPr="00F07FFB">
        <w:rPr>
          <w:bCs/>
          <w:sz w:val="28"/>
          <w:szCs w:val="28"/>
        </w:rPr>
        <w:t>";</w:t>
      </w:r>
    </w:p>
    <w:p w:rsidR="007159F6" w:rsidRDefault="007159F6" w:rsidP="007159F6">
      <w:pPr>
        <w:autoSpaceDE w:val="0"/>
        <w:autoSpaceDN w:val="0"/>
        <w:adjustRightInd w:val="0"/>
        <w:ind w:firstLine="709"/>
        <w:jc w:val="both"/>
        <w:rPr>
          <w:bCs/>
          <w:sz w:val="28"/>
          <w:szCs w:val="28"/>
        </w:rPr>
      </w:pPr>
      <w:r w:rsidRPr="00F07FFB">
        <w:rPr>
          <w:bCs/>
          <w:sz w:val="28"/>
          <w:szCs w:val="28"/>
        </w:rPr>
        <w:t xml:space="preserve">- постановление администрации </w:t>
      </w:r>
      <w:proofErr w:type="spellStart"/>
      <w:r w:rsidRPr="00F07FFB">
        <w:rPr>
          <w:bCs/>
          <w:sz w:val="28"/>
          <w:szCs w:val="28"/>
        </w:rPr>
        <w:t>Сеченовкого</w:t>
      </w:r>
      <w:proofErr w:type="spellEnd"/>
      <w:r w:rsidRPr="00F07FFB">
        <w:rPr>
          <w:bCs/>
          <w:sz w:val="28"/>
          <w:szCs w:val="28"/>
        </w:rPr>
        <w:t xml:space="preserve"> муниципального района от </w:t>
      </w:r>
      <w:r>
        <w:rPr>
          <w:bCs/>
          <w:sz w:val="28"/>
          <w:szCs w:val="28"/>
        </w:rPr>
        <w:t>13</w:t>
      </w:r>
      <w:r w:rsidRPr="00F07FFB">
        <w:rPr>
          <w:bCs/>
          <w:sz w:val="28"/>
          <w:szCs w:val="28"/>
        </w:rPr>
        <w:t>.</w:t>
      </w:r>
      <w:r>
        <w:rPr>
          <w:bCs/>
          <w:sz w:val="28"/>
          <w:szCs w:val="28"/>
        </w:rPr>
        <w:t>12</w:t>
      </w:r>
      <w:r w:rsidRPr="00F07FFB">
        <w:rPr>
          <w:bCs/>
          <w:sz w:val="28"/>
          <w:szCs w:val="28"/>
        </w:rPr>
        <w:t>.20</w:t>
      </w:r>
      <w:r>
        <w:rPr>
          <w:bCs/>
          <w:sz w:val="28"/>
          <w:szCs w:val="28"/>
        </w:rPr>
        <w:t>21</w:t>
      </w:r>
      <w:r w:rsidRPr="00F07FFB">
        <w:rPr>
          <w:bCs/>
          <w:sz w:val="28"/>
          <w:szCs w:val="28"/>
        </w:rPr>
        <w:t xml:space="preserve"> г. </w:t>
      </w:r>
      <w:r>
        <w:rPr>
          <w:bCs/>
          <w:sz w:val="28"/>
          <w:szCs w:val="28"/>
        </w:rPr>
        <w:t>№</w:t>
      </w:r>
      <w:r w:rsidRPr="00F07FFB">
        <w:rPr>
          <w:bCs/>
          <w:sz w:val="28"/>
          <w:szCs w:val="28"/>
        </w:rPr>
        <w:t xml:space="preserve"> </w:t>
      </w:r>
      <w:r>
        <w:rPr>
          <w:bCs/>
          <w:sz w:val="28"/>
          <w:szCs w:val="28"/>
        </w:rPr>
        <w:t>1105</w:t>
      </w:r>
      <w:r w:rsidRPr="00F07FFB">
        <w:rPr>
          <w:bCs/>
          <w:sz w:val="28"/>
          <w:szCs w:val="28"/>
        </w:rPr>
        <w:t xml:space="preserve"> "О внесении изменений в муниципальную программу "Управление муниципальными финансами Сеченовского муниципального района</w:t>
      </w:r>
      <w:r>
        <w:rPr>
          <w:bCs/>
          <w:sz w:val="28"/>
          <w:szCs w:val="28"/>
        </w:rPr>
        <w:t xml:space="preserve"> от 22 марта 2019 г. №  224</w:t>
      </w:r>
      <w:r w:rsidRPr="00F07FFB">
        <w:rPr>
          <w:bCs/>
          <w:sz w:val="28"/>
          <w:szCs w:val="28"/>
        </w:rPr>
        <w:t>";</w:t>
      </w:r>
    </w:p>
    <w:p w:rsidR="007159F6" w:rsidRPr="00AE64A2" w:rsidRDefault="007159F6" w:rsidP="007159F6">
      <w:pPr>
        <w:pStyle w:val="31"/>
        <w:spacing w:after="0"/>
        <w:ind w:left="0" w:firstLine="709"/>
        <w:jc w:val="both"/>
        <w:rPr>
          <w:color w:val="000000"/>
          <w:sz w:val="28"/>
          <w:szCs w:val="28"/>
        </w:rPr>
      </w:pPr>
      <w:r>
        <w:rPr>
          <w:color w:val="000000"/>
          <w:sz w:val="28"/>
          <w:szCs w:val="28"/>
        </w:rPr>
        <w:t>5</w:t>
      </w:r>
      <w:r w:rsidRPr="00AE64A2">
        <w:rPr>
          <w:color w:val="000000"/>
          <w:sz w:val="28"/>
          <w:szCs w:val="28"/>
        </w:rPr>
        <w:t xml:space="preserve">. Контроль за исполнением настоящего постановления возложить на </w:t>
      </w:r>
      <w:r>
        <w:rPr>
          <w:color w:val="000000"/>
          <w:sz w:val="28"/>
          <w:szCs w:val="28"/>
        </w:rPr>
        <w:t xml:space="preserve">заместителя главы Администрации - </w:t>
      </w:r>
      <w:r w:rsidRPr="00AE64A2">
        <w:rPr>
          <w:color w:val="000000"/>
          <w:sz w:val="28"/>
          <w:szCs w:val="28"/>
        </w:rPr>
        <w:t xml:space="preserve">начальника финансового управления </w:t>
      </w:r>
      <w:r>
        <w:rPr>
          <w:color w:val="000000"/>
          <w:sz w:val="28"/>
          <w:szCs w:val="28"/>
        </w:rPr>
        <w:t xml:space="preserve"> </w:t>
      </w:r>
      <w:r w:rsidRPr="00AE64A2">
        <w:rPr>
          <w:color w:val="000000"/>
          <w:sz w:val="28"/>
          <w:szCs w:val="28"/>
        </w:rPr>
        <w:t xml:space="preserve"> </w:t>
      </w:r>
      <w:proofErr w:type="spellStart"/>
      <w:r w:rsidRPr="00AE64A2">
        <w:rPr>
          <w:color w:val="000000"/>
          <w:sz w:val="28"/>
          <w:szCs w:val="28"/>
        </w:rPr>
        <w:t>И.А.Макарову</w:t>
      </w:r>
      <w:proofErr w:type="spellEnd"/>
      <w:r w:rsidRPr="00AE64A2">
        <w:rPr>
          <w:color w:val="000000"/>
          <w:sz w:val="28"/>
          <w:szCs w:val="28"/>
        </w:rPr>
        <w:t xml:space="preserve">. </w:t>
      </w:r>
    </w:p>
    <w:p w:rsidR="005A6A3A" w:rsidRDefault="005A6A3A" w:rsidP="007159F6">
      <w:pPr>
        <w:pStyle w:val="ConsPlusNormal"/>
        <w:ind w:firstLine="709"/>
        <w:jc w:val="both"/>
        <w:rPr>
          <w:rFonts w:ascii="Times New Roman" w:hAnsi="Times New Roman" w:cs="Times New Roman"/>
          <w:sz w:val="28"/>
          <w:szCs w:val="28"/>
        </w:rPr>
      </w:pPr>
    </w:p>
    <w:p w:rsidR="00D023CD" w:rsidRDefault="00D023CD" w:rsidP="007159F6">
      <w:pPr>
        <w:pStyle w:val="ConsPlusNormal"/>
        <w:ind w:firstLine="709"/>
        <w:jc w:val="both"/>
        <w:rPr>
          <w:rFonts w:ascii="Times New Roman" w:hAnsi="Times New Roman" w:cs="Times New Roman"/>
          <w:sz w:val="28"/>
          <w:szCs w:val="28"/>
        </w:rPr>
      </w:pPr>
    </w:p>
    <w:p w:rsidR="00D023CD" w:rsidRPr="005A6A3A" w:rsidRDefault="00D023CD" w:rsidP="003C1D8A">
      <w:pPr>
        <w:pStyle w:val="ConsPlusNormal"/>
        <w:jc w:val="both"/>
        <w:rPr>
          <w:rFonts w:ascii="Times New Roman" w:hAnsi="Times New Roman" w:cs="Times New Roman"/>
          <w:sz w:val="28"/>
          <w:szCs w:val="28"/>
        </w:rPr>
      </w:pPr>
    </w:p>
    <w:p w:rsidR="009D32D7" w:rsidRPr="00B736B7" w:rsidRDefault="00B229B9" w:rsidP="003C1D8A">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И.о.главы</w:t>
      </w:r>
      <w:proofErr w:type="spellEnd"/>
      <w:r w:rsidR="009D32D7" w:rsidRPr="00B736B7">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4A0F18" w:rsidRDefault="00E624AD" w:rsidP="003C1D8A">
      <w:pPr>
        <w:pStyle w:val="ConsPlusNormal"/>
        <w:jc w:val="both"/>
        <w:rPr>
          <w:rFonts w:ascii="Times New Roman" w:hAnsi="Times New Roman" w:cs="Times New Roman"/>
          <w:sz w:val="28"/>
          <w:szCs w:val="28"/>
        </w:rPr>
      </w:pPr>
      <w:r w:rsidRPr="00B736B7">
        <w:rPr>
          <w:rFonts w:ascii="Times New Roman" w:hAnsi="Times New Roman" w:cs="Times New Roman"/>
          <w:sz w:val="28"/>
          <w:szCs w:val="28"/>
        </w:rPr>
        <w:t xml:space="preserve">Сеченовского муниципального </w:t>
      </w:r>
      <w:r w:rsidR="00662019" w:rsidRPr="00B736B7">
        <w:rPr>
          <w:rFonts w:ascii="Times New Roman" w:hAnsi="Times New Roman" w:cs="Times New Roman"/>
          <w:sz w:val="28"/>
          <w:szCs w:val="28"/>
        </w:rPr>
        <w:t>округа</w:t>
      </w:r>
      <w:r w:rsidRPr="00B736B7">
        <w:rPr>
          <w:rFonts w:ascii="Times New Roman" w:hAnsi="Times New Roman" w:cs="Times New Roman"/>
          <w:sz w:val="28"/>
          <w:szCs w:val="28"/>
        </w:rPr>
        <w:t xml:space="preserve">  </w:t>
      </w:r>
      <w:r w:rsidR="00B76C92" w:rsidRPr="00B736B7">
        <w:rPr>
          <w:rFonts w:ascii="Times New Roman" w:hAnsi="Times New Roman" w:cs="Times New Roman"/>
          <w:sz w:val="28"/>
          <w:szCs w:val="28"/>
        </w:rPr>
        <w:t xml:space="preserve">       </w:t>
      </w:r>
      <w:r w:rsidR="008047C6" w:rsidRPr="00B736B7">
        <w:rPr>
          <w:rFonts w:ascii="Times New Roman" w:hAnsi="Times New Roman" w:cs="Times New Roman"/>
          <w:sz w:val="28"/>
          <w:szCs w:val="28"/>
        </w:rPr>
        <w:t xml:space="preserve">      </w:t>
      </w:r>
      <w:r w:rsidR="003C1D8A" w:rsidRPr="00B736B7">
        <w:rPr>
          <w:rFonts w:ascii="Times New Roman" w:hAnsi="Times New Roman" w:cs="Times New Roman"/>
          <w:sz w:val="28"/>
          <w:szCs w:val="28"/>
        </w:rPr>
        <w:t xml:space="preserve">            </w:t>
      </w:r>
      <w:r w:rsidR="008047C6" w:rsidRPr="00B736B7">
        <w:rPr>
          <w:rFonts w:ascii="Times New Roman" w:hAnsi="Times New Roman" w:cs="Times New Roman"/>
          <w:sz w:val="28"/>
          <w:szCs w:val="28"/>
        </w:rPr>
        <w:t xml:space="preserve">    </w:t>
      </w:r>
      <w:r w:rsidRPr="00B736B7">
        <w:rPr>
          <w:rFonts w:ascii="Times New Roman" w:hAnsi="Times New Roman" w:cs="Times New Roman"/>
          <w:sz w:val="28"/>
          <w:szCs w:val="28"/>
        </w:rPr>
        <w:t xml:space="preserve">       </w:t>
      </w:r>
      <w:proofErr w:type="spellStart"/>
      <w:r w:rsidR="00B229B9">
        <w:rPr>
          <w:rFonts w:ascii="Times New Roman" w:hAnsi="Times New Roman" w:cs="Times New Roman"/>
          <w:sz w:val="28"/>
          <w:szCs w:val="28"/>
        </w:rPr>
        <w:t>Д.А.Крупнов</w:t>
      </w:r>
      <w:proofErr w:type="spellEnd"/>
    </w:p>
    <w:p w:rsidR="009A0FA5" w:rsidRDefault="009A0FA5" w:rsidP="00E415B7">
      <w:pPr>
        <w:ind w:firstLine="680"/>
        <w:jc w:val="right"/>
        <w:rPr>
          <w:b/>
          <w:sz w:val="28"/>
          <w:szCs w:val="28"/>
        </w:rPr>
      </w:pPr>
    </w:p>
    <w:p w:rsidR="00D023CD" w:rsidRDefault="00D023CD" w:rsidP="00E415B7">
      <w:pPr>
        <w:ind w:firstLine="680"/>
        <w:jc w:val="right"/>
        <w:rPr>
          <w:b/>
          <w:sz w:val="28"/>
          <w:szCs w:val="28"/>
        </w:rPr>
      </w:pPr>
    </w:p>
    <w:p w:rsidR="00011824" w:rsidRPr="002645B0" w:rsidRDefault="00011824" w:rsidP="00E415B7">
      <w:pPr>
        <w:ind w:firstLine="680"/>
        <w:jc w:val="right"/>
        <w:rPr>
          <w:sz w:val="28"/>
          <w:szCs w:val="28"/>
        </w:rPr>
      </w:pPr>
    </w:p>
    <w:p w:rsidR="007159F6" w:rsidRPr="002645B0" w:rsidRDefault="007159F6" w:rsidP="00E415B7">
      <w:pPr>
        <w:ind w:firstLine="680"/>
        <w:jc w:val="right"/>
        <w:rPr>
          <w:sz w:val="28"/>
          <w:szCs w:val="28"/>
        </w:rPr>
      </w:pPr>
    </w:p>
    <w:p w:rsidR="007159F6" w:rsidRPr="002645B0" w:rsidRDefault="007159F6" w:rsidP="00E415B7">
      <w:pPr>
        <w:ind w:firstLine="680"/>
        <w:jc w:val="right"/>
        <w:rPr>
          <w:sz w:val="28"/>
          <w:szCs w:val="28"/>
        </w:rPr>
      </w:pPr>
    </w:p>
    <w:p w:rsidR="007159F6" w:rsidRPr="002645B0" w:rsidRDefault="007159F6" w:rsidP="00E415B7">
      <w:pPr>
        <w:ind w:firstLine="680"/>
        <w:jc w:val="right"/>
        <w:rPr>
          <w:sz w:val="28"/>
          <w:szCs w:val="28"/>
        </w:rPr>
      </w:pPr>
    </w:p>
    <w:p w:rsidR="007159F6" w:rsidRPr="002645B0" w:rsidRDefault="007159F6" w:rsidP="00E415B7">
      <w:pPr>
        <w:ind w:firstLine="680"/>
        <w:jc w:val="right"/>
        <w:rPr>
          <w:sz w:val="28"/>
          <w:szCs w:val="28"/>
        </w:rPr>
      </w:pPr>
    </w:p>
    <w:p w:rsidR="007159F6" w:rsidRPr="002645B0" w:rsidRDefault="007159F6" w:rsidP="00E415B7">
      <w:pPr>
        <w:ind w:firstLine="680"/>
        <w:jc w:val="right"/>
        <w:rPr>
          <w:sz w:val="28"/>
          <w:szCs w:val="28"/>
        </w:rPr>
      </w:pPr>
    </w:p>
    <w:p w:rsidR="007159F6" w:rsidRPr="002645B0" w:rsidRDefault="007159F6" w:rsidP="00E415B7">
      <w:pPr>
        <w:ind w:firstLine="680"/>
        <w:jc w:val="right"/>
        <w:rPr>
          <w:sz w:val="28"/>
          <w:szCs w:val="28"/>
        </w:rPr>
      </w:pPr>
    </w:p>
    <w:p w:rsidR="007159F6" w:rsidRPr="002645B0" w:rsidRDefault="007159F6" w:rsidP="00E415B7">
      <w:pPr>
        <w:ind w:firstLine="680"/>
        <w:jc w:val="right"/>
        <w:rPr>
          <w:sz w:val="28"/>
          <w:szCs w:val="28"/>
        </w:rPr>
      </w:pPr>
    </w:p>
    <w:p w:rsidR="007159F6" w:rsidRPr="002645B0" w:rsidRDefault="007159F6" w:rsidP="00E415B7">
      <w:pPr>
        <w:ind w:firstLine="680"/>
        <w:jc w:val="right"/>
        <w:rPr>
          <w:sz w:val="28"/>
          <w:szCs w:val="28"/>
        </w:rPr>
      </w:pPr>
    </w:p>
    <w:p w:rsidR="007159F6" w:rsidRPr="003B254A" w:rsidRDefault="007159F6" w:rsidP="007159F6">
      <w:pPr>
        <w:shd w:val="clear" w:color="auto" w:fill="FFFFFF"/>
        <w:ind w:left="5664" w:firstLine="708"/>
        <w:jc w:val="right"/>
        <w:rPr>
          <w:b/>
          <w:color w:val="000000"/>
          <w:sz w:val="28"/>
          <w:szCs w:val="28"/>
        </w:rPr>
      </w:pPr>
      <w:r w:rsidRPr="003B254A">
        <w:rPr>
          <w:b/>
          <w:color w:val="000000"/>
          <w:sz w:val="28"/>
          <w:szCs w:val="28"/>
        </w:rPr>
        <w:t>УТВЕРЖДЕНА</w:t>
      </w:r>
    </w:p>
    <w:p w:rsidR="007159F6" w:rsidRPr="00AE64A2" w:rsidRDefault="007159F6" w:rsidP="007159F6">
      <w:pPr>
        <w:shd w:val="clear" w:color="auto" w:fill="FFFFFF"/>
        <w:jc w:val="right"/>
        <w:rPr>
          <w:color w:val="000000"/>
          <w:sz w:val="28"/>
          <w:szCs w:val="28"/>
        </w:rPr>
      </w:pPr>
      <w:r>
        <w:rPr>
          <w:color w:val="000000"/>
          <w:sz w:val="28"/>
          <w:szCs w:val="28"/>
        </w:rPr>
        <w:t>п</w:t>
      </w:r>
      <w:r w:rsidRPr="00AE64A2">
        <w:rPr>
          <w:color w:val="000000"/>
          <w:sz w:val="28"/>
          <w:szCs w:val="28"/>
        </w:rPr>
        <w:t>остановлением</w:t>
      </w:r>
      <w:r>
        <w:rPr>
          <w:color w:val="000000"/>
          <w:sz w:val="28"/>
          <w:szCs w:val="28"/>
        </w:rPr>
        <w:t xml:space="preserve"> А</w:t>
      </w:r>
      <w:r w:rsidRPr="00AE64A2">
        <w:rPr>
          <w:color w:val="000000"/>
          <w:sz w:val="28"/>
          <w:szCs w:val="28"/>
        </w:rPr>
        <w:t xml:space="preserve">дминистрации </w:t>
      </w:r>
    </w:p>
    <w:p w:rsidR="007159F6" w:rsidRDefault="007159F6" w:rsidP="007159F6">
      <w:pPr>
        <w:shd w:val="clear" w:color="auto" w:fill="FFFFFF"/>
        <w:jc w:val="right"/>
        <w:rPr>
          <w:color w:val="000000"/>
          <w:sz w:val="28"/>
          <w:szCs w:val="28"/>
        </w:rPr>
      </w:pPr>
      <w:r w:rsidRPr="00AE64A2">
        <w:rPr>
          <w:color w:val="000000"/>
          <w:sz w:val="28"/>
          <w:szCs w:val="28"/>
        </w:rPr>
        <w:t xml:space="preserve">Сеченовского муниципального </w:t>
      </w:r>
      <w:r>
        <w:rPr>
          <w:color w:val="000000"/>
          <w:sz w:val="28"/>
          <w:szCs w:val="28"/>
        </w:rPr>
        <w:t xml:space="preserve">округа </w:t>
      </w:r>
    </w:p>
    <w:p w:rsidR="007159F6" w:rsidRPr="00AE64A2" w:rsidRDefault="007159F6" w:rsidP="007159F6">
      <w:pPr>
        <w:shd w:val="clear" w:color="auto" w:fill="FFFFFF"/>
        <w:jc w:val="right"/>
        <w:rPr>
          <w:color w:val="000000"/>
          <w:sz w:val="28"/>
          <w:szCs w:val="28"/>
        </w:rPr>
      </w:pPr>
      <w:r>
        <w:rPr>
          <w:color w:val="000000"/>
          <w:sz w:val="28"/>
          <w:szCs w:val="28"/>
        </w:rPr>
        <w:t>Нижегородской области</w:t>
      </w:r>
    </w:p>
    <w:p w:rsidR="007159F6" w:rsidRDefault="007159F6" w:rsidP="007159F6">
      <w:pPr>
        <w:shd w:val="clear" w:color="auto" w:fill="FFFFFF"/>
        <w:ind w:left="5664" w:firstLine="708"/>
        <w:jc w:val="right"/>
        <w:rPr>
          <w:color w:val="000000"/>
          <w:sz w:val="28"/>
          <w:szCs w:val="28"/>
        </w:rPr>
      </w:pPr>
      <w:r>
        <w:rPr>
          <w:color w:val="000000"/>
          <w:sz w:val="28"/>
          <w:szCs w:val="28"/>
        </w:rPr>
        <w:t>от 19.12.2022г № 195</w:t>
      </w:r>
    </w:p>
    <w:p w:rsidR="004610CD" w:rsidRDefault="004610CD" w:rsidP="007159F6">
      <w:pPr>
        <w:shd w:val="clear" w:color="auto" w:fill="FFFFFF"/>
        <w:ind w:left="5664" w:firstLine="708"/>
        <w:jc w:val="right"/>
        <w:rPr>
          <w:color w:val="000000"/>
          <w:sz w:val="28"/>
          <w:szCs w:val="28"/>
        </w:rPr>
      </w:pPr>
    </w:p>
    <w:p w:rsidR="004610CD" w:rsidRDefault="004610CD" w:rsidP="004610CD">
      <w:pPr>
        <w:jc w:val="center"/>
        <w:rPr>
          <w:sz w:val="26"/>
          <w:szCs w:val="20"/>
        </w:rPr>
      </w:pPr>
      <w:r>
        <w:t>( в ред. Постановления Администрации Сеченовского муниципального округа Нижегородской области 21.12.2023 г. №1229)</w:t>
      </w:r>
    </w:p>
    <w:p w:rsidR="004610CD" w:rsidRDefault="004610CD" w:rsidP="004610CD">
      <w:pPr>
        <w:jc w:val="center"/>
      </w:pPr>
      <w:r>
        <w:t>( в ред. Постановления администрации Сеченовского муниципального округа Нижегородской области от 27.12.2024 г. № 1062)</w:t>
      </w:r>
    </w:p>
    <w:p w:rsidR="00AA0CD3" w:rsidRDefault="00AA0CD3" w:rsidP="00AA0CD3">
      <w:pPr>
        <w:jc w:val="center"/>
      </w:pPr>
      <w:r>
        <w:t>( в ред. Постановления Администрации Сеченовского муниципального округа Нижегородской области от 29.12.2025 г. № 195)</w:t>
      </w:r>
    </w:p>
    <w:p w:rsidR="00AA0CD3" w:rsidRDefault="00AA0CD3" w:rsidP="004610CD">
      <w:pPr>
        <w:jc w:val="center"/>
      </w:pPr>
    </w:p>
    <w:p w:rsidR="004610CD" w:rsidRPr="00B736B7" w:rsidRDefault="004610CD" w:rsidP="004610CD">
      <w:pPr>
        <w:jc w:val="center"/>
        <w:rPr>
          <w:rFonts w:eastAsia="Calibri"/>
          <w:b/>
          <w:sz w:val="32"/>
          <w:szCs w:val="32"/>
          <w:lang w:eastAsia="en-US"/>
        </w:rPr>
      </w:pPr>
    </w:p>
    <w:p w:rsidR="004610CD" w:rsidRPr="00AE64A2" w:rsidRDefault="004610CD" w:rsidP="007159F6">
      <w:pPr>
        <w:shd w:val="clear" w:color="auto" w:fill="FFFFFF"/>
        <w:ind w:left="5664" w:firstLine="708"/>
        <w:jc w:val="right"/>
        <w:rPr>
          <w:color w:val="000000"/>
          <w:sz w:val="28"/>
          <w:szCs w:val="28"/>
        </w:rPr>
      </w:pPr>
    </w:p>
    <w:p w:rsidR="007159F6" w:rsidRPr="00AE64A2" w:rsidRDefault="007159F6" w:rsidP="007159F6">
      <w:pPr>
        <w:shd w:val="clear" w:color="auto" w:fill="FFFFFF"/>
        <w:jc w:val="center"/>
        <w:rPr>
          <w:color w:val="000000"/>
          <w:sz w:val="28"/>
          <w:szCs w:val="28"/>
        </w:rPr>
      </w:pPr>
    </w:p>
    <w:p w:rsidR="007159F6" w:rsidRPr="00AE64A2" w:rsidRDefault="007159F6" w:rsidP="007159F6">
      <w:pPr>
        <w:shd w:val="clear" w:color="auto" w:fill="FFFFFF"/>
        <w:jc w:val="center"/>
        <w:rPr>
          <w:b/>
          <w:bCs/>
          <w:color w:val="000000"/>
          <w:sz w:val="28"/>
          <w:szCs w:val="28"/>
        </w:rPr>
      </w:pPr>
      <w:bookmarkStart w:id="3" w:name="Par30"/>
      <w:bookmarkEnd w:id="3"/>
      <w:r w:rsidRPr="00AE64A2">
        <w:rPr>
          <w:b/>
          <w:bCs/>
          <w:color w:val="000000"/>
          <w:sz w:val="28"/>
          <w:szCs w:val="28"/>
        </w:rPr>
        <w:t>МУНИЦИПАЛЬНАЯ ПРОГРАММА</w:t>
      </w:r>
    </w:p>
    <w:p w:rsidR="007159F6" w:rsidRPr="00AE64A2" w:rsidRDefault="007159F6" w:rsidP="007159F6">
      <w:pPr>
        <w:shd w:val="clear" w:color="auto" w:fill="FFFFFF"/>
        <w:jc w:val="center"/>
        <w:rPr>
          <w:b/>
          <w:bCs/>
          <w:color w:val="000000"/>
          <w:sz w:val="28"/>
          <w:szCs w:val="28"/>
        </w:rPr>
      </w:pPr>
      <w:r w:rsidRPr="00AE64A2">
        <w:rPr>
          <w:b/>
          <w:bCs/>
          <w:color w:val="000000"/>
          <w:sz w:val="28"/>
          <w:szCs w:val="28"/>
        </w:rPr>
        <w:t>"УПРАВЛЕНИЕ ФИНАНСАМИ</w:t>
      </w:r>
    </w:p>
    <w:p w:rsidR="007159F6" w:rsidRPr="00AE64A2" w:rsidRDefault="007159F6" w:rsidP="007159F6">
      <w:pPr>
        <w:shd w:val="clear" w:color="auto" w:fill="FFFFFF"/>
        <w:jc w:val="center"/>
        <w:rPr>
          <w:b/>
          <w:bCs/>
          <w:color w:val="000000"/>
          <w:sz w:val="28"/>
          <w:szCs w:val="28"/>
        </w:rPr>
      </w:pPr>
      <w:r w:rsidRPr="00AE64A2">
        <w:rPr>
          <w:b/>
          <w:bCs/>
          <w:color w:val="000000"/>
          <w:sz w:val="28"/>
          <w:szCs w:val="28"/>
        </w:rPr>
        <w:t xml:space="preserve">СЕЧЕНОВСКОГО МУНИЦИПАЛЬНОГО </w:t>
      </w:r>
      <w:r>
        <w:rPr>
          <w:b/>
          <w:bCs/>
          <w:color w:val="000000"/>
          <w:sz w:val="28"/>
          <w:szCs w:val="28"/>
        </w:rPr>
        <w:t>ОКРУГА</w:t>
      </w:r>
    </w:p>
    <w:p w:rsidR="007159F6" w:rsidRPr="00AE64A2" w:rsidRDefault="007159F6" w:rsidP="007159F6">
      <w:pPr>
        <w:shd w:val="clear" w:color="auto" w:fill="FFFFFF"/>
        <w:jc w:val="center"/>
        <w:rPr>
          <w:b/>
          <w:bCs/>
          <w:color w:val="000000"/>
          <w:sz w:val="28"/>
          <w:szCs w:val="28"/>
        </w:rPr>
      </w:pPr>
      <w:r w:rsidRPr="00AE64A2">
        <w:rPr>
          <w:b/>
          <w:bCs/>
          <w:color w:val="000000"/>
          <w:sz w:val="28"/>
          <w:szCs w:val="28"/>
        </w:rPr>
        <w:t>НИЖЕГОРОДСКОЙ ОБЛАСТИ"</w:t>
      </w:r>
    </w:p>
    <w:p w:rsidR="007159F6" w:rsidRPr="00AE64A2" w:rsidRDefault="007159F6" w:rsidP="007159F6">
      <w:pPr>
        <w:shd w:val="clear" w:color="auto" w:fill="FFFFFF"/>
        <w:jc w:val="center"/>
        <w:rPr>
          <w:color w:val="000000"/>
          <w:sz w:val="28"/>
          <w:szCs w:val="28"/>
        </w:rPr>
      </w:pPr>
    </w:p>
    <w:p w:rsidR="007159F6" w:rsidRPr="00AE64A2" w:rsidRDefault="007159F6" w:rsidP="007159F6">
      <w:pPr>
        <w:shd w:val="clear" w:color="auto" w:fill="FFFFFF"/>
        <w:jc w:val="center"/>
        <w:rPr>
          <w:color w:val="000000"/>
          <w:sz w:val="28"/>
          <w:szCs w:val="28"/>
        </w:rPr>
      </w:pPr>
      <w:r w:rsidRPr="00AE64A2">
        <w:rPr>
          <w:color w:val="000000"/>
          <w:sz w:val="28"/>
          <w:szCs w:val="28"/>
        </w:rPr>
        <w:t>(далее - Программа)</w:t>
      </w:r>
    </w:p>
    <w:p w:rsidR="007159F6" w:rsidRPr="00AE64A2" w:rsidRDefault="007159F6" w:rsidP="007159F6">
      <w:pPr>
        <w:shd w:val="clear" w:color="auto" w:fill="FFFFFF"/>
        <w:jc w:val="center"/>
        <w:rPr>
          <w:color w:val="000000"/>
          <w:sz w:val="28"/>
          <w:szCs w:val="28"/>
        </w:rPr>
      </w:pPr>
    </w:p>
    <w:p w:rsidR="007159F6" w:rsidRPr="00AE64A2" w:rsidRDefault="007159F6" w:rsidP="007159F6">
      <w:pPr>
        <w:shd w:val="clear" w:color="auto" w:fill="FFFFFF"/>
        <w:jc w:val="center"/>
        <w:rPr>
          <w:color w:val="000000"/>
          <w:sz w:val="28"/>
          <w:szCs w:val="28"/>
        </w:rPr>
      </w:pPr>
      <w:r w:rsidRPr="00AE64A2">
        <w:rPr>
          <w:color w:val="000000"/>
          <w:sz w:val="28"/>
          <w:szCs w:val="28"/>
        </w:rPr>
        <w:t>Паспорт Программы</w:t>
      </w:r>
    </w:p>
    <w:p w:rsidR="007159F6" w:rsidRPr="00AE64A2" w:rsidRDefault="007159F6" w:rsidP="007159F6">
      <w:pPr>
        <w:shd w:val="clear" w:color="auto" w:fill="FFFFFF"/>
        <w:rPr>
          <w:color w:val="000000"/>
          <w:sz w:val="28"/>
          <w:szCs w:val="28"/>
        </w:rPr>
      </w:pPr>
    </w:p>
    <w:tbl>
      <w:tblPr>
        <w:tblW w:w="9573" w:type="dxa"/>
        <w:tblCellSpacing w:w="5" w:type="nil"/>
        <w:tblLayout w:type="fixed"/>
        <w:tblCellMar>
          <w:left w:w="75" w:type="dxa"/>
          <w:right w:w="75" w:type="dxa"/>
        </w:tblCellMar>
        <w:tblLook w:val="0000" w:firstRow="0" w:lastRow="0" w:firstColumn="0" w:lastColumn="0" w:noHBand="0" w:noVBand="0"/>
      </w:tblPr>
      <w:tblGrid>
        <w:gridCol w:w="2410"/>
        <w:gridCol w:w="7163"/>
      </w:tblGrid>
      <w:tr w:rsidR="007159F6"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Наименование Программы</w:t>
            </w:r>
          </w:p>
        </w:tc>
        <w:tc>
          <w:tcPr>
            <w:tcW w:w="7163"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Управление финансами Сеченовского муниципального </w:t>
            </w:r>
            <w:r>
              <w:rPr>
                <w:color w:val="000000"/>
              </w:rPr>
              <w:t>округа</w:t>
            </w:r>
            <w:r w:rsidRPr="003B254A">
              <w:rPr>
                <w:color w:val="000000"/>
              </w:rPr>
              <w:t xml:space="preserve"> Нижегородской области</w:t>
            </w:r>
          </w:p>
        </w:tc>
      </w:tr>
      <w:tr w:rsidR="007159F6"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Муниципальный заказчик-координатор Программы</w:t>
            </w:r>
          </w:p>
        </w:tc>
        <w:tc>
          <w:tcPr>
            <w:tcW w:w="7163"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Финансовое управление  </w:t>
            </w:r>
            <w:r>
              <w:rPr>
                <w:color w:val="000000"/>
              </w:rPr>
              <w:t>А</w:t>
            </w:r>
            <w:r w:rsidRPr="003B254A">
              <w:rPr>
                <w:color w:val="000000"/>
              </w:rPr>
              <w:t xml:space="preserve">дминистрации Сеченовского муниципального </w:t>
            </w:r>
            <w:r>
              <w:rPr>
                <w:color w:val="000000"/>
              </w:rPr>
              <w:t>округа</w:t>
            </w:r>
            <w:r w:rsidRPr="003B254A">
              <w:rPr>
                <w:color w:val="000000"/>
              </w:rPr>
              <w:t xml:space="preserve"> Нижегородской области (далее – </w:t>
            </w:r>
            <w:r>
              <w:rPr>
                <w:color w:val="000000"/>
              </w:rPr>
              <w:t>Ф</w:t>
            </w:r>
            <w:r w:rsidRPr="003B254A">
              <w:rPr>
                <w:color w:val="000000"/>
              </w:rPr>
              <w:t>инансовое управление)</w:t>
            </w:r>
          </w:p>
        </w:tc>
      </w:tr>
      <w:tr w:rsidR="007159F6"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Соисполнители Программы</w:t>
            </w:r>
          </w:p>
        </w:tc>
        <w:tc>
          <w:tcPr>
            <w:tcW w:w="7163"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Администрация Сеченовского муниципального </w:t>
            </w:r>
            <w:r>
              <w:rPr>
                <w:color w:val="000000"/>
              </w:rPr>
              <w:t>округа Нижегородской области (далее- Администрация Сеченовского округа)</w:t>
            </w:r>
          </w:p>
          <w:p w:rsidR="007159F6" w:rsidRPr="003B254A" w:rsidRDefault="007159F6" w:rsidP="00977EE1">
            <w:pPr>
              <w:shd w:val="clear" w:color="auto" w:fill="FFFFFF"/>
              <w:jc w:val="both"/>
              <w:rPr>
                <w:color w:val="000000"/>
              </w:rPr>
            </w:pPr>
            <w:r w:rsidRPr="003B254A">
              <w:rPr>
                <w:color w:val="000000"/>
              </w:rPr>
              <w:t xml:space="preserve">Отдел экономики, прогнозирования, инвестиций и инноваций </w:t>
            </w:r>
          </w:p>
          <w:p w:rsidR="007159F6" w:rsidRPr="003B254A" w:rsidRDefault="007159F6" w:rsidP="00977EE1">
            <w:pPr>
              <w:shd w:val="clear" w:color="auto" w:fill="FFFFFF"/>
              <w:jc w:val="both"/>
              <w:rPr>
                <w:color w:val="000000"/>
              </w:rPr>
            </w:pPr>
            <w:r w:rsidRPr="003B254A">
              <w:rPr>
                <w:color w:val="000000"/>
              </w:rPr>
              <w:t xml:space="preserve">Отдел культуры и туризма </w:t>
            </w:r>
            <w:r>
              <w:rPr>
                <w:color w:val="000000"/>
              </w:rPr>
              <w:t xml:space="preserve">Администрации </w:t>
            </w:r>
            <w:r w:rsidRPr="003B254A">
              <w:rPr>
                <w:color w:val="000000"/>
              </w:rPr>
              <w:t xml:space="preserve">Сеченовского муниципального </w:t>
            </w:r>
            <w:r>
              <w:rPr>
                <w:color w:val="000000"/>
              </w:rPr>
              <w:t>округа</w:t>
            </w:r>
            <w:r w:rsidRPr="003B254A">
              <w:rPr>
                <w:color w:val="000000"/>
              </w:rPr>
              <w:t xml:space="preserve"> Нижегородской области</w:t>
            </w:r>
          </w:p>
          <w:p w:rsidR="007159F6" w:rsidRPr="003B254A" w:rsidRDefault="007159F6" w:rsidP="00977EE1">
            <w:pPr>
              <w:shd w:val="clear" w:color="auto" w:fill="FFFFFF"/>
              <w:jc w:val="both"/>
              <w:rPr>
                <w:color w:val="000000"/>
              </w:rPr>
            </w:pPr>
            <w:r w:rsidRPr="003B254A">
              <w:rPr>
                <w:color w:val="000000"/>
              </w:rPr>
              <w:t>Управление образования, по делам молодежи и спорта</w:t>
            </w:r>
            <w:r>
              <w:rPr>
                <w:color w:val="000000"/>
              </w:rPr>
              <w:t xml:space="preserve"> Администрации</w:t>
            </w:r>
            <w:r w:rsidRPr="003B254A">
              <w:rPr>
                <w:color w:val="000000"/>
              </w:rPr>
              <w:t xml:space="preserve"> Сеченовского муниципального </w:t>
            </w:r>
            <w:r>
              <w:rPr>
                <w:color w:val="000000"/>
              </w:rPr>
              <w:t>округа</w:t>
            </w:r>
            <w:r w:rsidRPr="003B254A">
              <w:rPr>
                <w:color w:val="000000"/>
              </w:rPr>
              <w:t xml:space="preserve"> Нижегородской области</w:t>
            </w:r>
          </w:p>
          <w:p w:rsidR="007159F6" w:rsidRPr="003B254A" w:rsidRDefault="007159F6" w:rsidP="00977EE1">
            <w:pPr>
              <w:shd w:val="clear" w:color="auto" w:fill="FFFFFF"/>
              <w:jc w:val="both"/>
              <w:rPr>
                <w:color w:val="000000"/>
              </w:rPr>
            </w:pPr>
            <w:r w:rsidRPr="003B254A">
              <w:rPr>
                <w:color w:val="000000"/>
              </w:rPr>
              <w:lastRenderedPageBreak/>
              <w:t xml:space="preserve">Управление сельского хозяйства </w:t>
            </w:r>
            <w:r>
              <w:rPr>
                <w:color w:val="000000"/>
              </w:rPr>
              <w:t xml:space="preserve">Администрации </w:t>
            </w:r>
            <w:r w:rsidRPr="003B254A">
              <w:rPr>
                <w:color w:val="000000"/>
              </w:rPr>
              <w:t xml:space="preserve">Сеченовского муниципального </w:t>
            </w:r>
            <w:r>
              <w:rPr>
                <w:color w:val="000000"/>
              </w:rPr>
              <w:t>округа</w:t>
            </w:r>
            <w:r w:rsidRPr="003B254A">
              <w:rPr>
                <w:color w:val="000000"/>
              </w:rPr>
              <w:t xml:space="preserve"> Нижегородской области</w:t>
            </w:r>
          </w:p>
          <w:p w:rsidR="007159F6" w:rsidRPr="003B254A" w:rsidRDefault="007159F6" w:rsidP="00977EE1">
            <w:pPr>
              <w:shd w:val="clear" w:color="auto" w:fill="FFFFFF"/>
              <w:jc w:val="both"/>
              <w:rPr>
                <w:color w:val="000000"/>
              </w:rPr>
            </w:pPr>
            <w:r w:rsidRPr="003B254A">
              <w:rPr>
                <w:color w:val="000000"/>
              </w:rPr>
              <w:t xml:space="preserve">Управление капитального строительства, ЖКХ, жилищной политики и жилищного фонда </w:t>
            </w:r>
            <w:r>
              <w:rPr>
                <w:color w:val="000000"/>
              </w:rPr>
              <w:t>А</w:t>
            </w:r>
            <w:r w:rsidRPr="003B254A">
              <w:rPr>
                <w:color w:val="000000"/>
              </w:rPr>
              <w:t xml:space="preserve">дминистрации Сеченовского муниципального </w:t>
            </w:r>
            <w:r>
              <w:rPr>
                <w:color w:val="000000"/>
              </w:rPr>
              <w:t>округа</w:t>
            </w:r>
            <w:r w:rsidRPr="003B254A">
              <w:rPr>
                <w:color w:val="000000"/>
              </w:rPr>
              <w:t xml:space="preserve"> Нижегородской области</w:t>
            </w:r>
          </w:p>
          <w:p w:rsidR="007159F6" w:rsidRPr="003B254A" w:rsidRDefault="007159F6" w:rsidP="00977EE1">
            <w:pPr>
              <w:shd w:val="clear" w:color="auto" w:fill="FFFFFF"/>
              <w:jc w:val="both"/>
              <w:rPr>
                <w:color w:val="000000"/>
              </w:rPr>
            </w:pPr>
            <w:r w:rsidRPr="003B254A">
              <w:rPr>
                <w:color w:val="000000"/>
              </w:rPr>
              <w:t>Комитет по управлению муниципальным имуществом</w:t>
            </w:r>
            <w:r>
              <w:rPr>
                <w:color w:val="000000"/>
              </w:rPr>
              <w:t xml:space="preserve"> и земельными ресурсами </w:t>
            </w:r>
            <w:r w:rsidRPr="003B254A">
              <w:rPr>
                <w:color w:val="000000"/>
              </w:rPr>
              <w:t xml:space="preserve"> </w:t>
            </w:r>
            <w:r>
              <w:rPr>
                <w:color w:val="000000"/>
              </w:rPr>
              <w:t>А</w:t>
            </w:r>
            <w:r w:rsidRPr="003B254A">
              <w:rPr>
                <w:color w:val="000000"/>
              </w:rPr>
              <w:t xml:space="preserve">дминистрации Сеченовского муниципального </w:t>
            </w:r>
            <w:r>
              <w:rPr>
                <w:color w:val="000000"/>
              </w:rPr>
              <w:t>округа</w:t>
            </w:r>
            <w:r w:rsidRPr="003B254A">
              <w:rPr>
                <w:color w:val="000000"/>
              </w:rPr>
              <w:t xml:space="preserve"> Нижегородской области</w:t>
            </w:r>
          </w:p>
        </w:tc>
      </w:tr>
      <w:tr w:rsidR="007159F6"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lastRenderedPageBreak/>
              <w:t>Подпрограммы Программы</w:t>
            </w:r>
          </w:p>
        </w:tc>
        <w:tc>
          <w:tcPr>
            <w:tcW w:w="7163"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b/>
                <w:color w:val="000000"/>
              </w:rPr>
              <w:t>подпрограмма</w:t>
            </w:r>
            <w:r w:rsidRPr="003B254A">
              <w:rPr>
                <w:color w:val="000000"/>
              </w:rPr>
              <w:t xml:space="preserve"> "Организация и совершенствование бюджетного процесса в Сеченовском муниципальном </w:t>
            </w:r>
            <w:r>
              <w:rPr>
                <w:color w:val="000000"/>
              </w:rPr>
              <w:t>округе</w:t>
            </w:r>
            <w:r w:rsidRPr="003B254A">
              <w:rPr>
                <w:color w:val="000000"/>
              </w:rPr>
              <w:t xml:space="preserve"> Нижегородской области",</w:t>
            </w:r>
          </w:p>
          <w:p w:rsidR="007159F6" w:rsidRPr="003B254A" w:rsidRDefault="007159F6" w:rsidP="00977EE1">
            <w:pPr>
              <w:shd w:val="clear" w:color="auto" w:fill="FFFFFF"/>
              <w:jc w:val="both"/>
              <w:rPr>
                <w:color w:val="000000"/>
              </w:rPr>
            </w:pPr>
            <w:r w:rsidRPr="003B254A">
              <w:rPr>
                <w:b/>
                <w:color w:val="000000"/>
              </w:rPr>
              <w:t>подпрограмма</w:t>
            </w:r>
            <w:r w:rsidRPr="003B254A">
              <w:rPr>
                <w:color w:val="000000"/>
              </w:rPr>
              <w:t xml:space="preserve"> "Повышение эффективности бюджетных расходов Сеченовского муниципального </w:t>
            </w:r>
            <w:r>
              <w:rPr>
                <w:color w:val="000000"/>
              </w:rPr>
              <w:t>округа</w:t>
            </w:r>
            <w:r w:rsidRPr="003B254A">
              <w:rPr>
                <w:color w:val="000000"/>
              </w:rPr>
              <w:t xml:space="preserve">  Нижегородской области",</w:t>
            </w:r>
          </w:p>
          <w:p w:rsidR="007159F6" w:rsidRPr="003B254A" w:rsidRDefault="007159F6" w:rsidP="00977EE1">
            <w:pPr>
              <w:shd w:val="clear" w:color="auto" w:fill="FFFFFF"/>
              <w:jc w:val="both"/>
              <w:rPr>
                <w:color w:val="000000"/>
              </w:rPr>
            </w:pPr>
            <w:r w:rsidRPr="003B254A">
              <w:rPr>
                <w:b/>
                <w:color w:val="000000"/>
              </w:rPr>
              <w:t xml:space="preserve">подпрограмма </w:t>
            </w:r>
            <w:r w:rsidRPr="003B254A">
              <w:rPr>
                <w:color w:val="000000"/>
              </w:rPr>
              <w:t>"Обеспечение реализации муниципальной  программы"</w:t>
            </w:r>
          </w:p>
        </w:tc>
      </w:tr>
      <w:tr w:rsidR="007159F6"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Цель Программы</w:t>
            </w:r>
          </w:p>
        </w:tc>
        <w:tc>
          <w:tcPr>
            <w:tcW w:w="7163"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Обеспечение сбалансированности и устойчивости бюджета Сеченовского муниципального </w:t>
            </w:r>
            <w:r>
              <w:rPr>
                <w:color w:val="000000"/>
              </w:rPr>
              <w:t>округа</w:t>
            </w:r>
            <w:r w:rsidRPr="003B254A">
              <w:rPr>
                <w:color w:val="000000"/>
              </w:rPr>
              <w:t xml:space="preserve"> Нижегородской области, повышение эффективности и качества управления муниципальными  финансами Сеченовского муниципального </w:t>
            </w:r>
            <w:r>
              <w:rPr>
                <w:color w:val="000000"/>
              </w:rPr>
              <w:t>округа</w:t>
            </w:r>
            <w:r w:rsidRPr="003B254A">
              <w:rPr>
                <w:color w:val="000000"/>
              </w:rPr>
              <w:t xml:space="preserve"> Нижегородской области</w:t>
            </w:r>
          </w:p>
        </w:tc>
      </w:tr>
      <w:tr w:rsidR="007159F6"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Задачи Программы</w:t>
            </w:r>
          </w:p>
        </w:tc>
        <w:tc>
          <w:tcPr>
            <w:tcW w:w="7163"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Создание оптимальных условий для повышения бюджетного потенциала, сбалансированности и устойчивости бюджета Сеченовского муниципального </w:t>
            </w:r>
            <w:r>
              <w:rPr>
                <w:color w:val="000000"/>
              </w:rPr>
              <w:t>округа</w:t>
            </w:r>
            <w:r w:rsidRPr="003B254A">
              <w:rPr>
                <w:color w:val="000000"/>
              </w:rPr>
              <w:t xml:space="preserve"> Нижегородской области.</w:t>
            </w:r>
          </w:p>
          <w:p w:rsidR="007159F6" w:rsidRPr="003B254A" w:rsidRDefault="007159F6" w:rsidP="00977EE1">
            <w:pPr>
              <w:shd w:val="clear" w:color="auto" w:fill="FFFFFF"/>
              <w:jc w:val="both"/>
              <w:rPr>
                <w:color w:val="000000"/>
              </w:rPr>
            </w:pPr>
            <w:r w:rsidRPr="003B254A">
              <w:rPr>
                <w:color w:val="000000"/>
              </w:rPr>
              <w:t xml:space="preserve">Обеспечение органов местного самоуправления Сеченовского муниципального </w:t>
            </w:r>
            <w:r>
              <w:rPr>
                <w:color w:val="000000"/>
              </w:rPr>
              <w:t>округа</w:t>
            </w:r>
            <w:r w:rsidRPr="003B254A">
              <w:rPr>
                <w:color w:val="000000"/>
              </w:rPr>
              <w:t xml:space="preserve"> Нижегородской области средствами, необходимыми для эффективного исполнения возложенных на них полномочий.</w:t>
            </w:r>
          </w:p>
          <w:p w:rsidR="007159F6" w:rsidRPr="003B254A" w:rsidRDefault="007159F6" w:rsidP="00977EE1">
            <w:pPr>
              <w:shd w:val="clear" w:color="auto" w:fill="FFFFFF"/>
              <w:jc w:val="both"/>
              <w:rPr>
                <w:color w:val="000000"/>
              </w:rPr>
            </w:pPr>
            <w:r w:rsidRPr="003B254A">
              <w:rPr>
                <w:color w:val="000000"/>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7159F6"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7159F6" w:rsidRPr="008B1381" w:rsidRDefault="007159F6" w:rsidP="00977EE1">
            <w:pPr>
              <w:shd w:val="clear" w:color="auto" w:fill="FFFFFF"/>
              <w:jc w:val="both"/>
              <w:rPr>
                <w:color w:val="000000"/>
              </w:rPr>
            </w:pPr>
            <w:r w:rsidRPr="008B1381">
              <w:rPr>
                <w:color w:val="000000"/>
              </w:rPr>
              <w:t>Этапы и сроки реализации Программы</w:t>
            </w:r>
          </w:p>
        </w:tc>
        <w:tc>
          <w:tcPr>
            <w:tcW w:w="7163" w:type="dxa"/>
            <w:tcBorders>
              <w:top w:val="single" w:sz="4" w:space="0" w:color="auto"/>
              <w:left w:val="single" w:sz="4" w:space="0" w:color="auto"/>
              <w:bottom w:val="single" w:sz="4" w:space="0" w:color="auto"/>
              <w:right w:val="single" w:sz="4" w:space="0" w:color="auto"/>
            </w:tcBorders>
          </w:tcPr>
          <w:p w:rsidR="007159F6" w:rsidRPr="008B1381" w:rsidRDefault="007159F6" w:rsidP="00977EE1">
            <w:pPr>
              <w:shd w:val="clear" w:color="auto" w:fill="FFFFFF"/>
              <w:jc w:val="both"/>
              <w:rPr>
                <w:color w:val="000000"/>
              </w:rPr>
            </w:pPr>
            <w:r w:rsidRPr="008B1381">
              <w:rPr>
                <w:color w:val="000000"/>
              </w:rPr>
              <w:t>202</w:t>
            </w:r>
            <w:r w:rsidR="00AA0CD3">
              <w:rPr>
                <w:color w:val="000000"/>
              </w:rPr>
              <w:t>5</w:t>
            </w:r>
            <w:r w:rsidRPr="008B1381">
              <w:rPr>
                <w:color w:val="000000"/>
              </w:rPr>
              <w:t xml:space="preserve"> - 202</w:t>
            </w:r>
            <w:r w:rsidR="00AA0CD3">
              <w:rPr>
                <w:color w:val="000000"/>
              </w:rPr>
              <w:t>8</w:t>
            </w:r>
            <w:r w:rsidRPr="008B1381">
              <w:rPr>
                <w:color w:val="000000"/>
              </w:rPr>
              <w:t xml:space="preserve"> годы, без разделения на этапы</w:t>
            </w:r>
          </w:p>
        </w:tc>
      </w:tr>
      <w:tr w:rsidR="008B1381" w:rsidRPr="003B254A" w:rsidTr="007159F6">
        <w:trPr>
          <w:tblCellSpacing w:w="5" w:type="nil"/>
        </w:trPr>
        <w:tc>
          <w:tcPr>
            <w:tcW w:w="2410" w:type="dxa"/>
            <w:tcBorders>
              <w:top w:val="single" w:sz="4" w:space="0" w:color="auto"/>
              <w:left w:val="single" w:sz="4" w:space="0" w:color="auto"/>
              <w:bottom w:val="single" w:sz="4" w:space="0" w:color="auto"/>
              <w:right w:val="single" w:sz="4" w:space="0" w:color="auto"/>
            </w:tcBorders>
          </w:tcPr>
          <w:p w:rsidR="008B1381" w:rsidRPr="008B1381" w:rsidRDefault="008B1381" w:rsidP="008B1381">
            <w:pPr>
              <w:shd w:val="clear" w:color="auto" w:fill="FFFFFF"/>
              <w:jc w:val="both"/>
              <w:rPr>
                <w:color w:val="000000"/>
              </w:rPr>
            </w:pPr>
            <w:r w:rsidRPr="008B1381">
              <w:rPr>
                <w:color w:val="000000"/>
              </w:rPr>
              <w:t>Объемы бюджетных ассигнований Программы за счет бюджета муниципального округа</w:t>
            </w:r>
          </w:p>
        </w:tc>
        <w:tc>
          <w:tcPr>
            <w:tcW w:w="7163" w:type="dxa"/>
            <w:tcBorders>
              <w:top w:val="single" w:sz="4" w:space="0" w:color="auto"/>
              <w:left w:val="single" w:sz="4" w:space="0" w:color="auto"/>
              <w:bottom w:val="single" w:sz="4" w:space="0" w:color="auto"/>
              <w:right w:val="single" w:sz="4" w:space="0" w:color="auto"/>
            </w:tcBorders>
          </w:tcPr>
          <w:p w:rsidR="008B1381" w:rsidRPr="008B1381" w:rsidRDefault="008B1381" w:rsidP="008B1381">
            <w:pPr>
              <w:shd w:val="clear" w:color="auto" w:fill="FFFFFF"/>
              <w:jc w:val="both"/>
              <w:rPr>
                <w:color w:val="000000"/>
              </w:rPr>
            </w:pPr>
            <w:r w:rsidRPr="008B1381">
              <w:rPr>
                <w:color w:val="000000"/>
              </w:rPr>
              <w:t xml:space="preserve">Предполагаемый общий объем финансовых средств, необходимых для реализации Программы, составляет </w:t>
            </w:r>
            <w:r w:rsidR="00AA0CD3">
              <w:rPr>
                <w:color w:val="000000"/>
              </w:rPr>
              <w:t>78 057,8</w:t>
            </w:r>
            <w:r w:rsidRPr="008B1381">
              <w:rPr>
                <w:color w:val="000000"/>
              </w:rPr>
              <w:t xml:space="preserve"> тыс. рублей, в том числе:</w:t>
            </w:r>
          </w:p>
          <w:p w:rsidR="008B1381" w:rsidRPr="008B1381" w:rsidRDefault="008B1381" w:rsidP="008B1381">
            <w:pPr>
              <w:shd w:val="clear" w:color="auto" w:fill="FFFFFF"/>
              <w:jc w:val="both"/>
              <w:rPr>
                <w:color w:val="000000"/>
              </w:rPr>
            </w:pPr>
            <w:r w:rsidRPr="008B1381">
              <w:rPr>
                <w:color w:val="000000"/>
              </w:rPr>
              <w:t>202</w:t>
            </w:r>
            <w:r w:rsidR="00AA0CD3">
              <w:rPr>
                <w:color w:val="000000"/>
              </w:rPr>
              <w:t>5</w:t>
            </w:r>
            <w:r w:rsidRPr="008B1381">
              <w:rPr>
                <w:color w:val="000000"/>
              </w:rPr>
              <w:t xml:space="preserve"> год – </w:t>
            </w:r>
            <w:r w:rsidR="00AA0CD3">
              <w:rPr>
                <w:color w:val="000000"/>
              </w:rPr>
              <w:t>17 238,7</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AA0CD3">
              <w:rPr>
                <w:color w:val="000000"/>
              </w:rPr>
              <w:t>6</w:t>
            </w:r>
            <w:r w:rsidRPr="008B1381">
              <w:rPr>
                <w:color w:val="000000"/>
              </w:rPr>
              <w:t xml:space="preserve"> год – </w:t>
            </w:r>
            <w:r w:rsidR="00AA0CD3">
              <w:rPr>
                <w:color w:val="000000"/>
              </w:rPr>
              <w:t>20 939,7</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AA0CD3">
              <w:rPr>
                <w:color w:val="000000"/>
              </w:rPr>
              <w:t>7</w:t>
            </w:r>
            <w:r w:rsidRPr="008B1381">
              <w:rPr>
                <w:color w:val="000000"/>
              </w:rPr>
              <w:t xml:space="preserve"> год – </w:t>
            </w:r>
            <w:r w:rsidR="00AA0CD3">
              <w:rPr>
                <w:color w:val="000000"/>
              </w:rPr>
              <w:t>19 939,7</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AA0CD3">
              <w:rPr>
                <w:color w:val="000000"/>
              </w:rPr>
              <w:t>8</w:t>
            </w:r>
            <w:r w:rsidRPr="008B1381">
              <w:rPr>
                <w:color w:val="000000"/>
              </w:rPr>
              <w:t xml:space="preserve"> год – </w:t>
            </w:r>
            <w:r w:rsidR="00AA0CD3">
              <w:rPr>
                <w:color w:val="000000"/>
              </w:rPr>
              <w:t>19 939,7</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в том числе:</w:t>
            </w:r>
          </w:p>
          <w:p w:rsidR="008B1381" w:rsidRPr="008B1381" w:rsidRDefault="008B1381" w:rsidP="008B1381">
            <w:pPr>
              <w:shd w:val="clear" w:color="auto" w:fill="FFFFFF"/>
              <w:jc w:val="both"/>
              <w:rPr>
                <w:color w:val="000000"/>
              </w:rPr>
            </w:pPr>
            <w:r w:rsidRPr="008B1381">
              <w:rPr>
                <w:color w:val="000000"/>
              </w:rPr>
              <w:t xml:space="preserve">- предполагаемый общий объем финансовых средств, необходимых для реализации подпрограммы "Организация и совершенствование бюджетного процесса Сеченовского муниципального округа Нижегородской области" составляет </w:t>
            </w:r>
            <w:r w:rsidR="00AA0CD3">
              <w:rPr>
                <w:color w:val="000000"/>
              </w:rPr>
              <w:t>4</w:t>
            </w:r>
            <w:r w:rsidRPr="008B1381">
              <w:rPr>
                <w:color w:val="000000"/>
              </w:rPr>
              <w:t> 000,0 тыс. рублей, в том числе:</w:t>
            </w:r>
          </w:p>
          <w:p w:rsidR="008B1381" w:rsidRPr="008B1381" w:rsidRDefault="008B1381" w:rsidP="008B1381">
            <w:pPr>
              <w:shd w:val="clear" w:color="auto" w:fill="FFFFFF"/>
              <w:jc w:val="both"/>
              <w:rPr>
                <w:color w:val="000000"/>
              </w:rPr>
            </w:pPr>
            <w:r w:rsidRPr="008B1381">
              <w:rPr>
                <w:color w:val="000000"/>
              </w:rPr>
              <w:t>202</w:t>
            </w:r>
            <w:r w:rsidR="00500E05">
              <w:rPr>
                <w:color w:val="000000"/>
              </w:rPr>
              <w:t>5</w:t>
            </w:r>
            <w:r w:rsidRPr="008B1381">
              <w:rPr>
                <w:color w:val="000000"/>
              </w:rPr>
              <w:t xml:space="preserve"> год – 0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6</w:t>
            </w:r>
            <w:r w:rsidRPr="008B1381">
              <w:rPr>
                <w:color w:val="000000"/>
              </w:rPr>
              <w:t xml:space="preserve"> год – </w:t>
            </w:r>
            <w:r w:rsidR="00500E05">
              <w:rPr>
                <w:color w:val="000000"/>
              </w:rPr>
              <w:t>2</w:t>
            </w:r>
            <w:r w:rsidRPr="008B1381">
              <w:rPr>
                <w:color w:val="000000"/>
              </w:rPr>
              <w:t> 000,0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7</w:t>
            </w:r>
            <w:r w:rsidRPr="008B1381">
              <w:rPr>
                <w:color w:val="000000"/>
              </w:rPr>
              <w:t xml:space="preserve"> год – 1 000,0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8</w:t>
            </w:r>
            <w:r w:rsidRPr="008B1381">
              <w:rPr>
                <w:color w:val="000000"/>
              </w:rPr>
              <w:t xml:space="preserve"> год -  1 000,0 тыс. рублей;</w:t>
            </w:r>
          </w:p>
          <w:p w:rsidR="008B1381" w:rsidRPr="008B1381" w:rsidRDefault="008B1381" w:rsidP="008B1381">
            <w:pPr>
              <w:shd w:val="clear" w:color="auto" w:fill="FFFFFF"/>
              <w:jc w:val="both"/>
              <w:rPr>
                <w:color w:val="000000"/>
              </w:rPr>
            </w:pPr>
            <w:r w:rsidRPr="008B1381">
              <w:rPr>
                <w:color w:val="000000"/>
              </w:rPr>
              <w:lastRenderedPageBreak/>
              <w:t xml:space="preserve">- предполагаемый общий объем финансовых средств, необходимых для реализации подпрограммы "Повышение эффективности бюджетных расходов Сеченовского муниципального округа Нижегородской области" составляет </w:t>
            </w:r>
            <w:r w:rsidR="00500E05">
              <w:rPr>
                <w:color w:val="000000"/>
              </w:rPr>
              <w:t>4 722,5</w:t>
            </w:r>
            <w:r w:rsidRPr="008B1381">
              <w:rPr>
                <w:color w:val="000000"/>
              </w:rPr>
              <w:t xml:space="preserve"> тыс. рублей, в том числе:</w:t>
            </w:r>
          </w:p>
          <w:p w:rsidR="008B1381" w:rsidRPr="008B1381" w:rsidRDefault="008B1381" w:rsidP="008B1381">
            <w:pPr>
              <w:shd w:val="clear" w:color="auto" w:fill="FFFFFF"/>
              <w:jc w:val="both"/>
              <w:rPr>
                <w:color w:val="000000"/>
              </w:rPr>
            </w:pPr>
            <w:r w:rsidRPr="008B1381">
              <w:rPr>
                <w:color w:val="000000"/>
              </w:rPr>
              <w:t>202</w:t>
            </w:r>
            <w:r w:rsidR="00500E05">
              <w:rPr>
                <w:color w:val="000000"/>
              </w:rPr>
              <w:t>5</w:t>
            </w:r>
            <w:r w:rsidRPr="008B1381">
              <w:rPr>
                <w:color w:val="000000"/>
              </w:rPr>
              <w:t xml:space="preserve"> год –      </w:t>
            </w:r>
            <w:r w:rsidR="00500E05">
              <w:rPr>
                <w:color w:val="000000"/>
              </w:rPr>
              <w:t>348,5</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6</w:t>
            </w:r>
            <w:r w:rsidRPr="008B1381">
              <w:rPr>
                <w:color w:val="000000"/>
              </w:rPr>
              <w:t xml:space="preserve"> год –   </w:t>
            </w:r>
            <w:r w:rsidR="00500E05">
              <w:rPr>
                <w:color w:val="000000"/>
              </w:rPr>
              <w:t>1 458,0</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7</w:t>
            </w:r>
            <w:r w:rsidRPr="008B1381">
              <w:rPr>
                <w:color w:val="000000"/>
              </w:rPr>
              <w:t xml:space="preserve"> год –   </w:t>
            </w:r>
            <w:r w:rsidR="00500E05">
              <w:rPr>
                <w:color w:val="000000"/>
              </w:rPr>
              <w:t>1 458,0</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8</w:t>
            </w:r>
            <w:r w:rsidRPr="008B1381">
              <w:rPr>
                <w:color w:val="000000"/>
              </w:rPr>
              <w:t xml:space="preserve"> год –   </w:t>
            </w:r>
            <w:r w:rsidR="00500E05">
              <w:rPr>
                <w:color w:val="000000"/>
              </w:rPr>
              <w:t>1 458,0</w:t>
            </w:r>
            <w:r w:rsidRPr="008B1381">
              <w:rPr>
                <w:color w:val="000000"/>
              </w:rPr>
              <w:t xml:space="preserve"> тыс. рублей; </w:t>
            </w:r>
          </w:p>
          <w:p w:rsidR="008B1381" w:rsidRPr="008B1381" w:rsidRDefault="008B1381" w:rsidP="008B1381">
            <w:pPr>
              <w:shd w:val="clear" w:color="auto" w:fill="FFFFFF"/>
              <w:jc w:val="both"/>
              <w:rPr>
                <w:color w:val="000000"/>
              </w:rPr>
            </w:pPr>
            <w:r w:rsidRPr="008B1381">
              <w:rPr>
                <w:color w:val="000000"/>
              </w:rPr>
              <w:t xml:space="preserve">- предполагаемый общий объем финансовых средств, необходимых для реализации подпрограммы "Обеспечение реализации муниципальной  программы" составляет </w:t>
            </w:r>
            <w:r w:rsidR="00500E05">
              <w:rPr>
                <w:color w:val="000000"/>
              </w:rPr>
              <w:t>69 335,3</w:t>
            </w:r>
            <w:r w:rsidRPr="008B1381">
              <w:rPr>
                <w:color w:val="000000"/>
              </w:rPr>
              <w:t xml:space="preserve"> тыс. рублей, в том числе:</w:t>
            </w:r>
          </w:p>
          <w:p w:rsidR="008B1381" w:rsidRPr="008B1381" w:rsidRDefault="008B1381" w:rsidP="008B1381">
            <w:pPr>
              <w:shd w:val="clear" w:color="auto" w:fill="FFFFFF"/>
              <w:jc w:val="both"/>
              <w:rPr>
                <w:color w:val="000000"/>
              </w:rPr>
            </w:pPr>
            <w:r w:rsidRPr="008B1381">
              <w:rPr>
                <w:color w:val="000000"/>
              </w:rPr>
              <w:t>202</w:t>
            </w:r>
            <w:r w:rsidR="00500E05">
              <w:rPr>
                <w:color w:val="000000"/>
              </w:rPr>
              <w:t>5</w:t>
            </w:r>
            <w:r w:rsidRPr="008B1381">
              <w:rPr>
                <w:color w:val="000000"/>
              </w:rPr>
              <w:t xml:space="preserve"> год – </w:t>
            </w:r>
            <w:r w:rsidR="00500E05">
              <w:rPr>
                <w:color w:val="000000"/>
              </w:rPr>
              <w:t>16 890,2</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6</w:t>
            </w:r>
            <w:r w:rsidRPr="008B1381">
              <w:rPr>
                <w:color w:val="000000"/>
              </w:rPr>
              <w:t xml:space="preserve"> год – </w:t>
            </w:r>
            <w:r w:rsidR="00500E05">
              <w:rPr>
                <w:color w:val="000000"/>
              </w:rPr>
              <w:t>17 481,7</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7</w:t>
            </w:r>
            <w:r w:rsidRPr="008B1381">
              <w:rPr>
                <w:color w:val="000000"/>
              </w:rPr>
              <w:t xml:space="preserve"> год – </w:t>
            </w:r>
            <w:r w:rsidR="00500E05">
              <w:rPr>
                <w:color w:val="000000"/>
              </w:rPr>
              <w:t>17 481,7</w:t>
            </w:r>
            <w:r w:rsidRPr="008B1381">
              <w:rPr>
                <w:color w:val="000000"/>
              </w:rPr>
              <w:t xml:space="preserve"> тыс. рублей;</w:t>
            </w:r>
          </w:p>
          <w:p w:rsidR="008B1381" w:rsidRPr="008B1381" w:rsidRDefault="008B1381" w:rsidP="008B1381">
            <w:pPr>
              <w:shd w:val="clear" w:color="auto" w:fill="FFFFFF"/>
              <w:jc w:val="both"/>
              <w:rPr>
                <w:color w:val="000000"/>
              </w:rPr>
            </w:pPr>
            <w:r w:rsidRPr="008B1381">
              <w:rPr>
                <w:color w:val="000000"/>
              </w:rPr>
              <w:t>202</w:t>
            </w:r>
            <w:r w:rsidR="00500E05">
              <w:rPr>
                <w:color w:val="000000"/>
              </w:rPr>
              <w:t>8</w:t>
            </w:r>
            <w:r w:rsidRPr="008B1381">
              <w:rPr>
                <w:color w:val="000000"/>
              </w:rPr>
              <w:t xml:space="preserve"> год -  </w:t>
            </w:r>
            <w:r w:rsidR="00500E05">
              <w:rPr>
                <w:color w:val="000000"/>
              </w:rPr>
              <w:t>17 481,7</w:t>
            </w:r>
            <w:r w:rsidRPr="008B1381">
              <w:rPr>
                <w:color w:val="000000"/>
              </w:rPr>
              <w:t xml:space="preserve"> тыс. рублей;</w:t>
            </w:r>
          </w:p>
          <w:p w:rsidR="008B1381" w:rsidRPr="008B1381" w:rsidRDefault="008B1381" w:rsidP="008B1381">
            <w:pPr>
              <w:shd w:val="clear" w:color="auto" w:fill="FFFFFF"/>
              <w:jc w:val="both"/>
              <w:rPr>
                <w:color w:val="000000"/>
              </w:rPr>
            </w:pPr>
          </w:p>
          <w:p w:rsidR="008B1381" w:rsidRPr="008B1381" w:rsidRDefault="008B1381" w:rsidP="008B1381">
            <w:pPr>
              <w:shd w:val="clear" w:color="auto" w:fill="FFFFFF"/>
              <w:jc w:val="both"/>
              <w:rPr>
                <w:color w:val="000000"/>
              </w:rPr>
            </w:pPr>
          </w:p>
        </w:tc>
      </w:tr>
    </w:tbl>
    <w:p w:rsidR="007159F6" w:rsidRPr="00AE64A2" w:rsidRDefault="007159F6" w:rsidP="007159F6">
      <w:pPr>
        <w:shd w:val="clear" w:color="auto" w:fill="FFFFFF"/>
        <w:rPr>
          <w:color w:val="000000"/>
          <w:sz w:val="28"/>
          <w:szCs w:val="28"/>
        </w:rPr>
      </w:pPr>
    </w:p>
    <w:p w:rsidR="007159F6" w:rsidRPr="007159F6" w:rsidRDefault="007159F6" w:rsidP="007159F6">
      <w:pPr>
        <w:shd w:val="clear" w:color="auto" w:fill="FFFFFF"/>
        <w:ind w:firstLine="709"/>
        <w:jc w:val="both"/>
        <w:rPr>
          <w:b/>
          <w:bCs/>
          <w:color w:val="000000"/>
        </w:rPr>
      </w:pPr>
      <w:proofErr w:type="gramStart"/>
      <w:r w:rsidRPr="007159F6">
        <w:rPr>
          <w:b/>
          <w:bCs/>
          <w:color w:val="000000"/>
          <w:lang w:val="en-US"/>
        </w:rPr>
        <w:t>I</w:t>
      </w:r>
      <w:r w:rsidRPr="007159F6">
        <w:rPr>
          <w:b/>
          <w:bCs/>
          <w:color w:val="000000"/>
        </w:rPr>
        <w:t xml:space="preserve"> .Текущее</w:t>
      </w:r>
      <w:proofErr w:type="gramEnd"/>
      <w:r w:rsidRPr="007159F6">
        <w:rPr>
          <w:b/>
          <w:bCs/>
          <w:color w:val="000000"/>
        </w:rPr>
        <w:t xml:space="preserve"> состояние сферы реализации Программы</w:t>
      </w:r>
    </w:p>
    <w:p w:rsidR="007159F6" w:rsidRPr="007159F6" w:rsidRDefault="007159F6" w:rsidP="007159F6">
      <w:pPr>
        <w:shd w:val="clear" w:color="auto" w:fill="FFFFFF"/>
        <w:ind w:firstLine="709"/>
        <w:jc w:val="both"/>
        <w:rPr>
          <w:b/>
          <w:bCs/>
          <w:color w:val="000000"/>
        </w:rPr>
      </w:pPr>
    </w:p>
    <w:p w:rsidR="007159F6" w:rsidRPr="007159F6" w:rsidRDefault="007159F6" w:rsidP="007159F6">
      <w:pPr>
        <w:shd w:val="clear" w:color="auto" w:fill="FFFFFF"/>
        <w:ind w:firstLine="709"/>
        <w:jc w:val="both"/>
        <w:rPr>
          <w:color w:val="000000"/>
        </w:rPr>
      </w:pPr>
      <w:r w:rsidRPr="007159F6">
        <w:rPr>
          <w:color w:val="000000"/>
        </w:rPr>
        <w:t>Современное состояние и развитие системы управления  финансами в Сеченовском муниципальном округе Нижегородской области (далее - округ)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муниципальной  политики, обеспечением устойчивости и сбалансированности бюджета муниципального округа в долгосрочной перспективе.</w:t>
      </w:r>
    </w:p>
    <w:p w:rsidR="007159F6" w:rsidRPr="007159F6" w:rsidRDefault="007159F6" w:rsidP="007159F6">
      <w:pPr>
        <w:autoSpaceDE w:val="0"/>
        <w:autoSpaceDN w:val="0"/>
        <w:adjustRightInd w:val="0"/>
        <w:ind w:firstLine="709"/>
        <w:jc w:val="both"/>
      </w:pPr>
      <w:r w:rsidRPr="007159F6">
        <w:t>В ходе реализации указанной программы достигнуты следующие результаты:</w:t>
      </w:r>
    </w:p>
    <w:p w:rsidR="007159F6" w:rsidRPr="007159F6" w:rsidRDefault="007159F6" w:rsidP="007159F6">
      <w:pPr>
        <w:autoSpaceDE w:val="0"/>
        <w:autoSpaceDN w:val="0"/>
        <w:adjustRightInd w:val="0"/>
        <w:ind w:firstLine="709"/>
        <w:jc w:val="both"/>
      </w:pPr>
      <w:r w:rsidRPr="007159F6">
        <w:t xml:space="preserve">- при исполнении бюджета соблюдались все необходимые требования Бюджетного </w:t>
      </w:r>
      <w:hyperlink r:id="rId9" w:history="1">
        <w:r w:rsidRPr="007159F6">
          <w:t>кодекса</w:t>
        </w:r>
      </w:hyperlink>
      <w:r w:rsidRPr="007159F6">
        <w:t xml:space="preserve"> Российской Федерации по предельному объему дефицита, муниципальному долгу и расходам на его обслуживание;</w:t>
      </w:r>
    </w:p>
    <w:p w:rsidR="007159F6" w:rsidRPr="007159F6" w:rsidRDefault="007159F6" w:rsidP="007159F6">
      <w:pPr>
        <w:autoSpaceDE w:val="0"/>
        <w:autoSpaceDN w:val="0"/>
        <w:adjustRightInd w:val="0"/>
        <w:ind w:firstLine="709"/>
        <w:jc w:val="both"/>
      </w:pPr>
      <w:r w:rsidRPr="007159F6">
        <w:t>- за счет средств  бюджета муниципального округа обеспечено своевременное исполнение всех принятых расходных обязательств, в том числе по выплате заработной платы работникам бюджетной сферы;</w:t>
      </w:r>
    </w:p>
    <w:p w:rsidR="007159F6" w:rsidRPr="007159F6" w:rsidRDefault="007159F6" w:rsidP="007159F6">
      <w:pPr>
        <w:autoSpaceDE w:val="0"/>
        <w:autoSpaceDN w:val="0"/>
        <w:adjustRightInd w:val="0"/>
        <w:ind w:firstLine="709"/>
        <w:jc w:val="both"/>
      </w:pPr>
      <w:r w:rsidRPr="007159F6">
        <w:t>- начиная с 2018 года осуществлен переход на формирование районного бюджета сроком на три года (очередной финансовый год и плановый период), что позволило увязывать текущие финансовые параметры с прогнозом социально - экономического развития района; в целях перехода к трехлетнему бюджетному планированию внесены необходимые изменения в нормативные правовые акты округа;</w:t>
      </w:r>
    </w:p>
    <w:p w:rsidR="007159F6" w:rsidRPr="007159F6" w:rsidRDefault="007159F6" w:rsidP="007159F6">
      <w:pPr>
        <w:autoSpaceDE w:val="0"/>
        <w:autoSpaceDN w:val="0"/>
        <w:adjustRightInd w:val="0"/>
        <w:ind w:firstLine="709"/>
        <w:jc w:val="both"/>
      </w:pPr>
      <w:r w:rsidRPr="007159F6">
        <w:t>- в целях повышения сбалансированности бюджета  муниципального округа и достижения целей социально-экономического развития округа разработан бюджетный прогноз округа на долгосрочный период .</w:t>
      </w:r>
    </w:p>
    <w:p w:rsidR="007159F6" w:rsidRPr="007159F6" w:rsidRDefault="007159F6" w:rsidP="007159F6">
      <w:pPr>
        <w:autoSpaceDE w:val="0"/>
        <w:autoSpaceDN w:val="0"/>
        <w:adjustRightInd w:val="0"/>
        <w:ind w:firstLine="709"/>
        <w:jc w:val="both"/>
      </w:pPr>
      <w:r w:rsidRPr="007159F6">
        <w:t>В целях повышения прозрачности и открытости бюджетного процесса продолжена практика формирования информационного сборника "Бюджет для граждан", в котором наглядно и в доступной для граждан форме представлены доходы и расходы бюджета муниципального округа, приоритетные направления расходования бюджетных средств, социально-экономические показатели округа.</w:t>
      </w:r>
    </w:p>
    <w:p w:rsidR="007159F6" w:rsidRPr="007159F6" w:rsidRDefault="007159F6" w:rsidP="007159F6">
      <w:pPr>
        <w:autoSpaceDE w:val="0"/>
        <w:autoSpaceDN w:val="0"/>
        <w:adjustRightInd w:val="0"/>
        <w:ind w:firstLine="709"/>
        <w:jc w:val="both"/>
      </w:pPr>
      <w:r w:rsidRPr="007159F6">
        <w:lastRenderedPageBreak/>
        <w:t>Проводилась работа по организации размещения и поддержания в актуальном состоянии на едином официальном сайте в сети Интернет информации о муниципальных учреждениях округа на общероссийском сайте http://bus.gov.ru.</w:t>
      </w:r>
    </w:p>
    <w:p w:rsidR="007159F6" w:rsidRPr="007159F6" w:rsidRDefault="007159F6" w:rsidP="007159F6">
      <w:pPr>
        <w:autoSpaceDE w:val="0"/>
        <w:autoSpaceDN w:val="0"/>
        <w:adjustRightInd w:val="0"/>
        <w:ind w:firstLine="709"/>
        <w:jc w:val="both"/>
      </w:pPr>
      <w:r w:rsidRPr="007159F6">
        <w:t>В целях изучения общественного мнения на официальном сайте Администрации проводились интернет-опросы по бюджетной тематике.</w:t>
      </w:r>
    </w:p>
    <w:p w:rsidR="007159F6" w:rsidRPr="007159F6" w:rsidRDefault="007159F6" w:rsidP="007159F6">
      <w:pPr>
        <w:autoSpaceDE w:val="0"/>
        <w:autoSpaceDN w:val="0"/>
        <w:adjustRightInd w:val="0"/>
        <w:ind w:firstLine="709"/>
        <w:jc w:val="both"/>
      </w:pPr>
      <w:r w:rsidRPr="007159F6">
        <w:t>В целом поставленные задачи муниципальной программы "Управление муниципальными финансами" выполнены.</w:t>
      </w:r>
    </w:p>
    <w:p w:rsidR="007159F6" w:rsidRPr="007159F6" w:rsidRDefault="007159F6" w:rsidP="007159F6">
      <w:pPr>
        <w:autoSpaceDE w:val="0"/>
        <w:autoSpaceDN w:val="0"/>
        <w:adjustRightInd w:val="0"/>
        <w:ind w:firstLine="709"/>
        <w:jc w:val="both"/>
      </w:pPr>
      <w:r w:rsidRPr="007159F6">
        <w:t>Таким образом, современное состояние и развитие системы управления муниципальными финансами в округе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обеспечением устойчивости и сбалансированности  бюджета муниципального округа в долгосрочной перспективе.</w:t>
      </w:r>
    </w:p>
    <w:p w:rsidR="007159F6" w:rsidRPr="007159F6" w:rsidRDefault="007159F6" w:rsidP="007159F6">
      <w:pPr>
        <w:autoSpaceDE w:val="0"/>
        <w:autoSpaceDN w:val="0"/>
        <w:adjustRightInd w:val="0"/>
        <w:ind w:firstLine="709"/>
        <w:jc w:val="both"/>
      </w:pPr>
      <w:r w:rsidRPr="007159F6">
        <w:t>В то же время, в сфере управления общественными финансами сохраняется ряд нерешенных проблем, в том числе:</w:t>
      </w:r>
    </w:p>
    <w:p w:rsidR="007159F6" w:rsidRPr="007159F6" w:rsidRDefault="007159F6" w:rsidP="007159F6">
      <w:pPr>
        <w:autoSpaceDE w:val="0"/>
        <w:autoSpaceDN w:val="0"/>
        <w:adjustRightInd w:val="0"/>
        <w:ind w:firstLine="709"/>
        <w:jc w:val="both"/>
      </w:pPr>
      <w:r w:rsidRPr="007159F6">
        <w:t>- недостаточная мотивация органов местного самоуправления к повышению качества управления бюджетным процессом;</w:t>
      </w:r>
    </w:p>
    <w:p w:rsidR="007159F6" w:rsidRPr="007159F6" w:rsidRDefault="007159F6" w:rsidP="007159F6">
      <w:pPr>
        <w:autoSpaceDE w:val="0"/>
        <w:autoSpaceDN w:val="0"/>
        <w:adjustRightInd w:val="0"/>
        <w:ind w:firstLine="709"/>
        <w:jc w:val="both"/>
      </w:pPr>
      <w:r w:rsidRPr="007159F6">
        <w:t>- необходимость повышения действенности муниципального финансового контроля, его направленности на оценку эффективности использования бюджетных средств;</w:t>
      </w:r>
    </w:p>
    <w:p w:rsidR="007159F6" w:rsidRPr="007159F6" w:rsidRDefault="007159F6" w:rsidP="007159F6">
      <w:pPr>
        <w:autoSpaceDE w:val="0"/>
        <w:autoSpaceDN w:val="0"/>
        <w:adjustRightInd w:val="0"/>
        <w:ind w:firstLine="709"/>
        <w:jc w:val="both"/>
      </w:pPr>
      <w:r w:rsidRPr="007159F6">
        <w:t>- необходимость проведения более глубокого всестороннего анализа сложившейся практики применения муниципальных заданий в целях дальнейшего совершенствования данного механизма;</w:t>
      </w:r>
    </w:p>
    <w:p w:rsidR="007159F6" w:rsidRPr="007159F6" w:rsidRDefault="007159F6" w:rsidP="007159F6">
      <w:pPr>
        <w:autoSpaceDE w:val="0"/>
        <w:autoSpaceDN w:val="0"/>
        <w:adjustRightInd w:val="0"/>
        <w:ind w:firstLine="709"/>
        <w:jc w:val="both"/>
      </w:pPr>
      <w:r w:rsidRPr="007159F6">
        <w:t>- невысокий уровень участия населения в обсуждении целей и результатов использования бюджетных средств.</w:t>
      </w:r>
    </w:p>
    <w:p w:rsidR="007159F6" w:rsidRPr="007159F6" w:rsidRDefault="007159F6" w:rsidP="007159F6">
      <w:pPr>
        <w:autoSpaceDE w:val="0"/>
        <w:autoSpaceDN w:val="0"/>
        <w:adjustRightInd w:val="0"/>
        <w:ind w:firstLine="709"/>
        <w:jc w:val="both"/>
      </w:pPr>
      <w:r w:rsidRPr="007159F6">
        <w:t>Закрепление достигнутых результатов и обеспечение дальнейшего динамического развития в сфере управления муниципальными финансами требует продолжения финансирования на прежнем уровне или увеличения объемов финансовых ресурсов при использовании механизма распределения и освоения средств на основе программно-целевого метода планирования.</w:t>
      </w:r>
    </w:p>
    <w:p w:rsidR="007159F6" w:rsidRPr="007159F6" w:rsidRDefault="007159F6" w:rsidP="007159F6">
      <w:pPr>
        <w:autoSpaceDE w:val="0"/>
        <w:autoSpaceDN w:val="0"/>
        <w:adjustRightInd w:val="0"/>
        <w:ind w:firstLine="709"/>
        <w:jc w:val="both"/>
      </w:pPr>
      <w:r w:rsidRPr="007159F6">
        <w:t>Реализация мероприятий настоящей Программы приведет к повышению качества управления муниципальными финансами, что в свою очередь обеспечит максимально эффективное использование муниципальных финансов и создаст благоприятные условия для экономического развития округа.</w:t>
      </w:r>
    </w:p>
    <w:p w:rsidR="007159F6" w:rsidRPr="007159F6" w:rsidRDefault="007159F6" w:rsidP="007159F6">
      <w:pPr>
        <w:shd w:val="clear" w:color="auto" w:fill="FFFFFF"/>
        <w:ind w:firstLine="709"/>
        <w:jc w:val="both"/>
        <w:rPr>
          <w:b/>
          <w:bCs/>
          <w:color w:val="000000"/>
        </w:rPr>
      </w:pPr>
    </w:p>
    <w:p w:rsidR="007159F6" w:rsidRPr="007159F6" w:rsidRDefault="007159F6" w:rsidP="007159F6">
      <w:pPr>
        <w:shd w:val="clear" w:color="auto" w:fill="FFFFFF"/>
        <w:ind w:firstLine="709"/>
        <w:jc w:val="both"/>
        <w:rPr>
          <w:b/>
          <w:bCs/>
          <w:color w:val="000000"/>
        </w:rPr>
      </w:pPr>
      <w:r w:rsidRPr="007159F6">
        <w:rPr>
          <w:b/>
          <w:bCs/>
          <w:color w:val="000000"/>
        </w:rPr>
        <w:t>II. Цели и задачи Программы</w:t>
      </w:r>
    </w:p>
    <w:p w:rsidR="007159F6" w:rsidRPr="007159F6" w:rsidRDefault="007159F6" w:rsidP="007159F6">
      <w:pPr>
        <w:shd w:val="clear" w:color="auto" w:fill="FFFFFF"/>
        <w:ind w:firstLine="709"/>
        <w:jc w:val="both"/>
        <w:rPr>
          <w:b/>
          <w:bCs/>
          <w:color w:val="000000"/>
        </w:rPr>
      </w:pPr>
    </w:p>
    <w:p w:rsidR="007159F6" w:rsidRPr="007159F6" w:rsidRDefault="007159F6" w:rsidP="007159F6">
      <w:pPr>
        <w:shd w:val="clear" w:color="auto" w:fill="FFFFFF"/>
        <w:ind w:firstLine="709"/>
        <w:jc w:val="both"/>
        <w:rPr>
          <w:color w:val="000000"/>
        </w:rPr>
      </w:pPr>
      <w:r w:rsidRPr="007159F6">
        <w:rPr>
          <w:color w:val="000000"/>
        </w:rPr>
        <w:t>Цель Программы - обеспечение сбалансированности и устойчивости бюджета муниципального округа, повышение эффективности и качества управления финансами округа.</w:t>
      </w:r>
    </w:p>
    <w:p w:rsidR="007159F6" w:rsidRPr="007159F6" w:rsidRDefault="007159F6" w:rsidP="007159F6">
      <w:pPr>
        <w:shd w:val="clear" w:color="auto" w:fill="FFFFFF"/>
        <w:ind w:firstLine="709"/>
        <w:jc w:val="both"/>
        <w:rPr>
          <w:color w:val="000000"/>
        </w:rPr>
      </w:pPr>
      <w:r w:rsidRPr="007159F6">
        <w:rPr>
          <w:color w:val="000000"/>
        </w:rPr>
        <w:t>Для достижения поставленной цели необходимо решение следующих задач:</w:t>
      </w:r>
    </w:p>
    <w:p w:rsidR="007159F6" w:rsidRPr="007159F6" w:rsidRDefault="007159F6" w:rsidP="007159F6">
      <w:pPr>
        <w:shd w:val="clear" w:color="auto" w:fill="FFFFFF"/>
        <w:ind w:firstLine="709"/>
        <w:jc w:val="both"/>
        <w:rPr>
          <w:color w:val="000000"/>
        </w:rPr>
      </w:pPr>
      <w:r w:rsidRPr="007159F6">
        <w:rPr>
          <w:color w:val="000000"/>
        </w:rPr>
        <w:t>1. Создание оптимальных условий для повышения бюджетного потенциала, сбалансированности и устойчивости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2. Обеспечение органов местного самоуправления Сеченовского муниципального округа Нижегородской области средствами, необходимыми для эффективного исполнения возложенных на них полномочий.</w:t>
      </w:r>
    </w:p>
    <w:p w:rsidR="007159F6" w:rsidRPr="007159F6" w:rsidRDefault="007159F6" w:rsidP="007159F6">
      <w:pPr>
        <w:shd w:val="clear" w:color="auto" w:fill="FFFFFF"/>
        <w:ind w:firstLine="709"/>
        <w:jc w:val="both"/>
        <w:rPr>
          <w:color w:val="000000"/>
        </w:rPr>
      </w:pPr>
      <w:r w:rsidRPr="007159F6">
        <w:rPr>
          <w:color w:val="000000"/>
        </w:rPr>
        <w:t>3.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III. Сроки реализации Программы</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Программа реализуется в течение 20</w:t>
      </w:r>
      <w:r w:rsidR="008B1381">
        <w:rPr>
          <w:color w:val="000000"/>
        </w:rPr>
        <w:t>2</w:t>
      </w:r>
      <w:r w:rsidR="00500E05">
        <w:rPr>
          <w:color w:val="000000"/>
        </w:rPr>
        <w:t>5</w:t>
      </w:r>
      <w:r w:rsidRPr="007159F6">
        <w:rPr>
          <w:color w:val="000000"/>
        </w:rPr>
        <w:t xml:space="preserve"> - 202</w:t>
      </w:r>
      <w:r w:rsidR="00500E05">
        <w:rPr>
          <w:color w:val="000000"/>
        </w:rPr>
        <w:t>8</w:t>
      </w:r>
      <w:r w:rsidRPr="007159F6">
        <w:rPr>
          <w:color w:val="000000"/>
        </w:rPr>
        <w:t xml:space="preserve"> годов без разделения на этапы. Подпрограммы "Организация и совершенствование бюджетного процесса Сеченовского муниципального округа Нижегородской области", "Повышение эффективности бюджетных расходов Сеченовского муниципального округа" и "Обеспечение реализации муниципальной  программы" реализуются в течение 202</w:t>
      </w:r>
      <w:r w:rsidR="00500E05">
        <w:rPr>
          <w:color w:val="000000"/>
        </w:rPr>
        <w:t>5</w:t>
      </w:r>
      <w:r w:rsidRPr="007159F6">
        <w:rPr>
          <w:color w:val="000000"/>
        </w:rPr>
        <w:t xml:space="preserve"> - 202</w:t>
      </w:r>
      <w:r w:rsidR="00500E05">
        <w:rPr>
          <w:color w:val="000000"/>
        </w:rPr>
        <w:t>8</w:t>
      </w:r>
      <w:r w:rsidRPr="007159F6">
        <w:rPr>
          <w:color w:val="000000"/>
        </w:rPr>
        <w:t xml:space="preserve"> годов без разделения на этапы. </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IV. Перечень основных мероприятий Программы</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Основные мероприятия Программы предусматривают комплекс взаимосвязанных мер, направленных на достижение цели Программы.</w:t>
      </w:r>
    </w:p>
    <w:p w:rsidR="007159F6" w:rsidRPr="007159F6" w:rsidRDefault="007159F6" w:rsidP="007159F6">
      <w:pPr>
        <w:shd w:val="clear" w:color="auto" w:fill="FFFFFF"/>
        <w:ind w:firstLine="709"/>
        <w:jc w:val="both"/>
        <w:rPr>
          <w:color w:val="000000"/>
        </w:rPr>
      </w:pPr>
      <w:r w:rsidRPr="007159F6">
        <w:rPr>
          <w:color w:val="000000"/>
        </w:rPr>
        <w:t>Исходя из необходимости решения поставленных задач сформированы соответствующие подпрограммы настоящей Программы:</w:t>
      </w:r>
    </w:p>
    <w:p w:rsidR="007159F6" w:rsidRPr="007159F6" w:rsidRDefault="007159F6" w:rsidP="007159F6">
      <w:pPr>
        <w:shd w:val="clear" w:color="auto" w:fill="FFFFFF"/>
        <w:ind w:firstLine="709"/>
        <w:jc w:val="both"/>
        <w:rPr>
          <w:color w:val="000000"/>
        </w:rPr>
      </w:pPr>
      <w:r w:rsidRPr="007159F6">
        <w:rPr>
          <w:color w:val="000000"/>
        </w:rPr>
        <w:t>подпрограмма 1 "Организация и совершенствование бюджетного процесса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подпрограмма 2 "Повышение эффективности бюджетных расходов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подпрограмма   3 "Обеспечение реализации муниципальной  программы".</w:t>
      </w:r>
    </w:p>
    <w:p w:rsidR="007159F6" w:rsidRPr="007159F6" w:rsidRDefault="007159F6" w:rsidP="007159F6">
      <w:pPr>
        <w:shd w:val="clear" w:color="auto" w:fill="FFFFFF"/>
        <w:ind w:firstLine="709"/>
        <w:jc w:val="both"/>
        <w:rPr>
          <w:color w:val="000000"/>
        </w:rPr>
      </w:pPr>
      <w:r w:rsidRPr="007159F6">
        <w:rPr>
          <w:color w:val="000000"/>
        </w:rPr>
        <w:t>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приложении 1 к настоящей Программе.</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V. Индикаторы достижения цели и непосредственные</w:t>
      </w:r>
    </w:p>
    <w:p w:rsidR="007159F6" w:rsidRPr="007159F6" w:rsidRDefault="007159F6" w:rsidP="007159F6">
      <w:pPr>
        <w:shd w:val="clear" w:color="auto" w:fill="FFFFFF"/>
        <w:ind w:firstLine="709"/>
        <w:jc w:val="both"/>
        <w:rPr>
          <w:b/>
          <w:bCs/>
          <w:color w:val="000000"/>
        </w:rPr>
      </w:pPr>
      <w:r w:rsidRPr="007159F6">
        <w:rPr>
          <w:b/>
          <w:bCs/>
          <w:color w:val="000000"/>
        </w:rPr>
        <w:t>результаты реализации Программы</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В качестве оценки результатов достижения поставленной цели Программы предусмотрены следующие индикаторы Программы:</w:t>
      </w:r>
    </w:p>
    <w:p w:rsidR="007159F6" w:rsidRPr="007159F6" w:rsidRDefault="007159F6" w:rsidP="007159F6">
      <w:pPr>
        <w:shd w:val="clear" w:color="auto" w:fill="FFFFFF"/>
        <w:ind w:firstLine="709"/>
        <w:jc w:val="both"/>
        <w:rPr>
          <w:color w:val="000000"/>
        </w:rPr>
      </w:pPr>
      <w:r w:rsidRPr="007159F6">
        <w:rPr>
          <w:color w:val="000000"/>
        </w:rPr>
        <w:t xml:space="preserve">          - увеличение доходов  бюджета  муниципального округа  на душу населения;</w:t>
      </w:r>
    </w:p>
    <w:p w:rsidR="007159F6" w:rsidRPr="007159F6" w:rsidRDefault="007159F6" w:rsidP="007159F6">
      <w:pPr>
        <w:shd w:val="clear" w:color="auto" w:fill="FFFFFF"/>
        <w:ind w:firstLine="709"/>
        <w:jc w:val="both"/>
        <w:rPr>
          <w:color w:val="000000"/>
        </w:rPr>
      </w:pPr>
      <w:r w:rsidRPr="007159F6">
        <w:rPr>
          <w:color w:val="000000"/>
        </w:rPr>
        <w:t xml:space="preserve">        - увеличение доли расходов  бюджета  муниципального округа, формируемых в рамках муниципальных программ не менее 90%  в общем объеме расходов  бюджета;</w:t>
      </w:r>
    </w:p>
    <w:p w:rsidR="007159F6" w:rsidRPr="007159F6" w:rsidRDefault="007159F6" w:rsidP="007159F6">
      <w:pPr>
        <w:autoSpaceDE w:val="0"/>
        <w:autoSpaceDN w:val="0"/>
        <w:adjustRightInd w:val="0"/>
        <w:ind w:firstLine="709"/>
        <w:jc w:val="both"/>
      </w:pPr>
      <w:r w:rsidRPr="007159F6">
        <w:rPr>
          <w:color w:val="000000"/>
        </w:rPr>
        <w:t xml:space="preserve">        -  </w:t>
      </w:r>
      <w:r w:rsidRPr="007159F6">
        <w:t>отсутствие просроченной кредиторской задолженности бюджета;</w:t>
      </w:r>
    </w:p>
    <w:p w:rsidR="007159F6" w:rsidRPr="007159F6" w:rsidRDefault="007159F6" w:rsidP="007159F6">
      <w:pPr>
        <w:autoSpaceDE w:val="0"/>
        <w:autoSpaceDN w:val="0"/>
        <w:adjustRightInd w:val="0"/>
        <w:ind w:firstLine="709"/>
        <w:jc w:val="both"/>
      </w:pPr>
      <w:r w:rsidRPr="007159F6">
        <w:t xml:space="preserve">        - уровень дефицита бюджета муниципального округа по отношению к доходам бюджета  муниципального округа без учета безвозмездных поступлений и (или) поступлений налоговых доходов по дополнительным нормативам отчислений - не более 5%;</w:t>
      </w:r>
    </w:p>
    <w:p w:rsidR="007159F6" w:rsidRPr="007159F6" w:rsidRDefault="007159F6" w:rsidP="007159F6">
      <w:pPr>
        <w:autoSpaceDE w:val="0"/>
        <w:autoSpaceDN w:val="0"/>
        <w:adjustRightInd w:val="0"/>
        <w:ind w:firstLine="709"/>
        <w:jc w:val="both"/>
        <w:rPr>
          <w:color w:val="000000"/>
        </w:rPr>
      </w:pPr>
      <w:r w:rsidRPr="007159F6">
        <w:t xml:space="preserve">       - доля расходов на обслуживание муниципального долга в общем объеме расходов без учета субвенций из областного бюджета - не более 10%;</w:t>
      </w:r>
    </w:p>
    <w:p w:rsidR="007159F6" w:rsidRPr="007159F6" w:rsidRDefault="007159F6" w:rsidP="007159F6">
      <w:pPr>
        <w:shd w:val="clear" w:color="auto" w:fill="FFFFFF"/>
        <w:ind w:firstLine="709"/>
        <w:jc w:val="both"/>
        <w:rPr>
          <w:color w:val="000000"/>
        </w:rPr>
      </w:pPr>
      <w:r w:rsidRPr="007159F6">
        <w:rPr>
          <w:color w:val="000000"/>
        </w:rPr>
        <w:t>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VI. Основные меры правового регулирования, направленные</w:t>
      </w:r>
    </w:p>
    <w:p w:rsidR="007159F6" w:rsidRPr="007159F6" w:rsidRDefault="007159F6" w:rsidP="007159F6">
      <w:pPr>
        <w:shd w:val="clear" w:color="auto" w:fill="FFFFFF"/>
        <w:ind w:firstLine="709"/>
        <w:jc w:val="both"/>
        <w:rPr>
          <w:b/>
          <w:bCs/>
          <w:color w:val="000000"/>
        </w:rPr>
      </w:pPr>
      <w:r w:rsidRPr="007159F6">
        <w:rPr>
          <w:b/>
          <w:bCs/>
          <w:color w:val="000000"/>
        </w:rPr>
        <w:t>на достижение целей и конечных результатов Программы</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 xml:space="preserve">В рамках Программы предусматривается совершенствование нормативной правовой базы, регламентирующей порядок осуществления бюджетного процесса в округе,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w:t>
      </w:r>
      <w:r w:rsidRPr="007159F6">
        <w:rPr>
          <w:color w:val="000000"/>
        </w:rPr>
        <w:lastRenderedPageBreak/>
        <w:t>приоритетных задач социально-экономического развития округа,  осуществления финансового контроля и контроля в сфере закупок, обеспечения публичности бюджета  муниципального округа. Информация об основных мерах правового регулирования Программы предоставлена в приложении 3 к настоящей Программе.</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VII. Ресурсное обеспечение Программы</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 xml:space="preserve">Общий объем финансирования Программы за счет средств бюджета муниципального округа составляет </w:t>
      </w:r>
      <w:r w:rsidR="00500E05">
        <w:rPr>
          <w:color w:val="000000"/>
        </w:rPr>
        <w:t>78 057,8</w:t>
      </w:r>
      <w:r w:rsidRPr="007159F6">
        <w:rPr>
          <w:color w:val="000000"/>
        </w:rPr>
        <w:t xml:space="preserve"> тыс. рублей.</w:t>
      </w:r>
    </w:p>
    <w:p w:rsidR="007159F6" w:rsidRPr="007159F6" w:rsidRDefault="007159F6" w:rsidP="007159F6">
      <w:pPr>
        <w:shd w:val="clear" w:color="auto" w:fill="FFFFFF"/>
        <w:ind w:firstLine="709"/>
        <w:jc w:val="both"/>
        <w:rPr>
          <w:color w:val="000000"/>
        </w:rPr>
      </w:pPr>
      <w:r w:rsidRPr="007159F6">
        <w:rPr>
          <w:color w:val="000000"/>
        </w:rPr>
        <w:t>Средства на реализацию Программы утверждаются Решением О бюджете Сеченовского муниципального округа Нижегородской области на очередной финансовый год и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rsidR="007159F6" w:rsidRPr="007159F6" w:rsidRDefault="007159F6" w:rsidP="007159F6">
      <w:pPr>
        <w:shd w:val="clear" w:color="auto" w:fill="FFFFFF"/>
        <w:ind w:firstLine="709"/>
        <w:jc w:val="both"/>
        <w:rPr>
          <w:color w:val="000000"/>
        </w:rPr>
      </w:pPr>
      <w:r w:rsidRPr="007159F6">
        <w:rPr>
          <w:color w:val="000000"/>
        </w:rPr>
        <w:t>Ресурсное обеспечение Программы представлено в приложениях 4 и 5 к настоящей Программе.</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VIII. Анализ рисков реализации Программы</w:t>
      </w:r>
    </w:p>
    <w:p w:rsidR="007159F6" w:rsidRPr="007159F6" w:rsidRDefault="007159F6" w:rsidP="007159F6">
      <w:pPr>
        <w:shd w:val="clear" w:color="auto" w:fill="FFFFFF"/>
        <w:ind w:firstLine="709"/>
        <w:jc w:val="both"/>
        <w:rPr>
          <w:color w:val="000000"/>
        </w:rPr>
      </w:pPr>
      <w:r w:rsidRPr="007159F6">
        <w:rPr>
          <w:color w:val="000000"/>
        </w:rPr>
        <w:t>Основными рисками, которые могут возникнуть в ходе реализации Программы, являются:</w:t>
      </w:r>
    </w:p>
    <w:p w:rsidR="007159F6" w:rsidRPr="007159F6" w:rsidRDefault="007159F6" w:rsidP="007159F6">
      <w:pPr>
        <w:shd w:val="clear" w:color="auto" w:fill="FFFFFF"/>
        <w:ind w:firstLine="709"/>
        <w:jc w:val="both"/>
        <w:rPr>
          <w:color w:val="000000"/>
        </w:rPr>
      </w:pPr>
      <w:r w:rsidRPr="007159F6">
        <w:rPr>
          <w:color w:val="000000"/>
        </w:rPr>
        <w:t>1. Изменения норм федерального и областного  законодательства, влекущие необходимость корректировки отдельных задач Программы и внесение изменений в план мероприятий по реализации Программы.</w:t>
      </w:r>
    </w:p>
    <w:p w:rsidR="007159F6" w:rsidRPr="007159F6" w:rsidRDefault="007159F6" w:rsidP="007159F6">
      <w:pPr>
        <w:shd w:val="clear" w:color="auto" w:fill="FFFFFF"/>
        <w:ind w:firstLine="709"/>
        <w:jc w:val="both"/>
        <w:rPr>
          <w:color w:val="000000"/>
        </w:rPr>
      </w:pPr>
      <w:r w:rsidRPr="007159F6">
        <w:rPr>
          <w:color w:val="000000"/>
        </w:rPr>
        <w:t>В целях снижения негативного влияния данных факторов Финансовым управлением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rsidR="007159F6" w:rsidRPr="007159F6" w:rsidRDefault="007159F6" w:rsidP="007159F6">
      <w:pPr>
        <w:shd w:val="clear" w:color="auto" w:fill="FFFFFF"/>
        <w:ind w:firstLine="709"/>
        <w:jc w:val="both"/>
        <w:rPr>
          <w:color w:val="000000"/>
        </w:rPr>
      </w:pPr>
      <w:r w:rsidRPr="007159F6">
        <w:rPr>
          <w:color w:val="000000"/>
        </w:rPr>
        <w:t>2. Изменения норм федерального и областного законодательства, влекущие за собой снижение доходов бюджета муниципального округа, увеличение расходов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3. Организационные риски, связанные с ошибками управления реализацией Программы, в том числе отдельных ее исполнителей, что может привести к неэффективному использованию бюджетных средств, невыполнению ряда мероприятий Программы или задержке в их выполнении.</w:t>
      </w:r>
    </w:p>
    <w:p w:rsidR="007159F6" w:rsidRPr="007159F6" w:rsidRDefault="007159F6" w:rsidP="007159F6">
      <w:pPr>
        <w:shd w:val="clear" w:color="auto" w:fill="FFFFFF"/>
        <w:ind w:firstLine="709"/>
        <w:jc w:val="both"/>
        <w:rPr>
          <w:color w:val="000000"/>
        </w:rPr>
      </w:pPr>
      <w:r w:rsidRPr="007159F6">
        <w:rPr>
          <w:color w:val="000000"/>
        </w:rPr>
        <w:t>Снижению указанных рисков будут способствовать координация деятельности всех исполнителей и соисполнителей, курирующих вопросы реализации мероприятий Программы, а также повышение ответственности сотрудников органов местного самоуправления Сеченовского муниципального округа Нижегородской области, являющихся исполнителями и соисполнителями Программы за своевременную и эффективную реализацию запланированных мероприятий.</w:t>
      </w:r>
    </w:p>
    <w:p w:rsidR="007159F6" w:rsidRPr="007159F6" w:rsidRDefault="007159F6" w:rsidP="007159F6">
      <w:pPr>
        <w:shd w:val="clear" w:color="auto" w:fill="FFFFFF"/>
        <w:ind w:firstLine="709"/>
        <w:jc w:val="both"/>
        <w:rPr>
          <w:color w:val="000000"/>
        </w:rPr>
      </w:pPr>
      <w:r w:rsidRPr="007159F6">
        <w:rPr>
          <w:color w:val="000000"/>
        </w:rPr>
        <w:t>4. Финансовые риски, которые связаны с финансированием Программы в неполном объеме за счет бюджетных средств. Указанные риски могут возникнуть по причине значительной продолжительности Программы, а также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Программы.</w:t>
      </w:r>
    </w:p>
    <w:p w:rsidR="007159F6" w:rsidRPr="00AE64A2" w:rsidRDefault="007159F6" w:rsidP="007159F6">
      <w:pPr>
        <w:shd w:val="clear" w:color="auto" w:fill="FFFFFF"/>
        <w:ind w:firstLine="709"/>
        <w:jc w:val="both"/>
        <w:rPr>
          <w:color w:val="000000"/>
          <w:sz w:val="28"/>
          <w:szCs w:val="28"/>
        </w:rPr>
      </w:pPr>
      <w:r w:rsidRPr="007159F6">
        <w:rPr>
          <w:color w:val="000000"/>
        </w:rPr>
        <w:t xml:space="preserve">5. Непредвиденные риски, связанные с ухудшениями общей макроэкономической ситуации в стране и мире, приводящие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Нижегородской области, природными и техногенными </w:t>
      </w:r>
      <w:r w:rsidRPr="007159F6">
        <w:rPr>
          <w:color w:val="000000"/>
        </w:rPr>
        <w:lastRenderedPageBreak/>
        <w:t>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w:t>
      </w: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jc w:val="center"/>
        <w:rPr>
          <w:b/>
          <w:bCs/>
          <w:color w:val="000000"/>
          <w:sz w:val="28"/>
          <w:szCs w:val="28"/>
        </w:rPr>
      </w:pPr>
      <w:bookmarkStart w:id="4" w:name="Par302"/>
      <w:bookmarkEnd w:id="4"/>
      <w:r w:rsidRPr="00AE64A2">
        <w:rPr>
          <w:b/>
          <w:bCs/>
          <w:color w:val="000000"/>
          <w:sz w:val="28"/>
          <w:szCs w:val="28"/>
        </w:rPr>
        <w:t>IX. Подпрограмма "Организация и совершенствование</w:t>
      </w:r>
    </w:p>
    <w:p w:rsidR="007159F6" w:rsidRPr="00AE64A2" w:rsidRDefault="007159F6" w:rsidP="007159F6">
      <w:pPr>
        <w:shd w:val="clear" w:color="auto" w:fill="FFFFFF"/>
        <w:jc w:val="center"/>
        <w:rPr>
          <w:b/>
          <w:bCs/>
          <w:color w:val="000000"/>
          <w:sz w:val="28"/>
          <w:szCs w:val="28"/>
        </w:rPr>
      </w:pPr>
      <w:r w:rsidRPr="00AE64A2">
        <w:rPr>
          <w:b/>
          <w:bCs/>
          <w:color w:val="000000"/>
          <w:sz w:val="28"/>
          <w:szCs w:val="28"/>
        </w:rPr>
        <w:t xml:space="preserve">бюджетного процесса Сеченовского муниципального </w:t>
      </w:r>
      <w:r>
        <w:rPr>
          <w:b/>
          <w:bCs/>
          <w:color w:val="000000"/>
          <w:sz w:val="28"/>
          <w:szCs w:val="28"/>
        </w:rPr>
        <w:t xml:space="preserve">округа </w:t>
      </w:r>
      <w:r w:rsidRPr="00AE64A2">
        <w:rPr>
          <w:b/>
          <w:bCs/>
          <w:color w:val="000000"/>
          <w:sz w:val="28"/>
          <w:szCs w:val="28"/>
        </w:rPr>
        <w:t>Нижегородской области"</w:t>
      </w:r>
    </w:p>
    <w:p w:rsidR="007159F6" w:rsidRPr="00AE64A2" w:rsidRDefault="007159F6" w:rsidP="007159F6">
      <w:pPr>
        <w:shd w:val="clear" w:color="auto" w:fill="FFFFFF"/>
        <w:jc w:val="center"/>
        <w:rPr>
          <w:b/>
          <w:bCs/>
          <w:color w:val="000000"/>
          <w:sz w:val="28"/>
          <w:szCs w:val="28"/>
        </w:rPr>
      </w:pPr>
    </w:p>
    <w:p w:rsidR="007159F6" w:rsidRPr="00AE64A2" w:rsidRDefault="007159F6" w:rsidP="007159F6">
      <w:pPr>
        <w:shd w:val="clear" w:color="auto" w:fill="FFFFFF"/>
        <w:jc w:val="center"/>
        <w:rPr>
          <w:b/>
          <w:bCs/>
          <w:color w:val="000000"/>
          <w:sz w:val="28"/>
          <w:szCs w:val="28"/>
        </w:rPr>
      </w:pPr>
      <w:r w:rsidRPr="00AE64A2">
        <w:rPr>
          <w:b/>
          <w:bCs/>
          <w:color w:val="000000"/>
          <w:sz w:val="28"/>
          <w:szCs w:val="28"/>
        </w:rPr>
        <w:t>(далее - Подпрограмма)</w:t>
      </w:r>
    </w:p>
    <w:p w:rsidR="007159F6" w:rsidRPr="00AE64A2" w:rsidRDefault="007159F6" w:rsidP="007159F6">
      <w:pPr>
        <w:shd w:val="clear" w:color="auto" w:fill="FFFFFF"/>
        <w:jc w:val="center"/>
        <w:rPr>
          <w:b/>
          <w:bCs/>
          <w:color w:val="000000"/>
          <w:sz w:val="28"/>
          <w:szCs w:val="28"/>
        </w:rPr>
      </w:pPr>
    </w:p>
    <w:p w:rsidR="007159F6" w:rsidRPr="00AE64A2" w:rsidRDefault="007159F6" w:rsidP="007159F6">
      <w:pPr>
        <w:shd w:val="clear" w:color="auto" w:fill="FFFFFF"/>
        <w:jc w:val="center"/>
        <w:rPr>
          <w:b/>
          <w:bCs/>
          <w:color w:val="000000"/>
          <w:sz w:val="28"/>
          <w:szCs w:val="28"/>
        </w:rPr>
      </w:pPr>
      <w:r w:rsidRPr="00AE64A2">
        <w:rPr>
          <w:b/>
          <w:bCs/>
          <w:color w:val="000000"/>
          <w:sz w:val="28"/>
          <w:szCs w:val="28"/>
        </w:rPr>
        <w:t>Паспорт Подпрограммы</w:t>
      </w:r>
    </w:p>
    <w:p w:rsidR="007159F6" w:rsidRPr="00AE64A2" w:rsidRDefault="007159F6" w:rsidP="007159F6">
      <w:pPr>
        <w:shd w:val="clear" w:color="auto" w:fill="FFFFFF"/>
        <w:rPr>
          <w:color w:val="000000"/>
          <w:sz w:val="28"/>
          <w:szCs w:val="28"/>
        </w:rPr>
      </w:pPr>
    </w:p>
    <w:tbl>
      <w:tblPr>
        <w:tblW w:w="8864" w:type="dxa"/>
        <w:tblCellSpacing w:w="5" w:type="nil"/>
        <w:tblLayout w:type="fixed"/>
        <w:tblCellMar>
          <w:left w:w="75" w:type="dxa"/>
          <w:right w:w="75" w:type="dxa"/>
        </w:tblCellMar>
        <w:tblLook w:val="0000" w:firstRow="0" w:lastRow="0" w:firstColumn="0" w:lastColumn="0" w:noHBand="0" w:noVBand="0"/>
      </w:tblPr>
      <w:tblGrid>
        <w:gridCol w:w="2552"/>
        <w:gridCol w:w="6312"/>
      </w:tblGrid>
      <w:tr w:rsidR="007159F6"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Наименование Подпрограммы</w:t>
            </w:r>
          </w:p>
        </w:tc>
        <w:tc>
          <w:tcPr>
            <w:tcW w:w="631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Организация и совершенствование бюджетного процесса Сеченовского муниципального </w:t>
            </w:r>
            <w:r>
              <w:rPr>
                <w:color w:val="000000"/>
              </w:rPr>
              <w:t>округа</w:t>
            </w:r>
            <w:r w:rsidRPr="003B254A">
              <w:rPr>
                <w:color w:val="000000"/>
              </w:rPr>
              <w:t xml:space="preserve"> Нижегородской области</w:t>
            </w:r>
          </w:p>
        </w:tc>
      </w:tr>
      <w:tr w:rsidR="007159F6"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Муниципальный заказчик-координатор Подпрограммы</w:t>
            </w:r>
          </w:p>
        </w:tc>
        <w:tc>
          <w:tcPr>
            <w:tcW w:w="631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Финансовое управление </w:t>
            </w:r>
            <w:r>
              <w:rPr>
                <w:color w:val="000000"/>
              </w:rPr>
              <w:t>А</w:t>
            </w:r>
            <w:r w:rsidRPr="003B254A">
              <w:rPr>
                <w:color w:val="000000"/>
              </w:rPr>
              <w:t xml:space="preserve">дминистрации Сеченовского муниципального </w:t>
            </w:r>
            <w:r>
              <w:rPr>
                <w:color w:val="000000"/>
              </w:rPr>
              <w:t>округа</w:t>
            </w:r>
            <w:r w:rsidRPr="003B254A">
              <w:rPr>
                <w:color w:val="000000"/>
              </w:rPr>
              <w:t xml:space="preserve"> Нижегородской области</w:t>
            </w:r>
          </w:p>
        </w:tc>
      </w:tr>
      <w:tr w:rsidR="007159F6"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Соисполнители Подпрограммы</w:t>
            </w:r>
          </w:p>
        </w:tc>
        <w:tc>
          <w:tcPr>
            <w:tcW w:w="631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Pr>
                <w:color w:val="000000"/>
              </w:rPr>
              <w:t>Управление образования, по делам молодежи и спорта Администрации Сеченовского муниципального округа Нижегородской области</w:t>
            </w:r>
          </w:p>
        </w:tc>
      </w:tr>
      <w:tr w:rsidR="007159F6"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Цель Подпрограммы</w:t>
            </w:r>
          </w:p>
        </w:tc>
        <w:tc>
          <w:tcPr>
            <w:tcW w:w="631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Создание оптимальных условий для повышения бюджетного потенциала, сбалансированности и устойчивости бюджета  муниципального </w:t>
            </w:r>
            <w:r>
              <w:rPr>
                <w:color w:val="000000"/>
              </w:rPr>
              <w:t>округа</w:t>
            </w:r>
          </w:p>
        </w:tc>
      </w:tr>
      <w:tr w:rsidR="007159F6"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7159F6" w:rsidRPr="0026380F" w:rsidRDefault="007159F6" w:rsidP="00977EE1">
            <w:pPr>
              <w:shd w:val="clear" w:color="auto" w:fill="FFFFFF"/>
              <w:jc w:val="both"/>
              <w:rPr>
                <w:color w:val="000000"/>
              </w:rPr>
            </w:pPr>
            <w:r w:rsidRPr="0026380F">
              <w:rPr>
                <w:color w:val="000000"/>
              </w:rPr>
              <w:t>Задачи Подпрограммы</w:t>
            </w:r>
          </w:p>
        </w:tc>
        <w:tc>
          <w:tcPr>
            <w:tcW w:w="6312" w:type="dxa"/>
            <w:tcBorders>
              <w:top w:val="single" w:sz="4" w:space="0" w:color="auto"/>
              <w:left w:val="single" w:sz="4" w:space="0" w:color="auto"/>
              <w:bottom w:val="single" w:sz="4" w:space="0" w:color="auto"/>
              <w:right w:val="single" w:sz="4" w:space="0" w:color="auto"/>
            </w:tcBorders>
          </w:tcPr>
          <w:p w:rsidR="007159F6" w:rsidRPr="0026380F" w:rsidRDefault="007159F6" w:rsidP="00977EE1">
            <w:pPr>
              <w:shd w:val="clear" w:color="auto" w:fill="FFFFFF"/>
              <w:jc w:val="both"/>
              <w:rPr>
                <w:color w:val="000000"/>
              </w:rPr>
            </w:pPr>
            <w:r w:rsidRPr="0026380F">
              <w:rPr>
                <w:color w:val="000000"/>
              </w:rPr>
              <w:t>Своевременное и качественное планирование бюджета муниципального округа.</w:t>
            </w:r>
          </w:p>
          <w:p w:rsidR="007159F6" w:rsidRPr="0026380F" w:rsidRDefault="007159F6" w:rsidP="00977EE1">
            <w:pPr>
              <w:shd w:val="clear" w:color="auto" w:fill="FFFFFF"/>
              <w:jc w:val="both"/>
              <w:rPr>
                <w:color w:val="000000"/>
              </w:rPr>
            </w:pPr>
            <w:r w:rsidRPr="0026380F">
              <w:rPr>
                <w:color w:val="000000"/>
              </w:rPr>
              <w:t>Организация исполнения бюджета муниципального округа и формирование бюджетной отчетности в соответствии с требованиями бюджетного законодательства.</w:t>
            </w:r>
          </w:p>
          <w:p w:rsidR="007159F6" w:rsidRPr="0026380F" w:rsidRDefault="007159F6" w:rsidP="00977EE1">
            <w:pPr>
              <w:shd w:val="clear" w:color="auto" w:fill="FFFFFF"/>
              <w:jc w:val="both"/>
              <w:rPr>
                <w:color w:val="000000"/>
              </w:rPr>
            </w:pPr>
            <w:r w:rsidRPr="0026380F">
              <w:rPr>
                <w:color w:val="000000"/>
              </w:rPr>
              <w:t>Эффективное управление муниципальным  долгом.</w:t>
            </w:r>
          </w:p>
          <w:p w:rsidR="007159F6" w:rsidRPr="0026380F" w:rsidRDefault="007159F6" w:rsidP="00977EE1">
            <w:pPr>
              <w:shd w:val="clear" w:color="auto" w:fill="FFFFFF"/>
              <w:jc w:val="both"/>
              <w:rPr>
                <w:color w:val="000000"/>
              </w:rPr>
            </w:pPr>
            <w:r w:rsidRPr="0026380F">
              <w:rPr>
                <w:color w:val="000000"/>
              </w:rPr>
              <w:t>Повышение эффективности внутреннего финансового контроля и внутреннего финансового аудита</w:t>
            </w:r>
          </w:p>
          <w:p w:rsidR="007159F6" w:rsidRPr="0026380F" w:rsidRDefault="007159F6" w:rsidP="00977EE1">
            <w:pPr>
              <w:shd w:val="clear" w:color="auto" w:fill="FFFFFF"/>
              <w:jc w:val="both"/>
              <w:rPr>
                <w:color w:val="000000"/>
              </w:rPr>
            </w:pPr>
            <w:r w:rsidRPr="0026380F">
              <w:rPr>
                <w:color w:val="000000"/>
              </w:rPr>
              <w:t>Повышение финансовой грамотности населения Сеченовского муниципального округа</w:t>
            </w:r>
          </w:p>
        </w:tc>
      </w:tr>
      <w:tr w:rsidR="007159F6"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7159F6" w:rsidRPr="0026380F" w:rsidRDefault="007159F6" w:rsidP="00977EE1">
            <w:pPr>
              <w:shd w:val="clear" w:color="auto" w:fill="FFFFFF"/>
              <w:jc w:val="both"/>
              <w:rPr>
                <w:color w:val="000000"/>
              </w:rPr>
            </w:pPr>
            <w:r w:rsidRPr="0026380F">
              <w:rPr>
                <w:color w:val="000000"/>
              </w:rPr>
              <w:t>Этапы и сроки реализации Подпрограммы</w:t>
            </w:r>
          </w:p>
        </w:tc>
        <w:tc>
          <w:tcPr>
            <w:tcW w:w="6312" w:type="dxa"/>
            <w:tcBorders>
              <w:top w:val="single" w:sz="4" w:space="0" w:color="auto"/>
              <w:left w:val="single" w:sz="4" w:space="0" w:color="auto"/>
              <w:bottom w:val="single" w:sz="4" w:space="0" w:color="auto"/>
              <w:right w:val="single" w:sz="4" w:space="0" w:color="auto"/>
            </w:tcBorders>
          </w:tcPr>
          <w:p w:rsidR="007159F6" w:rsidRPr="0026380F" w:rsidRDefault="007159F6" w:rsidP="00977EE1">
            <w:pPr>
              <w:shd w:val="clear" w:color="auto" w:fill="FFFFFF"/>
              <w:jc w:val="both"/>
              <w:rPr>
                <w:color w:val="000000"/>
              </w:rPr>
            </w:pPr>
            <w:r w:rsidRPr="0026380F">
              <w:rPr>
                <w:color w:val="000000"/>
              </w:rPr>
              <w:t>202</w:t>
            </w:r>
            <w:r w:rsidR="00500E05">
              <w:rPr>
                <w:color w:val="000000"/>
              </w:rPr>
              <w:t>5</w:t>
            </w:r>
            <w:r w:rsidRPr="0026380F">
              <w:rPr>
                <w:color w:val="000000"/>
              </w:rPr>
              <w:t xml:space="preserve"> - 202</w:t>
            </w:r>
            <w:r w:rsidR="00500E05">
              <w:rPr>
                <w:color w:val="000000"/>
              </w:rPr>
              <w:t>8</w:t>
            </w:r>
            <w:r w:rsidRPr="0026380F">
              <w:rPr>
                <w:color w:val="000000"/>
              </w:rPr>
              <w:t xml:space="preserve"> годы, без разделения на этапы</w:t>
            </w:r>
          </w:p>
        </w:tc>
      </w:tr>
      <w:tr w:rsidR="009922EA"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9922EA" w:rsidRPr="009922EA" w:rsidRDefault="009922EA" w:rsidP="009922EA">
            <w:pPr>
              <w:shd w:val="clear" w:color="auto" w:fill="FFFFFF"/>
              <w:jc w:val="both"/>
              <w:rPr>
                <w:color w:val="000000"/>
              </w:rPr>
            </w:pPr>
            <w:r w:rsidRPr="009922EA">
              <w:rPr>
                <w:color w:val="000000"/>
              </w:rPr>
              <w:t>Объем бюджетных ассигнований Подпрограммы за счет средств бюджета муниципального округа</w:t>
            </w:r>
          </w:p>
        </w:tc>
        <w:tc>
          <w:tcPr>
            <w:tcW w:w="6312" w:type="dxa"/>
            <w:tcBorders>
              <w:top w:val="single" w:sz="4" w:space="0" w:color="auto"/>
              <w:left w:val="single" w:sz="4" w:space="0" w:color="auto"/>
              <w:bottom w:val="single" w:sz="4" w:space="0" w:color="auto"/>
              <w:right w:val="single" w:sz="4" w:space="0" w:color="auto"/>
            </w:tcBorders>
          </w:tcPr>
          <w:p w:rsidR="009922EA" w:rsidRPr="009922EA" w:rsidRDefault="009922EA" w:rsidP="009922EA">
            <w:pPr>
              <w:shd w:val="clear" w:color="auto" w:fill="FFFFFF"/>
              <w:jc w:val="both"/>
              <w:rPr>
                <w:color w:val="000000"/>
              </w:rPr>
            </w:pPr>
            <w:r w:rsidRPr="009922EA">
              <w:rPr>
                <w:color w:val="000000"/>
              </w:rPr>
              <w:t xml:space="preserve">Предполагаемый общий объем финансовых средств, необходимых для реализации подпрограммы, составляет </w:t>
            </w:r>
            <w:r w:rsidR="00500E05">
              <w:rPr>
                <w:color w:val="000000"/>
              </w:rPr>
              <w:t>4</w:t>
            </w:r>
            <w:r w:rsidRPr="009922EA">
              <w:rPr>
                <w:color w:val="000000"/>
              </w:rPr>
              <w:t> 000,0 тыс. рублей, в том числе:</w:t>
            </w:r>
          </w:p>
          <w:p w:rsidR="009922EA" w:rsidRPr="009922EA" w:rsidRDefault="009922EA" w:rsidP="009922EA">
            <w:pPr>
              <w:shd w:val="clear" w:color="auto" w:fill="FFFFFF"/>
              <w:jc w:val="both"/>
              <w:rPr>
                <w:color w:val="000000"/>
              </w:rPr>
            </w:pPr>
            <w:r w:rsidRPr="009922EA">
              <w:rPr>
                <w:color w:val="000000"/>
              </w:rPr>
              <w:t>202</w:t>
            </w:r>
            <w:r w:rsidR="00500E05">
              <w:rPr>
                <w:color w:val="000000"/>
              </w:rPr>
              <w:t>5</w:t>
            </w:r>
            <w:r w:rsidRPr="009922EA">
              <w:rPr>
                <w:color w:val="000000"/>
              </w:rPr>
              <w:t xml:space="preserve"> год – 0 тыс. рублей;</w:t>
            </w:r>
          </w:p>
          <w:p w:rsidR="009922EA" w:rsidRPr="009922EA" w:rsidRDefault="009922EA" w:rsidP="009922EA">
            <w:pPr>
              <w:shd w:val="clear" w:color="auto" w:fill="FFFFFF"/>
              <w:jc w:val="both"/>
              <w:rPr>
                <w:color w:val="000000"/>
              </w:rPr>
            </w:pPr>
            <w:r w:rsidRPr="009922EA">
              <w:rPr>
                <w:color w:val="000000"/>
              </w:rPr>
              <w:t>202</w:t>
            </w:r>
            <w:r w:rsidR="00500E05">
              <w:rPr>
                <w:color w:val="000000"/>
              </w:rPr>
              <w:t>6</w:t>
            </w:r>
            <w:r w:rsidRPr="009922EA">
              <w:rPr>
                <w:color w:val="000000"/>
              </w:rPr>
              <w:t xml:space="preserve"> год – </w:t>
            </w:r>
            <w:r w:rsidR="00500E05">
              <w:rPr>
                <w:color w:val="000000"/>
              </w:rPr>
              <w:t>2</w:t>
            </w:r>
            <w:r w:rsidRPr="009922EA">
              <w:rPr>
                <w:color w:val="000000"/>
              </w:rPr>
              <w:t> 000,0 тыс. рублей;</w:t>
            </w:r>
          </w:p>
          <w:p w:rsidR="009922EA" w:rsidRPr="009922EA" w:rsidRDefault="009922EA" w:rsidP="009922EA">
            <w:pPr>
              <w:shd w:val="clear" w:color="auto" w:fill="FFFFFF"/>
              <w:jc w:val="both"/>
              <w:rPr>
                <w:color w:val="000000"/>
              </w:rPr>
            </w:pPr>
            <w:r w:rsidRPr="009922EA">
              <w:rPr>
                <w:color w:val="000000"/>
              </w:rPr>
              <w:t>202</w:t>
            </w:r>
            <w:r w:rsidR="00500E05">
              <w:rPr>
                <w:color w:val="000000"/>
              </w:rPr>
              <w:t>7</w:t>
            </w:r>
            <w:r w:rsidRPr="009922EA">
              <w:rPr>
                <w:color w:val="000000"/>
              </w:rPr>
              <w:t xml:space="preserve"> год – 1 000,0 тыс. рублей;</w:t>
            </w:r>
          </w:p>
          <w:p w:rsidR="009922EA" w:rsidRPr="009922EA" w:rsidRDefault="009922EA" w:rsidP="009922EA">
            <w:pPr>
              <w:shd w:val="clear" w:color="auto" w:fill="FFFFFF"/>
              <w:jc w:val="both"/>
              <w:rPr>
                <w:color w:val="000000"/>
              </w:rPr>
            </w:pPr>
            <w:r w:rsidRPr="009922EA">
              <w:rPr>
                <w:color w:val="000000"/>
              </w:rPr>
              <w:t>202</w:t>
            </w:r>
            <w:r w:rsidR="00500E05">
              <w:rPr>
                <w:color w:val="000000"/>
              </w:rPr>
              <w:t>8</w:t>
            </w:r>
            <w:r w:rsidRPr="009922EA">
              <w:rPr>
                <w:color w:val="000000"/>
              </w:rPr>
              <w:t xml:space="preserve"> год – 1 000,0 тыс. рублей.</w:t>
            </w:r>
          </w:p>
        </w:tc>
      </w:tr>
      <w:tr w:rsidR="007159F6" w:rsidRPr="003B254A" w:rsidTr="007159F6">
        <w:trPr>
          <w:tblCellSpacing w:w="5" w:type="nil"/>
        </w:trPr>
        <w:tc>
          <w:tcPr>
            <w:tcW w:w="255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t xml:space="preserve">Индикаторы достижения цели и показатели </w:t>
            </w:r>
            <w:r w:rsidRPr="003B254A">
              <w:rPr>
                <w:color w:val="000000"/>
              </w:rPr>
              <w:lastRenderedPageBreak/>
              <w:t>непосредственных результатов</w:t>
            </w:r>
          </w:p>
        </w:tc>
        <w:tc>
          <w:tcPr>
            <w:tcW w:w="6312" w:type="dxa"/>
            <w:tcBorders>
              <w:top w:val="single" w:sz="4" w:space="0" w:color="auto"/>
              <w:left w:val="single" w:sz="4" w:space="0" w:color="auto"/>
              <w:bottom w:val="single" w:sz="4" w:space="0" w:color="auto"/>
              <w:right w:val="single" w:sz="4" w:space="0" w:color="auto"/>
            </w:tcBorders>
          </w:tcPr>
          <w:p w:rsidR="007159F6" w:rsidRPr="003B254A" w:rsidRDefault="007159F6" w:rsidP="00977EE1">
            <w:pPr>
              <w:shd w:val="clear" w:color="auto" w:fill="FFFFFF"/>
              <w:jc w:val="both"/>
              <w:rPr>
                <w:color w:val="000000"/>
              </w:rPr>
            </w:pPr>
            <w:r w:rsidRPr="003B254A">
              <w:rPr>
                <w:color w:val="000000"/>
              </w:rPr>
              <w:lastRenderedPageBreak/>
              <w:t xml:space="preserve">- доля расходов на очередной финансовый год, увязанных с реестром расходных обязательств Сеченовского муниципального </w:t>
            </w:r>
            <w:r>
              <w:rPr>
                <w:color w:val="000000"/>
              </w:rPr>
              <w:t>округа</w:t>
            </w:r>
            <w:r w:rsidRPr="003B254A">
              <w:rPr>
                <w:color w:val="000000"/>
              </w:rPr>
              <w:t xml:space="preserve"> Нижегородской области, в общем </w:t>
            </w:r>
            <w:r w:rsidRPr="003B254A">
              <w:rPr>
                <w:color w:val="000000"/>
              </w:rPr>
              <w:lastRenderedPageBreak/>
              <w:t xml:space="preserve">объеме расходов бюджета муниципального </w:t>
            </w:r>
            <w:r>
              <w:rPr>
                <w:color w:val="000000"/>
              </w:rPr>
              <w:t>округа</w:t>
            </w:r>
            <w:r w:rsidRPr="003B254A">
              <w:rPr>
                <w:color w:val="000000"/>
              </w:rPr>
              <w:t xml:space="preserve"> составляет 100%;</w:t>
            </w:r>
          </w:p>
          <w:p w:rsidR="007159F6" w:rsidRPr="003B254A" w:rsidRDefault="007159F6" w:rsidP="00977EE1">
            <w:pPr>
              <w:shd w:val="clear" w:color="auto" w:fill="FFFFFF"/>
              <w:jc w:val="both"/>
              <w:rPr>
                <w:color w:val="000000"/>
              </w:rPr>
            </w:pPr>
            <w:r w:rsidRPr="003B254A">
              <w:rPr>
                <w:color w:val="000000"/>
              </w:rPr>
              <w:t xml:space="preserve">- отклонение планируемых показателей расходов бюджета муниципального </w:t>
            </w:r>
            <w:r>
              <w:rPr>
                <w:color w:val="000000"/>
              </w:rPr>
              <w:t>округа</w:t>
            </w:r>
            <w:r w:rsidRPr="003B254A">
              <w:rPr>
                <w:color w:val="000000"/>
              </w:rPr>
              <w:t xml:space="preserve"> (за исключением расходов, осуществляемых за счет целевых межбюджетных трансфертов) от фактических расходов составляет не более 3%;</w:t>
            </w:r>
          </w:p>
          <w:p w:rsidR="007159F6" w:rsidRPr="003B254A" w:rsidRDefault="007159F6" w:rsidP="00977EE1">
            <w:pPr>
              <w:shd w:val="clear" w:color="auto" w:fill="FFFFFF"/>
              <w:jc w:val="both"/>
              <w:rPr>
                <w:color w:val="000000"/>
              </w:rPr>
            </w:pPr>
            <w:r w:rsidRPr="003B254A">
              <w:rPr>
                <w:color w:val="000000"/>
              </w:rPr>
              <w:t xml:space="preserve">- уровень дефицита бюджета муниципального </w:t>
            </w:r>
            <w:r>
              <w:rPr>
                <w:color w:val="000000"/>
              </w:rPr>
              <w:t>округа</w:t>
            </w:r>
            <w:r w:rsidRPr="003B254A">
              <w:rPr>
                <w:color w:val="000000"/>
              </w:rPr>
              <w:t xml:space="preserve"> по отношению к доходам бюджета муниципального </w:t>
            </w:r>
            <w:r>
              <w:rPr>
                <w:color w:val="000000"/>
              </w:rPr>
              <w:t>округа</w:t>
            </w:r>
            <w:r w:rsidRPr="003B254A">
              <w:rPr>
                <w:color w:val="000000"/>
              </w:rPr>
              <w:t xml:space="preserve"> без учета безвозмездных поступлений составляет не более 5%;</w:t>
            </w:r>
          </w:p>
          <w:p w:rsidR="007159F6" w:rsidRPr="003B254A" w:rsidRDefault="007159F6" w:rsidP="00977EE1">
            <w:pPr>
              <w:shd w:val="clear" w:color="auto" w:fill="FFFFFF"/>
              <w:jc w:val="both"/>
              <w:rPr>
                <w:color w:val="000000"/>
              </w:rPr>
            </w:pPr>
            <w:r w:rsidRPr="003B254A">
              <w:rPr>
                <w:color w:val="000000"/>
              </w:rPr>
              <w:t xml:space="preserve">- прирост налоговых поступлений  бюджета </w:t>
            </w:r>
            <w:r>
              <w:rPr>
                <w:color w:val="000000"/>
              </w:rPr>
              <w:t>муниципального округа</w:t>
            </w:r>
            <w:r w:rsidRPr="003B254A">
              <w:rPr>
                <w:color w:val="000000"/>
              </w:rPr>
              <w:t xml:space="preserve">;  </w:t>
            </w:r>
          </w:p>
          <w:p w:rsidR="007159F6" w:rsidRPr="003B254A" w:rsidRDefault="007159F6" w:rsidP="00977EE1">
            <w:pPr>
              <w:shd w:val="clear" w:color="auto" w:fill="FFFFFF"/>
              <w:jc w:val="both"/>
              <w:rPr>
                <w:color w:val="000000"/>
              </w:rPr>
            </w:pPr>
            <w:r w:rsidRPr="003B254A">
              <w:rPr>
                <w:color w:val="000000"/>
              </w:rPr>
              <w:t>- доля расходов на обслуживание муниципального долга в общем объеме расходов без учета субвенций из федерального и областного  бюджета составляет не более 1%;</w:t>
            </w:r>
          </w:p>
          <w:p w:rsidR="007159F6" w:rsidRPr="003B254A" w:rsidRDefault="007159F6" w:rsidP="00977EE1">
            <w:pPr>
              <w:shd w:val="clear" w:color="auto" w:fill="FFFFFF"/>
              <w:jc w:val="both"/>
              <w:rPr>
                <w:bCs/>
                <w:color w:val="000000"/>
              </w:rPr>
            </w:pPr>
            <w:r w:rsidRPr="003B254A">
              <w:rPr>
                <w:color w:val="000000"/>
              </w:rPr>
              <w:t xml:space="preserve">- </w:t>
            </w:r>
            <w:r w:rsidRPr="003B254A">
              <w:rPr>
                <w:bCs/>
                <w:color w:val="000000"/>
              </w:rPr>
              <w:t xml:space="preserve">предельный объем нагрузки на бюджет </w:t>
            </w:r>
            <w:r>
              <w:rPr>
                <w:bCs/>
                <w:color w:val="000000"/>
              </w:rPr>
              <w:t xml:space="preserve">округа </w:t>
            </w:r>
            <w:r w:rsidRPr="003B254A">
              <w:rPr>
                <w:bCs/>
                <w:color w:val="000000"/>
              </w:rPr>
              <w:t>по ежегодному объему погашения долговых обязательств составляет не более 1%;</w:t>
            </w:r>
          </w:p>
          <w:p w:rsidR="007159F6" w:rsidRPr="003B254A" w:rsidRDefault="007159F6" w:rsidP="00977EE1">
            <w:pPr>
              <w:shd w:val="clear" w:color="auto" w:fill="FFFFFF"/>
              <w:jc w:val="both"/>
              <w:rPr>
                <w:color w:val="000000"/>
              </w:rPr>
            </w:pPr>
            <w:r w:rsidRPr="003B254A">
              <w:rPr>
                <w:color w:val="000000"/>
              </w:rPr>
              <w:t xml:space="preserve">- соответствие кассовых выплат показателям сводной бюджетной росписи бюджета муниципального </w:t>
            </w:r>
            <w:r>
              <w:rPr>
                <w:color w:val="000000"/>
              </w:rPr>
              <w:t>округа</w:t>
            </w:r>
            <w:r w:rsidRPr="003B254A">
              <w:rPr>
                <w:color w:val="000000"/>
              </w:rPr>
              <w:t>;</w:t>
            </w:r>
          </w:p>
          <w:p w:rsidR="007159F6" w:rsidRPr="003B254A" w:rsidRDefault="007159F6" w:rsidP="00977EE1">
            <w:pPr>
              <w:shd w:val="clear" w:color="auto" w:fill="FFFFFF"/>
              <w:jc w:val="both"/>
              <w:rPr>
                <w:color w:val="000000"/>
              </w:rPr>
            </w:pPr>
            <w:r w:rsidRPr="003B254A">
              <w:rPr>
                <w:color w:val="000000"/>
              </w:rPr>
              <w:t xml:space="preserve">- отсутствие просроченной кредиторской задолженности бюджета муниципального </w:t>
            </w:r>
            <w:r>
              <w:rPr>
                <w:color w:val="000000"/>
              </w:rPr>
              <w:t>округа</w:t>
            </w:r>
            <w:r w:rsidRPr="003B254A">
              <w:rPr>
                <w:color w:val="000000"/>
              </w:rPr>
              <w:t>;</w:t>
            </w:r>
          </w:p>
          <w:p w:rsidR="007159F6" w:rsidRPr="003B254A" w:rsidRDefault="007159F6" w:rsidP="00977EE1">
            <w:pPr>
              <w:shd w:val="clear" w:color="auto" w:fill="FFFFFF"/>
              <w:jc w:val="both"/>
              <w:rPr>
                <w:color w:val="000000"/>
              </w:rPr>
            </w:pPr>
            <w:r w:rsidRPr="003B254A">
              <w:rPr>
                <w:color w:val="000000"/>
              </w:rPr>
              <w:t xml:space="preserve">- удельный вес расходов, осуществляемых с применением предварительного контроля за целевым использованием </w:t>
            </w:r>
            <w:proofErr w:type="gramStart"/>
            <w:r w:rsidRPr="003B254A">
              <w:rPr>
                <w:color w:val="000000"/>
              </w:rPr>
              <w:t>бюджетных средств</w:t>
            </w:r>
            <w:proofErr w:type="gramEnd"/>
            <w:r w:rsidRPr="003B254A">
              <w:rPr>
                <w:color w:val="000000"/>
              </w:rPr>
              <w:t xml:space="preserve"> составляет 100%;</w:t>
            </w:r>
          </w:p>
          <w:p w:rsidR="007159F6" w:rsidRPr="003B254A" w:rsidRDefault="007159F6" w:rsidP="00977EE1">
            <w:pPr>
              <w:shd w:val="clear" w:color="auto" w:fill="FFFFFF"/>
              <w:jc w:val="both"/>
              <w:rPr>
                <w:color w:val="000000"/>
              </w:rPr>
            </w:pPr>
            <w:r w:rsidRPr="003B254A">
              <w:rPr>
                <w:color w:val="000000"/>
              </w:rPr>
              <w:t>- соблюдение сроков предоставления отчетов об исполнении  бюджета</w:t>
            </w:r>
            <w:r>
              <w:rPr>
                <w:color w:val="000000"/>
              </w:rPr>
              <w:t xml:space="preserve"> муниципального округа</w:t>
            </w:r>
            <w:r w:rsidRPr="003B254A">
              <w:rPr>
                <w:color w:val="000000"/>
              </w:rPr>
              <w:t>;</w:t>
            </w:r>
          </w:p>
          <w:p w:rsidR="007159F6" w:rsidRPr="003B254A" w:rsidRDefault="007159F6" w:rsidP="00977EE1">
            <w:pPr>
              <w:shd w:val="clear" w:color="auto" w:fill="FFFFFF"/>
              <w:jc w:val="both"/>
              <w:rPr>
                <w:color w:val="000000"/>
              </w:rPr>
            </w:pPr>
            <w:r w:rsidRPr="003B254A">
              <w:rPr>
                <w:color w:val="000000"/>
              </w:rPr>
              <w:t>- соответствие количества проведенных контрольных мероприятий количеству контрольных мероприятий, предусмотренных планами контрольной деятельности на соответствующий финансовый год;</w:t>
            </w:r>
          </w:p>
          <w:p w:rsidR="007159F6" w:rsidRPr="003B254A" w:rsidRDefault="007159F6" w:rsidP="00977EE1">
            <w:pPr>
              <w:shd w:val="clear" w:color="auto" w:fill="FFFFFF"/>
              <w:jc w:val="both"/>
              <w:rPr>
                <w:color w:val="000000"/>
              </w:rPr>
            </w:pPr>
            <w:r w:rsidRPr="003B254A">
              <w:rPr>
                <w:color w:val="000000"/>
              </w:rPr>
              <w:t>- соответствие количества исполненных предписаний (представлений), вынесенных по результатам проведенных контрольных мероприятий, общему количеству предписаний (представлений), вынесенных по результатам проведенных контрольных мероприятий в соответствующем финансовом году;</w:t>
            </w:r>
          </w:p>
          <w:p w:rsidR="007159F6" w:rsidRDefault="007159F6" w:rsidP="00977EE1">
            <w:pPr>
              <w:shd w:val="clear" w:color="auto" w:fill="FFFFFF"/>
              <w:jc w:val="both"/>
              <w:rPr>
                <w:color w:val="000000"/>
              </w:rPr>
            </w:pPr>
            <w:r w:rsidRPr="003B254A">
              <w:rPr>
                <w:color w:val="000000"/>
              </w:rPr>
              <w:t>- исполнение вынесенных постановлений по делам об административных правонарушениях в финансово-бюджетной сфере на 100% к общей сумме начисленных административных штрафов в отчетном году</w:t>
            </w:r>
          </w:p>
          <w:p w:rsidR="007159F6" w:rsidRPr="003B254A" w:rsidRDefault="007159F6" w:rsidP="00977EE1">
            <w:pPr>
              <w:shd w:val="clear" w:color="auto" w:fill="FFFFFF"/>
              <w:jc w:val="both"/>
              <w:rPr>
                <w:color w:val="000000"/>
              </w:rPr>
            </w:pPr>
            <w:r>
              <w:rPr>
                <w:color w:val="000000"/>
              </w:rPr>
              <w:t>- доля общеобразовательных организаций Сеченовского муниципального округа, в которых реализуются мероприятия по повышению финансовой грамотности обучающихся -100%</w:t>
            </w:r>
          </w:p>
        </w:tc>
      </w:tr>
    </w:tbl>
    <w:p w:rsidR="007159F6" w:rsidRPr="00AE64A2" w:rsidRDefault="007159F6" w:rsidP="007159F6">
      <w:pPr>
        <w:shd w:val="clear" w:color="auto" w:fill="FFFFFF"/>
        <w:rPr>
          <w:b/>
          <w:bCs/>
          <w:color w:val="000000"/>
          <w:sz w:val="28"/>
          <w:szCs w:val="28"/>
        </w:rPr>
      </w:pPr>
    </w:p>
    <w:p w:rsidR="007159F6" w:rsidRPr="007159F6" w:rsidRDefault="007159F6" w:rsidP="007159F6">
      <w:pPr>
        <w:shd w:val="clear" w:color="auto" w:fill="FFFFFF"/>
        <w:jc w:val="center"/>
        <w:rPr>
          <w:b/>
          <w:bCs/>
          <w:color w:val="000000"/>
        </w:rPr>
      </w:pPr>
      <w:r w:rsidRPr="007159F6">
        <w:rPr>
          <w:b/>
          <w:bCs/>
          <w:color w:val="000000"/>
        </w:rPr>
        <w:t>Текущее состояние и проблемы в области управления</w:t>
      </w:r>
    </w:p>
    <w:p w:rsidR="007159F6" w:rsidRPr="007159F6" w:rsidRDefault="007159F6" w:rsidP="007159F6">
      <w:pPr>
        <w:shd w:val="clear" w:color="auto" w:fill="FFFFFF"/>
        <w:jc w:val="center"/>
        <w:rPr>
          <w:b/>
          <w:bCs/>
          <w:color w:val="000000"/>
        </w:rPr>
      </w:pPr>
      <w:r w:rsidRPr="007159F6">
        <w:rPr>
          <w:b/>
          <w:bCs/>
          <w:color w:val="000000"/>
        </w:rPr>
        <w:t>муниципальными  финансами</w:t>
      </w:r>
    </w:p>
    <w:p w:rsidR="007159F6" w:rsidRPr="007159F6" w:rsidRDefault="007159F6" w:rsidP="007159F6">
      <w:pPr>
        <w:shd w:val="clear" w:color="auto" w:fill="FFFFFF"/>
        <w:rPr>
          <w:color w:val="000000"/>
        </w:rPr>
      </w:pPr>
    </w:p>
    <w:p w:rsidR="007159F6" w:rsidRPr="007159F6" w:rsidRDefault="007159F6" w:rsidP="007159F6">
      <w:pPr>
        <w:shd w:val="clear" w:color="auto" w:fill="FFFFFF"/>
        <w:ind w:firstLine="709"/>
        <w:jc w:val="both"/>
        <w:rPr>
          <w:color w:val="000000"/>
        </w:rPr>
      </w:pPr>
      <w:r w:rsidRPr="007159F6">
        <w:rPr>
          <w:color w:val="000000"/>
        </w:rPr>
        <w:lastRenderedPageBreak/>
        <w:t>Бюджетный процесс в Сеченовском муниципальном округе Нижегородской области осуществляется в соответствии с решением Совета депутатов  Сеченовского муниципального округа Нижегородской области от 30.09.2022г № 26 «Об утверждении Положения о бюджетном процессе в Сеченовском муниципальном округе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 xml:space="preserve">Ежегодно в целях определения основных целей и задач бюджетной и налоговой политики Администрацией  разрабатываются и утверждаются Основные направления бюджетной и налоговой политики в Сеченовском муниципальном округе Нижегородской области на трехлетний период. </w:t>
      </w:r>
    </w:p>
    <w:p w:rsidR="007159F6" w:rsidRPr="007159F6" w:rsidRDefault="007159F6" w:rsidP="007159F6">
      <w:pPr>
        <w:shd w:val="clear" w:color="auto" w:fill="FFFFFF"/>
        <w:ind w:firstLine="709"/>
        <w:jc w:val="both"/>
        <w:rPr>
          <w:color w:val="000000"/>
        </w:rPr>
      </w:pPr>
      <w:r w:rsidRPr="007159F6">
        <w:rPr>
          <w:color w:val="000000"/>
        </w:rPr>
        <w:t>Реестр расходных обязательств Сеченовского муниципального округа  Нижегородской области ведется в порядке, установленном постановлением  Администрации Сеченовского муниципального округа Нижегородской области от 07.12.2022 г.  № 109 "Об утверждении Порядка составления и ведения реестра расходных обязательств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 xml:space="preserve">Формирование бюджета муниципального округа осуществляется на очередной финансовый год и плановый период. </w:t>
      </w:r>
    </w:p>
    <w:p w:rsidR="007159F6" w:rsidRPr="007159F6" w:rsidRDefault="007159F6" w:rsidP="007159F6">
      <w:pPr>
        <w:shd w:val="clear" w:color="auto" w:fill="FFFFFF"/>
        <w:ind w:firstLine="709"/>
        <w:jc w:val="both"/>
        <w:rPr>
          <w:color w:val="000000"/>
        </w:rPr>
      </w:pPr>
      <w:r w:rsidRPr="007159F6">
        <w:rPr>
          <w:color w:val="000000"/>
        </w:rPr>
        <w:t xml:space="preserve">Постановлением Администрации Сеченовского муниципального </w:t>
      </w:r>
      <w:r w:rsidR="009922EA">
        <w:rPr>
          <w:color w:val="000000"/>
        </w:rPr>
        <w:t xml:space="preserve">округа </w:t>
      </w:r>
      <w:r w:rsidRPr="007159F6">
        <w:rPr>
          <w:color w:val="000000"/>
        </w:rPr>
        <w:t xml:space="preserve">Нижегородской области от </w:t>
      </w:r>
      <w:r w:rsidR="00500E05">
        <w:rPr>
          <w:color w:val="000000"/>
        </w:rPr>
        <w:t>13.10.2025</w:t>
      </w:r>
      <w:r w:rsidRPr="007159F6">
        <w:rPr>
          <w:color w:val="000000"/>
        </w:rPr>
        <w:t xml:space="preserve"> г. № </w:t>
      </w:r>
      <w:r w:rsidR="00500E05">
        <w:rPr>
          <w:color w:val="000000"/>
        </w:rPr>
        <w:t>732</w:t>
      </w:r>
      <w:r w:rsidRPr="007159F6">
        <w:rPr>
          <w:color w:val="000000"/>
        </w:rPr>
        <w:t xml:space="preserve"> утвержден План мероприятий по разработке прогноза социально-экономического развития Сеченовского муниципального округа на среднесрочный период (на 202</w:t>
      </w:r>
      <w:r w:rsidR="00500E05">
        <w:rPr>
          <w:color w:val="000000"/>
        </w:rPr>
        <w:t>6</w:t>
      </w:r>
      <w:r w:rsidRPr="007159F6">
        <w:rPr>
          <w:color w:val="000000"/>
        </w:rPr>
        <w:t xml:space="preserve"> год и на плановый период 202</w:t>
      </w:r>
      <w:r w:rsidR="00500E05">
        <w:rPr>
          <w:color w:val="000000"/>
        </w:rPr>
        <w:t>7</w:t>
      </w:r>
      <w:r w:rsidRPr="007159F6">
        <w:rPr>
          <w:color w:val="000000"/>
        </w:rPr>
        <w:t xml:space="preserve"> и202</w:t>
      </w:r>
      <w:r w:rsidR="00500E05">
        <w:rPr>
          <w:color w:val="000000"/>
        </w:rPr>
        <w:t>8</w:t>
      </w:r>
      <w:r w:rsidRPr="007159F6">
        <w:rPr>
          <w:color w:val="000000"/>
        </w:rPr>
        <w:t xml:space="preserve"> годов) бюджета муниципального округа на 202</w:t>
      </w:r>
      <w:r w:rsidR="00500E05">
        <w:rPr>
          <w:color w:val="000000"/>
        </w:rPr>
        <w:t>6</w:t>
      </w:r>
      <w:r w:rsidRPr="007159F6">
        <w:rPr>
          <w:color w:val="000000"/>
        </w:rPr>
        <w:t xml:space="preserve"> год и на плановый период 202</w:t>
      </w:r>
      <w:r w:rsidR="00500E05">
        <w:rPr>
          <w:color w:val="000000"/>
        </w:rPr>
        <w:t>7</w:t>
      </w:r>
      <w:r w:rsidRPr="007159F6">
        <w:rPr>
          <w:color w:val="000000"/>
        </w:rPr>
        <w:t xml:space="preserve"> и 202</w:t>
      </w:r>
      <w:r w:rsidR="00500E05">
        <w:rPr>
          <w:color w:val="000000"/>
        </w:rPr>
        <w:t>8</w:t>
      </w:r>
      <w:r w:rsidRPr="007159F6">
        <w:rPr>
          <w:color w:val="000000"/>
        </w:rPr>
        <w:t xml:space="preserve"> годов.</w:t>
      </w:r>
    </w:p>
    <w:p w:rsidR="007159F6" w:rsidRPr="007159F6" w:rsidRDefault="007159F6" w:rsidP="007159F6">
      <w:pPr>
        <w:shd w:val="clear" w:color="auto" w:fill="FFFFFF"/>
        <w:ind w:firstLine="709"/>
        <w:jc w:val="both"/>
        <w:rPr>
          <w:color w:val="000000"/>
        </w:rPr>
      </w:pPr>
      <w:r w:rsidRPr="007159F6">
        <w:rPr>
          <w:color w:val="000000"/>
        </w:rPr>
        <w:t xml:space="preserve">Формирование и исполнение бюджета муниципального округа осуществляется в соответствии с требованиями Бюджетного кодекса Российской Федерации. </w:t>
      </w:r>
    </w:p>
    <w:p w:rsidR="007159F6" w:rsidRPr="007159F6" w:rsidRDefault="007159F6" w:rsidP="007159F6">
      <w:pPr>
        <w:shd w:val="clear" w:color="auto" w:fill="FFFFFF"/>
        <w:ind w:firstLine="709"/>
        <w:jc w:val="both"/>
        <w:rPr>
          <w:color w:val="000000"/>
        </w:rPr>
      </w:pPr>
      <w:r w:rsidRPr="007159F6">
        <w:rPr>
          <w:color w:val="000000"/>
        </w:rPr>
        <w:t xml:space="preserve">Проведена большая работа по автоматизации бюджетного процесса, способствующая повышению качества исполнения бюджета муниципального округа и формирования бюджетной отчетности. </w:t>
      </w:r>
    </w:p>
    <w:p w:rsidR="007159F6" w:rsidRPr="007159F6" w:rsidRDefault="007159F6" w:rsidP="007159F6">
      <w:pPr>
        <w:shd w:val="clear" w:color="auto" w:fill="FFFFFF"/>
        <w:ind w:firstLine="709"/>
        <w:jc w:val="both"/>
        <w:rPr>
          <w:color w:val="000000"/>
        </w:rPr>
      </w:pPr>
      <w:r w:rsidRPr="007159F6">
        <w:rPr>
          <w:color w:val="000000"/>
        </w:rPr>
        <w:t>В целях повышения открытости и прозрачности бюджетного процесса:</w:t>
      </w:r>
    </w:p>
    <w:p w:rsidR="007159F6" w:rsidRPr="007159F6" w:rsidRDefault="007159F6" w:rsidP="007159F6">
      <w:pPr>
        <w:shd w:val="clear" w:color="auto" w:fill="FFFFFF"/>
        <w:ind w:firstLine="709"/>
        <w:jc w:val="both"/>
        <w:rPr>
          <w:color w:val="000000"/>
        </w:rPr>
      </w:pPr>
      <w:r w:rsidRPr="007159F6">
        <w:rPr>
          <w:color w:val="000000"/>
        </w:rPr>
        <w:t>- ежегодно проводятся публичные слушания по проекту бюджета муниципального округа и по отчету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xml:space="preserve">Регулярно размещается на официальном сайте Администрации </w:t>
      </w:r>
      <w:r w:rsidRPr="007159F6">
        <w:rPr>
          <w:color w:val="000000"/>
          <w:lang w:val="en-US"/>
        </w:rPr>
        <w:t>www</w:t>
      </w:r>
      <w:r w:rsidRPr="007159F6">
        <w:rPr>
          <w:color w:val="000000"/>
        </w:rPr>
        <w:t>.</w:t>
      </w:r>
      <w:proofErr w:type="spellStart"/>
      <w:r w:rsidRPr="007159F6">
        <w:rPr>
          <w:color w:val="000000"/>
          <w:lang w:val="en-US"/>
        </w:rPr>
        <w:t>sechenovo</w:t>
      </w:r>
      <w:proofErr w:type="spellEnd"/>
      <w:r w:rsidRPr="007159F6">
        <w:rPr>
          <w:color w:val="000000"/>
        </w:rPr>
        <w:t>.</w:t>
      </w:r>
      <w:proofErr w:type="spellStart"/>
      <w:r w:rsidRPr="007159F6">
        <w:rPr>
          <w:color w:val="000000"/>
          <w:lang w:val="en-US"/>
        </w:rPr>
        <w:t>omsu</w:t>
      </w:r>
      <w:proofErr w:type="spellEnd"/>
      <w:r w:rsidRPr="007159F6">
        <w:rPr>
          <w:color w:val="000000"/>
        </w:rPr>
        <w:t>-</w:t>
      </w:r>
      <w:proofErr w:type="spellStart"/>
      <w:r w:rsidRPr="007159F6">
        <w:rPr>
          <w:color w:val="000000"/>
          <w:lang w:val="en-US"/>
        </w:rPr>
        <w:t>nnov</w:t>
      </w:r>
      <w:proofErr w:type="spellEnd"/>
      <w:r w:rsidRPr="007159F6">
        <w:rPr>
          <w:color w:val="000000"/>
        </w:rPr>
        <w:t>.</w:t>
      </w:r>
      <w:proofErr w:type="spellStart"/>
      <w:r w:rsidRPr="007159F6">
        <w:rPr>
          <w:color w:val="000000"/>
          <w:lang w:val="en-US"/>
        </w:rPr>
        <w:t>ru</w:t>
      </w:r>
      <w:proofErr w:type="spellEnd"/>
      <w:r w:rsidRPr="007159F6">
        <w:rPr>
          <w:i/>
          <w:iCs/>
          <w:color w:val="000000"/>
        </w:rPr>
        <w:t xml:space="preserve"> </w:t>
      </w:r>
      <w:r w:rsidRPr="007159F6">
        <w:rPr>
          <w:color w:val="000000"/>
        </w:rPr>
        <w:t>информация о планировании и исполнении бюджета.</w:t>
      </w:r>
    </w:p>
    <w:p w:rsidR="007159F6" w:rsidRPr="007159F6" w:rsidRDefault="007159F6" w:rsidP="007159F6">
      <w:pPr>
        <w:shd w:val="clear" w:color="auto" w:fill="FFFFFF"/>
        <w:ind w:firstLine="709"/>
        <w:jc w:val="both"/>
        <w:rPr>
          <w:color w:val="000000"/>
        </w:rPr>
      </w:pPr>
      <w:r w:rsidRPr="007159F6">
        <w:rPr>
          <w:color w:val="000000"/>
        </w:rPr>
        <w:t>Долговая политика в округе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7159F6" w:rsidRPr="007159F6" w:rsidRDefault="007159F6" w:rsidP="007159F6">
      <w:pPr>
        <w:shd w:val="clear" w:color="auto" w:fill="FFFFFF"/>
        <w:ind w:firstLine="709"/>
        <w:jc w:val="both"/>
        <w:rPr>
          <w:color w:val="000000"/>
        </w:rPr>
      </w:pPr>
      <w:r w:rsidRPr="007159F6">
        <w:rPr>
          <w:color w:val="000000"/>
        </w:rPr>
        <w:t xml:space="preserve">На сегодняшний день показатели муниципального  долга и расходы на его обслуживание находятся в пределах ограничений, установленных Бюджетным кодексом Российской Федерации. </w:t>
      </w:r>
    </w:p>
    <w:p w:rsidR="007159F6" w:rsidRPr="007159F6" w:rsidRDefault="007159F6" w:rsidP="007159F6">
      <w:pPr>
        <w:shd w:val="clear" w:color="auto" w:fill="FFFFFF"/>
        <w:rPr>
          <w:b/>
          <w:bCs/>
          <w:color w:val="000000"/>
        </w:rPr>
      </w:pPr>
    </w:p>
    <w:p w:rsidR="007159F6" w:rsidRPr="007159F6" w:rsidRDefault="007159F6" w:rsidP="007159F6">
      <w:pPr>
        <w:shd w:val="clear" w:color="auto" w:fill="FFFFFF"/>
        <w:jc w:val="center"/>
        <w:rPr>
          <w:b/>
          <w:bCs/>
          <w:color w:val="000000"/>
        </w:rPr>
      </w:pPr>
      <w:r w:rsidRPr="007159F6">
        <w:rPr>
          <w:b/>
          <w:bCs/>
          <w:color w:val="000000"/>
        </w:rPr>
        <w:t>Цели и задачи Подпрограммы</w:t>
      </w:r>
    </w:p>
    <w:p w:rsidR="007159F6" w:rsidRPr="007159F6" w:rsidRDefault="007159F6" w:rsidP="007159F6">
      <w:pPr>
        <w:shd w:val="clear" w:color="auto" w:fill="FFFFFF"/>
        <w:jc w:val="center"/>
        <w:rPr>
          <w:color w:val="000000"/>
        </w:rPr>
      </w:pPr>
    </w:p>
    <w:p w:rsidR="007159F6" w:rsidRPr="007159F6" w:rsidRDefault="007159F6" w:rsidP="007159F6">
      <w:pPr>
        <w:shd w:val="clear" w:color="auto" w:fill="FFFFFF"/>
        <w:ind w:firstLine="709"/>
        <w:jc w:val="both"/>
        <w:rPr>
          <w:color w:val="000000"/>
        </w:rPr>
      </w:pPr>
      <w:r w:rsidRPr="007159F6">
        <w:rPr>
          <w:color w:val="000000"/>
        </w:rPr>
        <w:t>Цель Подпрограммы  - создание оптимальных условий для повышения бюджетного потенциала, сбалансированности и устойчивости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Для достижения заявленной цели предполагается обеспечить решение следующих основных задач:</w:t>
      </w:r>
    </w:p>
    <w:p w:rsidR="007159F6" w:rsidRPr="007159F6" w:rsidRDefault="007159F6" w:rsidP="007159F6">
      <w:pPr>
        <w:shd w:val="clear" w:color="auto" w:fill="FFFFFF"/>
        <w:ind w:firstLine="709"/>
        <w:jc w:val="both"/>
        <w:rPr>
          <w:color w:val="000000"/>
        </w:rPr>
      </w:pPr>
      <w:r w:rsidRPr="007159F6">
        <w:rPr>
          <w:color w:val="000000"/>
        </w:rPr>
        <w:t>- своевременное и качественное планирование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организация исполнения бюджета муниципального округа и формирование бюджетной отчетности в соответствии с требованиями бюджетного законодательства;</w:t>
      </w:r>
    </w:p>
    <w:p w:rsidR="007159F6" w:rsidRPr="007159F6" w:rsidRDefault="007159F6" w:rsidP="007159F6">
      <w:pPr>
        <w:shd w:val="clear" w:color="auto" w:fill="FFFFFF"/>
        <w:ind w:firstLine="709"/>
        <w:jc w:val="both"/>
        <w:rPr>
          <w:color w:val="000000"/>
        </w:rPr>
      </w:pPr>
      <w:r w:rsidRPr="007159F6">
        <w:rPr>
          <w:color w:val="000000"/>
        </w:rPr>
        <w:t>-   эффективное управление муниципальным  долгом;</w:t>
      </w:r>
    </w:p>
    <w:p w:rsidR="007159F6" w:rsidRPr="007159F6" w:rsidRDefault="007159F6" w:rsidP="007159F6">
      <w:pPr>
        <w:shd w:val="clear" w:color="auto" w:fill="FFFFFF"/>
        <w:ind w:firstLine="709"/>
        <w:jc w:val="both"/>
        <w:rPr>
          <w:color w:val="000000"/>
        </w:rPr>
      </w:pPr>
      <w:r w:rsidRPr="007159F6">
        <w:rPr>
          <w:color w:val="000000"/>
        </w:rPr>
        <w:lastRenderedPageBreak/>
        <w:t>- повышение эффективности внутреннего финансового контроля и внутреннего финансового аудита;</w:t>
      </w:r>
    </w:p>
    <w:p w:rsidR="007159F6" w:rsidRPr="007159F6" w:rsidRDefault="007159F6" w:rsidP="007159F6">
      <w:pPr>
        <w:shd w:val="clear" w:color="auto" w:fill="FFFFFF"/>
        <w:ind w:firstLine="709"/>
        <w:jc w:val="both"/>
        <w:rPr>
          <w:color w:val="000000"/>
        </w:rPr>
      </w:pPr>
      <w:r w:rsidRPr="007159F6">
        <w:rPr>
          <w:color w:val="000000"/>
        </w:rPr>
        <w:t>- повышение финансовой грамотности населения Сеченовского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Подпрограмма реализуется в 202</w:t>
      </w:r>
      <w:r w:rsidR="00500E05">
        <w:rPr>
          <w:color w:val="000000"/>
        </w:rPr>
        <w:t>5</w:t>
      </w:r>
      <w:r w:rsidRPr="007159F6">
        <w:rPr>
          <w:color w:val="000000"/>
        </w:rPr>
        <w:t xml:space="preserve"> - 202</w:t>
      </w:r>
      <w:r w:rsidR="00500E05">
        <w:rPr>
          <w:color w:val="000000"/>
        </w:rPr>
        <w:t>8</w:t>
      </w:r>
      <w:r w:rsidRPr="007159F6">
        <w:rPr>
          <w:color w:val="000000"/>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7159F6" w:rsidRPr="007159F6" w:rsidRDefault="007159F6" w:rsidP="007159F6">
      <w:pPr>
        <w:shd w:val="clear" w:color="auto" w:fill="FFFFFF"/>
        <w:rPr>
          <w:color w:val="000000"/>
        </w:rPr>
      </w:pPr>
    </w:p>
    <w:p w:rsidR="007159F6" w:rsidRPr="007159F6" w:rsidRDefault="007159F6" w:rsidP="007159F6">
      <w:pPr>
        <w:shd w:val="clear" w:color="auto" w:fill="FFFFFF"/>
        <w:jc w:val="center"/>
        <w:rPr>
          <w:b/>
          <w:bCs/>
          <w:color w:val="000000"/>
        </w:rPr>
      </w:pPr>
      <w:r w:rsidRPr="007159F6">
        <w:rPr>
          <w:b/>
          <w:bCs/>
          <w:color w:val="000000"/>
        </w:rPr>
        <w:t>Характеристика основных мероприятий Подпрограммы</w:t>
      </w:r>
    </w:p>
    <w:p w:rsidR="007159F6" w:rsidRPr="007159F6" w:rsidRDefault="007159F6" w:rsidP="007159F6">
      <w:pPr>
        <w:shd w:val="clear" w:color="auto" w:fill="FFFFFF"/>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Достижение поставленных целей и задач Подпрограммы осуществляется посредством комплекса основных мероприятий, реализуемых Финансовым управлением.</w:t>
      </w:r>
    </w:p>
    <w:p w:rsidR="007159F6" w:rsidRPr="007159F6" w:rsidRDefault="007159F6" w:rsidP="007159F6">
      <w:pPr>
        <w:shd w:val="clear" w:color="auto" w:fill="FFFFFF"/>
        <w:ind w:firstLine="709"/>
        <w:jc w:val="both"/>
        <w:rPr>
          <w:color w:val="000000"/>
        </w:rPr>
      </w:pPr>
      <w:r w:rsidRPr="007159F6">
        <w:rPr>
          <w:color w:val="000000"/>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w:t>
      </w:r>
    </w:p>
    <w:p w:rsidR="007159F6" w:rsidRPr="007159F6" w:rsidRDefault="007159F6" w:rsidP="007159F6">
      <w:pPr>
        <w:shd w:val="clear" w:color="auto" w:fill="FFFFFF"/>
        <w:ind w:firstLine="709"/>
        <w:jc w:val="both"/>
        <w:rPr>
          <w:color w:val="000000"/>
        </w:rPr>
      </w:pPr>
      <w:r w:rsidRPr="007159F6">
        <w:rPr>
          <w:color w:val="000000"/>
        </w:rPr>
        <w:t>Перечень основных мероприятий Подпрограммы представлен в приложении 1 к Программе.</w:t>
      </w:r>
    </w:p>
    <w:p w:rsidR="007159F6" w:rsidRPr="007159F6" w:rsidRDefault="007159F6" w:rsidP="007159F6">
      <w:pPr>
        <w:shd w:val="clear" w:color="auto" w:fill="FFFFFF"/>
        <w:rPr>
          <w:color w:val="000000"/>
        </w:rPr>
      </w:pPr>
    </w:p>
    <w:p w:rsidR="007159F6" w:rsidRPr="007159F6" w:rsidRDefault="007159F6" w:rsidP="007159F6">
      <w:pPr>
        <w:shd w:val="clear" w:color="auto" w:fill="FFFFFF"/>
        <w:ind w:firstLine="709"/>
        <w:jc w:val="both"/>
        <w:rPr>
          <w:color w:val="000000"/>
        </w:rPr>
      </w:pPr>
      <w:r w:rsidRPr="007159F6">
        <w:rPr>
          <w:b/>
          <w:bCs/>
          <w:color w:val="000000"/>
        </w:rPr>
        <w:t>Задача "Своевременное и качественное планирование бюджета муниципального округа</w:t>
      </w:r>
      <w:r w:rsidRPr="007159F6">
        <w:rPr>
          <w:color w:val="000000"/>
        </w:rPr>
        <w:t>".</w:t>
      </w:r>
    </w:p>
    <w:p w:rsidR="007159F6" w:rsidRPr="007159F6" w:rsidRDefault="007159F6" w:rsidP="007159F6">
      <w:pPr>
        <w:shd w:val="clear" w:color="auto" w:fill="FFFFFF"/>
        <w:ind w:firstLine="709"/>
        <w:jc w:val="both"/>
        <w:rPr>
          <w:color w:val="000000"/>
        </w:rPr>
      </w:pPr>
      <w:r w:rsidRPr="007159F6">
        <w:rPr>
          <w:color w:val="000000"/>
        </w:rPr>
        <w:t>В рамках решения задачи предусмотрена реализация следующих основных мероприятий:</w:t>
      </w:r>
    </w:p>
    <w:p w:rsidR="007159F6" w:rsidRPr="007159F6" w:rsidRDefault="007159F6" w:rsidP="007159F6">
      <w:pPr>
        <w:shd w:val="clear" w:color="auto" w:fill="FFFFFF"/>
        <w:ind w:firstLine="709"/>
        <w:jc w:val="both"/>
        <w:rPr>
          <w:color w:val="000000"/>
        </w:rPr>
      </w:pPr>
      <w:r w:rsidRPr="007159F6">
        <w:rPr>
          <w:color w:val="000000"/>
        </w:rPr>
        <w:t>Основное мероприятие "Совершенствование нормативного правового регулирования и методологического обеспечения бюджетного процесса".</w:t>
      </w:r>
    </w:p>
    <w:p w:rsidR="007159F6" w:rsidRPr="007159F6" w:rsidRDefault="007159F6" w:rsidP="007159F6">
      <w:pPr>
        <w:shd w:val="clear" w:color="auto" w:fill="FFFFFF"/>
        <w:ind w:firstLine="709"/>
        <w:jc w:val="both"/>
        <w:rPr>
          <w:color w:val="000000"/>
        </w:rPr>
      </w:pPr>
      <w:r w:rsidRPr="007159F6">
        <w:rPr>
          <w:color w:val="000000"/>
        </w:rPr>
        <w:t>В рамках реализации мероприятия осуществляется ежегодное формирование основных целей и задач бюджетной и налоговой политики Администрации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В целях формирования бюджета муниципального округа на очередной финансовый год и плановый период ежегодно утверждаются приказом Финансового управления  Методика планирования бюджетных ассигнований бюджета муниципального округа и методические рекомендации по составлению субъектами бюджетного планирования бюджета муниципального округа обоснований бюджетных ассигнований.</w:t>
      </w:r>
    </w:p>
    <w:p w:rsidR="007159F6" w:rsidRPr="007159F6" w:rsidRDefault="007159F6" w:rsidP="007159F6">
      <w:pPr>
        <w:shd w:val="clear" w:color="auto" w:fill="FFFFFF"/>
        <w:ind w:firstLine="709"/>
        <w:jc w:val="both"/>
        <w:rPr>
          <w:color w:val="000000"/>
        </w:rPr>
      </w:pPr>
      <w:r w:rsidRPr="007159F6">
        <w:rPr>
          <w:color w:val="000000"/>
        </w:rPr>
        <w:t>В связи с необходимостью приведения в соответствие с требованиями федерального и областного  законодательства и в рамках обеспечения реализации на территории округа  бюджетных реформ по мере необходимости осуществляется подготовка внесения изменений в решение Совета депутатов  Сеченовского муниципального округа Нижегородской области  от 30 сентября 2022 г № 26 «Об утверждении Положения о бюджетном процессе в Сеченовском муниципальном округе Нижегородской области», порядок формирования, порядок составления проекта бюджета муниципального округа, порядок составления и ведения реестра расходных обязательств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 xml:space="preserve"> В соответствии с требованиями Бюджетного </w:t>
      </w:r>
      <w:hyperlink r:id="rId10" w:history="1">
        <w:r w:rsidRPr="007159F6">
          <w:rPr>
            <w:rStyle w:val="ae"/>
            <w:color w:val="auto"/>
          </w:rPr>
          <w:t>кодекса</w:t>
        </w:r>
      </w:hyperlink>
      <w:r w:rsidRPr="007159F6">
        <w:rPr>
          <w:color w:val="000000"/>
        </w:rPr>
        <w:t xml:space="preserve"> Российской Федерации приказом Финансового управления также утверждаются порядок составления и ведения сводной бюджетной росписи бюджета муниципального округа и порядок составления и ведения бюджетных росписей главных распорядителей (распорядителей) средств бюджета муниципального округа (</w:t>
      </w:r>
      <w:r w:rsidR="0028752E">
        <w:t>Постановление Администрации Сеченовского муниципального округа от 07.12.2022 г. № 109 «Об утверждении порядка формирования и ведения реестра расходных обязательств Сеченовского муниципального округа Нижегородской области»</w:t>
      </w:r>
      <w:r w:rsidRPr="007159F6">
        <w:rPr>
          <w:color w:val="000000"/>
        </w:rPr>
        <w:t xml:space="preserve">), порядок, применения целевых статей расходов классификации расходов бюджетов при </w:t>
      </w:r>
      <w:r w:rsidRPr="007159F6">
        <w:rPr>
          <w:color w:val="000000"/>
        </w:rPr>
        <w:lastRenderedPageBreak/>
        <w:t>формировании бюджета муниципального округа на 202</w:t>
      </w:r>
      <w:r w:rsidR="0028752E">
        <w:rPr>
          <w:color w:val="000000"/>
        </w:rPr>
        <w:t>6</w:t>
      </w:r>
      <w:r w:rsidRPr="007159F6">
        <w:rPr>
          <w:color w:val="000000"/>
        </w:rPr>
        <w:t>-202</w:t>
      </w:r>
      <w:r w:rsidR="0028752E">
        <w:rPr>
          <w:color w:val="000000"/>
        </w:rPr>
        <w:t>8</w:t>
      </w:r>
      <w:r w:rsidRPr="007159F6">
        <w:rPr>
          <w:color w:val="000000"/>
        </w:rPr>
        <w:t xml:space="preserve"> годы </w:t>
      </w:r>
      <w:r w:rsidR="0028752E">
        <w:rPr>
          <w:color w:val="000000"/>
        </w:rPr>
        <w:t xml:space="preserve">(приказ финансового управления </w:t>
      </w:r>
      <w:r w:rsidRPr="007159F6">
        <w:rPr>
          <w:color w:val="000000"/>
        </w:rPr>
        <w:t xml:space="preserve">от </w:t>
      </w:r>
      <w:r w:rsidR="0027683D">
        <w:rPr>
          <w:color w:val="000000"/>
        </w:rPr>
        <w:t>2</w:t>
      </w:r>
      <w:r w:rsidR="0028752E">
        <w:rPr>
          <w:color w:val="000000"/>
        </w:rPr>
        <w:t>9</w:t>
      </w:r>
      <w:r w:rsidRPr="007159F6">
        <w:rPr>
          <w:color w:val="000000"/>
        </w:rPr>
        <w:t xml:space="preserve"> октября  202</w:t>
      </w:r>
      <w:r w:rsidR="0028752E">
        <w:rPr>
          <w:color w:val="000000"/>
        </w:rPr>
        <w:t>5</w:t>
      </w:r>
      <w:r w:rsidRPr="007159F6">
        <w:rPr>
          <w:color w:val="000000"/>
        </w:rPr>
        <w:t xml:space="preserve"> года № </w:t>
      </w:r>
      <w:r w:rsidR="0028752E">
        <w:rPr>
          <w:color w:val="000000"/>
        </w:rPr>
        <w:t>20)</w:t>
      </w:r>
      <w:r w:rsidRPr="007159F6">
        <w:rPr>
          <w:color w:val="000000"/>
        </w:rPr>
        <w:t xml:space="preserve">. </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внесение изменений в решение Совета депутатов Сеченовского  муниципального округа  Нижегородской области от 30 сентября 2022  года № 26  "Об утверждении Положения о бюджетном процессе в Сеченовском муниципальном округе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 внесение изменений в порядок формирования, порядок составления проекта бюджета муниципального округа, порядок составления и ведения реестра расходных обязательств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 xml:space="preserve"> - порядок составления и ведения сводной бюджетной росписи бюджета муниципального округа и порядок составления и ведения бюджетных росписей главных распорядителей (распорядителей) средств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разработка плана мероприятий по разработке прогноза социально-экономического развития Сеченовского муниципального округа Нижегородской области и  бюджета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 разработка основных направлений бюджетной и налоговой политики Администрации Сеченовского муниципального округа Нижегородской области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 формирование методики планирования бюджетных ассигнований бюджета муниципального округа и методических рекомендаций по составлению субъектами бюджетного планирования бюджета муниципального округа обоснований бюджетных ассигнований;</w:t>
      </w:r>
    </w:p>
    <w:p w:rsidR="007159F6" w:rsidRPr="007159F6" w:rsidRDefault="007159F6" w:rsidP="007159F6">
      <w:pPr>
        <w:shd w:val="clear" w:color="auto" w:fill="FFFFFF"/>
        <w:ind w:firstLine="709"/>
        <w:jc w:val="both"/>
        <w:rPr>
          <w:color w:val="000000"/>
        </w:rPr>
      </w:pPr>
      <w:r w:rsidRPr="007159F6">
        <w:rPr>
          <w:color w:val="000000"/>
        </w:rPr>
        <w:t>- разработка порядка применения кодов целевых статей расходов классификации расходов бюджетов при формировании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разработка проекта постановления Администрации Сеченовского муниципального округа Нижегородской области "О мерах по реализации решения Совета депутатов Сеченовского муниципального округа Нижегородской области  «О бюджете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кодекса Российской Федерации.</w:t>
      </w:r>
    </w:p>
    <w:p w:rsidR="007159F6" w:rsidRPr="007159F6" w:rsidRDefault="007159F6" w:rsidP="007159F6">
      <w:pPr>
        <w:shd w:val="clear" w:color="auto" w:fill="FFFFFF"/>
        <w:rPr>
          <w:color w:val="000000"/>
          <w:highlight w:val="yellow"/>
        </w:rPr>
      </w:pPr>
    </w:p>
    <w:p w:rsidR="007159F6" w:rsidRPr="007159F6" w:rsidRDefault="007159F6" w:rsidP="007159F6">
      <w:pPr>
        <w:shd w:val="clear" w:color="auto" w:fill="FFFFFF"/>
        <w:ind w:firstLine="709"/>
        <w:jc w:val="both"/>
        <w:rPr>
          <w:b/>
          <w:bCs/>
          <w:color w:val="000000"/>
        </w:rPr>
      </w:pPr>
      <w:r w:rsidRPr="007159F6">
        <w:rPr>
          <w:b/>
          <w:bCs/>
          <w:color w:val="000000"/>
        </w:rPr>
        <w:t>Основное мероприятие "Формирование бюджета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Формирование бюджета муниципального округа на очередной финансовый год и плановый период осуществляется по следующей процедуре.</w:t>
      </w:r>
    </w:p>
    <w:p w:rsidR="007159F6" w:rsidRPr="007159F6" w:rsidRDefault="007159F6" w:rsidP="007159F6">
      <w:pPr>
        <w:shd w:val="clear" w:color="auto" w:fill="FFFFFF"/>
        <w:ind w:firstLine="709"/>
        <w:jc w:val="both"/>
        <w:rPr>
          <w:color w:val="000000"/>
        </w:rPr>
      </w:pPr>
      <w:r w:rsidRPr="007159F6">
        <w:rPr>
          <w:color w:val="000000"/>
        </w:rPr>
        <w:t>Процесс формирования проекта бюджета муниципального округа на очередной финансовый год и плановый период осуществляется в соответствии со сроками, установленными Планом мероприятий по разработке прогноза социально-экономического развития и бюджета муниципального округа на очередной финансовый год и плановый период,  утверждаемым постановлением Администрации.</w:t>
      </w:r>
    </w:p>
    <w:p w:rsidR="007159F6" w:rsidRPr="007159F6" w:rsidRDefault="007159F6" w:rsidP="007159F6">
      <w:pPr>
        <w:shd w:val="clear" w:color="auto" w:fill="FFFFFF"/>
        <w:ind w:firstLine="709"/>
        <w:jc w:val="both"/>
        <w:rPr>
          <w:color w:val="000000"/>
        </w:rPr>
      </w:pPr>
      <w:r w:rsidRPr="007159F6">
        <w:rPr>
          <w:color w:val="000000"/>
        </w:rPr>
        <w:t xml:space="preserve">С целью учета расходных обязательств округа, исполняемых за счет средств бюджета муниципального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Финансовым управлением  в соответствии с </w:t>
      </w:r>
      <w:hyperlink r:id="rId11" w:history="1">
        <w:r w:rsidRPr="007159F6">
          <w:rPr>
            <w:rStyle w:val="ae"/>
            <w:color w:val="auto"/>
          </w:rPr>
          <w:t>постановлением</w:t>
        </w:r>
      </w:hyperlink>
      <w:r w:rsidRPr="007159F6">
        <w:rPr>
          <w:color w:val="000000"/>
        </w:rPr>
        <w:t xml:space="preserve"> Администрации  "Об утверждении Порядка составления и ведения реестра расходных обязательств Сеченовского муниципального округа "осуществляется свод предварительного (планового) реестра расходных обязательств округа и после утверждения </w:t>
      </w:r>
      <w:r w:rsidRPr="007159F6">
        <w:rPr>
          <w:color w:val="000000"/>
        </w:rPr>
        <w:lastRenderedPageBreak/>
        <w:t>бюджета муниципального округа на очередной финансовый год и плановый период  формируется уточненный реестр расходных обязательств округа.</w:t>
      </w:r>
    </w:p>
    <w:p w:rsidR="007159F6" w:rsidRPr="007159F6" w:rsidRDefault="007159F6" w:rsidP="007159F6">
      <w:pPr>
        <w:shd w:val="clear" w:color="auto" w:fill="FFFFFF"/>
        <w:ind w:firstLine="709"/>
        <w:jc w:val="both"/>
        <w:rPr>
          <w:color w:val="000000"/>
        </w:rPr>
      </w:pPr>
      <w:r w:rsidRPr="007159F6">
        <w:rPr>
          <w:color w:val="000000"/>
        </w:rPr>
        <w:t>Данные реестра расходных обязательств округа используются при составлении проекта бюджета муниципального округа,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rsidR="007159F6" w:rsidRPr="007159F6" w:rsidRDefault="007159F6" w:rsidP="007159F6">
      <w:pPr>
        <w:shd w:val="clear" w:color="auto" w:fill="FFFFFF"/>
        <w:ind w:firstLine="709"/>
        <w:jc w:val="both"/>
        <w:rPr>
          <w:color w:val="000000"/>
        </w:rPr>
      </w:pPr>
      <w:r w:rsidRPr="007159F6">
        <w:rPr>
          <w:color w:val="000000"/>
        </w:rPr>
        <w:t>В целях формирования проекта бюджета муниципального округа в соответствии с основными направлениями бюджетной политики и налоговой политики и на основании предварительного прогноза социально-экономического развития Сеченовского муниципального округа Нижегородской области Финансовым управлением  разрабатываются бюджетные проектировки на очередной финансовый год и плановый период предельные объемы ассигнований.</w:t>
      </w:r>
    </w:p>
    <w:p w:rsidR="007159F6" w:rsidRPr="007159F6" w:rsidRDefault="007159F6" w:rsidP="007159F6">
      <w:pPr>
        <w:shd w:val="clear" w:color="auto" w:fill="FFFFFF"/>
        <w:ind w:firstLine="709"/>
        <w:jc w:val="both"/>
        <w:rPr>
          <w:color w:val="000000"/>
        </w:rPr>
      </w:pPr>
      <w:r w:rsidRPr="007159F6">
        <w:rPr>
          <w:color w:val="000000"/>
        </w:rPr>
        <w:t>Предельные объемы ассигнований направляются органами местного самоуправления  Сеченовского муниципального округа Нижегородской области для распределения между конкретными получателями средств бюджета муниципального округа в соответствии с ежегодно утверждаемой Финансовым управлением   методикой планирования бюджетных ассигнований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Финансовым управлением   проводится анализ предложений органов местного самоуправления  по бюджетным проектировкам, осуществление, при необходимости, согласительных процедур и формирование проекта решения «О  бюджете муниципального округа на очередной финансовый год и плановый период», документов и материалов к нему.</w:t>
      </w:r>
    </w:p>
    <w:p w:rsidR="007159F6" w:rsidRPr="007159F6" w:rsidRDefault="007159F6" w:rsidP="007159F6">
      <w:pPr>
        <w:shd w:val="clear" w:color="auto" w:fill="FFFFFF"/>
        <w:ind w:firstLine="709"/>
        <w:jc w:val="both"/>
        <w:rPr>
          <w:color w:val="000000"/>
        </w:rPr>
      </w:pPr>
      <w:r w:rsidRPr="007159F6">
        <w:rPr>
          <w:color w:val="000000"/>
        </w:rPr>
        <w:t>После согласования проекта Решения «О бюджете муниципального округа на очередной финансовый год и плановый период» с органами местного самоуправления Сеченовского муниципального округа  Нижегородской области он вносится на рассмотрение Администрации.</w:t>
      </w:r>
    </w:p>
    <w:p w:rsidR="007159F6" w:rsidRPr="007159F6" w:rsidRDefault="007159F6" w:rsidP="007159F6">
      <w:pPr>
        <w:shd w:val="clear" w:color="auto" w:fill="FFFFFF"/>
        <w:ind w:firstLine="709"/>
        <w:jc w:val="both"/>
        <w:rPr>
          <w:color w:val="000000"/>
        </w:rPr>
      </w:pPr>
      <w:r w:rsidRPr="007159F6">
        <w:rPr>
          <w:color w:val="000000"/>
        </w:rPr>
        <w:t xml:space="preserve">После одобрения Администрацией проекта бюджета муниципального округа и внесения его в Совет депутатов Сеченовского муниципального округа Нижегородской области Финансовое управление проводит работу по разъяснению положений проекта бюджета, рассмотрению  поправок  к проекту бюджета, участвует в его рассмотрении на заседаниях комиссий Совета депутатов, заседании Совета депутатов, участвует в публичных слушаниях по проекту бюджета муниципального округа.   </w:t>
      </w:r>
    </w:p>
    <w:p w:rsidR="007159F6" w:rsidRPr="007159F6" w:rsidRDefault="007159F6" w:rsidP="007159F6">
      <w:pPr>
        <w:shd w:val="clear" w:color="auto" w:fill="FFFFFF"/>
        <w:ind w:firstLine="709"/>
        <w:jc w:val="both"/>
        <w:rPr>
          <w:color w:val="000000"/>
        </w:rPr>
      </w:pPr>
      <w:r w:rsidRPr="007159F6">
        <w:rPr>
          <w:color w:val="000000"/>
        </w:rPr>
        <w:t>После утверждения бюджета муниципального округа на очередной финансовый год  и плановый период, Финансовым управлением  формируется сводная бюджетная роспись бюджета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В ходе исполнения бюджета муниципального округа в текущем финансовом году по мере необходимости Финансовым управлением  осуществляется подготовка проектов решений о внесении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формирование предварительного (планового) реестра расходных обязательств округа и уточненного реестра расходных обязательств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 формирование предельных объемов бюджетных ассигнований бюджета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 формирование проекта решения  о  бюджете муниципального  округа на очередной финансовый год  и плановый период и необходимых документов и материалов к нему;</w:t>
      </w:r>
    </w:p>
    <w:p w:rsidR="007159F6" w:rsidRPr="007159F6" w:rsidRDefault="007159F6" w:rsidP="007159F6">
      <w:pPr>
        <w:shd w:val="clear" w:color="auto" w:fill="FFFFFF"/>
        <w:ind w:firstLine="709"/>
        <w:jc w:val="both"/>
        <w:rPr>
          <w:color w:val="000000"/>
        </w:rPr>
      </w:pPr>
      <w:r w:rsidRPr="007159F6">
        <w:rPr>
          <w:color w:val="000000"/>
        </w:rPr>
        <w:t>- организация проведения публичных слушаний по проекту бюджета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lastRenderedPageBreak/>
        <w:t>- формирование сводной бюджетной росписи бюджета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 внесение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w:t>
      </w:r>
    </w:p>
    <w:p w:rsidR="007159F6" w:rsidRPr="007159F6" w:rsidRDefault="007159F6" w:rsidP="007159F6">
      <w:pPr>
        <w:shd w:val="clear" w:color="auto" w:fill="FFFFFF"/>
        <w:ind w:firstLine="709"/>
        <w:jc w:val="both"/>
        <w:rPr>
          <w:color w:val="000000"/>
        </w:rPr>
      </w:pPr>
      <w:r w:rsidRPr="007159F6">
        <w:rPr>
          <w:color w:val="000000"/>
        </w:rPr>
        <w:t>- будет обеспечено принятие решения на очередной финансовый год и плановый период и подготовка к исполнению бюджета муниципального округа по доходам, расходам и источникам финансирования дефицита бюджета муниципального округа в очередном финансовом году и плановом периоде;</w:t>
      </w:r>
    </w:p>
    <w:p w:rsidR="007159F6" w:rsidRPr="007159F6" w:rsidRDefault="007159F6" w:rsidP="007159F6">
      <w:pPr>
        <w:shd w:val="clear" w:color="auto" w:fill="FFFFFF"/>
        <w:ind w:firstLine="709"/>
        <w:jc w:val="both"/>
        <w:rPr>
          <w:color w:val="000000"/>
        </w:rPr>
      </w:pPr>
      <w:r w:rsidRPr="007159F6">
        <w:rPr>
          <w:color w:val="000000"/>
        </w:rPr>
        <w:t>- будет обеспечена подготовка внесений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w:t>
      </w:r>
    </w:p>
    <w:p w:rsidR="007159F6" w:rsidRPr="007159F6" w:rsidRDefault="007159F6" w:rsidP="007159F6">
      <w:pPr>
        <w:shd w:val="clear" w:color="auto" w:fill="FFFFFF"/>
        <w:ind w:firstLine="709"/>
        <w:jc w:val="both"/>
        <w:rPr>
          <w:color w:val="000000"/>
        </w:rPr>
      </w:pPr>
      <w:r w:rsidRPr="007159F6">
        <w:rPr>
          <w:b/>
          <w:bCs/>
          <w:color w:val="000000"/>
        </w:rPr>
        <w:t>Основное мероприятие</w:t>
      </w:r>
      <w:r w:rsidRPr="007159F6">
        <w:rPr>
          <w:color w:val="000000"/>
        </w:rPr>
        <w:t xml:space="preserve"> "Создание условий для роста налоговых и неналоговых доходов  бюджета муниципального округа Сеченовского муниципального округа Нижегородской области".</w:t>
      </w:r>
    </w:p>
    <w:p w:rsidR="007159F6" w:rsidRPr="007159F6" w:rsidRDefault="007159F6" w:rsidP="007159F6">
      <w:pPr>
        <w:shd w:val="clear" w:color="auto" w:fill="FFFFFF"/>
        <w:ind w:firstLine="709"/>
        <w:jc w:val="both"/>
        <w:rPr>
          <w:i/>
          <w:iCs/>
          <w:color w:val="000000"/>
        </w:rPr>
      </w:pPr>
      <w:r w:rsidRPr="007159F6">
        <w:rPr>
          <w:color w:val="000000"/>
        </w:rPr>
        <w:t>В рамках реализации данного мероприятия предполагается осуществлять на постоянной основе взаимодействие с администраторами доходов бюджета муниципального округа в процессе формирования и исполнения бюджета муниципального округа по обеспечению поступления в бюджет муниципального округа  администрируемых доходов в соответствии с утвержденными планами, по взысканию недоимки по налогам в бюджет муниципального округа</w:t>
      </w:r>
      <w:r w:rsidRPr="007159F6">
        <w:rPr>
          <w:i/>
          <w:iCs/>
          <w:color w:val="000000"/>
        </w:rPr>
        <w:t>.</w:t>
      </w:r>
    </w:p>
    <w:p w:rsidR="007159F6" w:rsidRPr="007159F6" w:rsidRDefault="007159F6" w:rsidP="007159F6">
      <w:pPr>
        <w:shd w:val="clear" w:color="auto" w:fill="FFFFFF"/>
        <w:ind w:firstLine="709"/>
        <w:jc w:val="both"/>
        <w:rPr>
          <w:color w:val="000000"/>
        </w:rPr>
      </w:pPr>
      <w:r w:rsidRPr="007159F6">
        <w:rPr>
          <w:color w:val="000000"/>
        </w:rPr>
        <w:t>Будет осуществляться взаимодействие, в том числе в рамках межведомственных комиссий с крупными налогоплательщиками, в целях обеспечения своевременного и полного выполнения ими налоговых обязательств.</w:t>
      </w:r>
    </w:p>
    <w:p w:rsidR="007159F6" w:rsidRPr="007159F6" w:rsidRDefault="007159F6" w:rsidP="007159F6">
      <w:pPr>
        <w:shd w:val="clear" w:color="auto" w:fill="FFFFFF"/>
        <w:ind w:firstLine="709"/>
        <w:jc w:val="both"/>
        <w:rPr>
          <w:color w:val="000000"/>
        </w:rPr>
      </w:pPr>
      <w:r w:rsidRPr="007159F6">
        <w:rPr>
          <w:color w:val="000000"/>
        </w:rPr>
        <w:t>В целях проведения анализа исполнения налоговых и неналоговых доходов будет проводиться ежедневный мониторинг поступлений налоговых и неналоговых доходов в бюджет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В рамках работы по увеличению поступлений налога на доходы физических лиц будет осуществляться мониторинг проводимых органами местного самоуправления Сеченовского муниципального округа Нижегородской области мероприятий,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округу и предотвращение случаев выплаты "теневой" заработной платы.</w:t>
      </w:r>
    </w:p>
    <w:p w:rsidR="007159F6" w:rsidRPr="007159F6" w:rsidRDefault="007159F6" w:rsidP="007159F6">
      <w:pPr>
        <w:shd w:val="clear" w:color="auto" w:fill="FFFFFF"/>
        <w:ind w:firstLine="709"/>
        <w:jc w:val="both"/>
        <w:rPr>
          <w:color w:val="000000"/>
        </w:rPr>
      </w:pPr>
      <w:r w:rsidRPr="007159F6">
        <w:rPr>
          <w:color w:val="000000"/>
        </w:rPr>
        <w:t>Проведение всестороннего анализа исполнения налоговых и неналоговых доходов в разрезе основных налогов позволит принимать оперативные управленческие решения в сфере управления финансами и будет способствовать формированию достоверного прогноза поступлений налоговых и неналоговых доходов  бюджета муниципального округа на среднесрочный и долгосрочный периоды.</w:t>
      </w:r>
    </w:p>
    <w:p w:rsidR="007159F6" w:rsidRPr="007159F6" w:rsidRDefault="007159F6" w:rsidP="007159F6">
      <w:pPr>
        <w:shd w:val="clear" w:color="auto" w:fill="FFFFFF"/>
        <w:ind w:firstLine="709"/>
        <w:jc w:val="both"/>
        <w:rPr>
          <w:color w:val="000000"/>
        </w:rPr>
      </w:pPr>
      <w:r w:rsidRPr="007159F6">
        <w:rPr>
          <w:color w:val="000000"/>
        </w:rPr>
        <w:t>Одним из направлений политики в области повышения доходной базы бюджета муниципального округа будет являться оптимизация существующей системы налоговых льгот.</w:t>
      </w:r>
    </w:p>
    <w:p w:rsidR="007159F6" w:rsidRPr="007159F6" w:rsidRDefault="007159F6" w:rsidP="007159F6">
      <w:pPr>
        <w:shd w:val="clear" w:color="auto" w:fill="FFFFFF"/>
        <w:ind w:firstLine="709"/>
        <w:jc w:val="both"/>
        <w:rPr>
          <w:color w:val="000000"/>
        </w:rPr>
      </w:pPr>
      <w:r w:rsidRPr="007159F6">
        <w:rPr>
          <w:color w:val="000000"/>
        </w:rPr>
        <w:t>Регулярное проведение анализа эффективности налоговых льгот является одним из важнейших элементов бюджетной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w:t>
      </w:r>
    </w:p>
    <w:p w:rsidR="007159F6" w:rsidRPr="007159F6" w:rsidRDefault="007159F6" w:rsidP="007159F6">
      <w:pPr>
        <w:shd w:val="clear" w:color="auto" w:fill="FFFFFF"/>
        <w:ind w:firstLine="709"/>
        <w:jc w:val="both"/>
        <w:rPr>
          <w:color w:val="000000"/>
        </w:rPr>
      </w:pPr>
      <w:r w:rsidRPr="007159F6">
        <w:rPr>
          <w:color w:val="000000"/>
        </w:rPr>
        <w:t xml:space="preserve">В рамках данного мероприятия планируется ежегодно проводить анализ эффективности предоставления налоговых льгот по налогам, зачисляемым в бюджет </w:t>
      </w:r>
      <w:r w:rsidRPr="007159F6">
        <w:rPr>
          <w:color w:val="000000"/>
        </w:rPr>
        <w:lastRenderedPageBreak/>
        <w:t>муниципального округа и разрабатывать при необходимости предложения по их оптимизации или отмене.</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xml:space="preserve">- проведение мониторинга исполнения налоговых и неналоговых доходов в  бюджет муниципального округа; </w:t>
      </w:r>
    </w:p>
    <w:p w:rsidR="007159F6" w:rsidRPr="007159F6" w:rsidRDefault="007159F6" w:rsidP="007159F6">
      <w:pPr>
        <w:shd w:val="clear" w:color="auto" w:fill="FFFFFF"/>
        <w:ind w:firstLine="709"/>
        <w:jc w:val="both"/>
        <w:rPr>
          <w:color w:val="000000"/>
        </w:rPr>
      </w:pPr>
      <w:r w:rsidRPr="007159F6">
        <w:rPr>
          <w:color w:val="000000"/>
        </w:rPr>
        <w:t>- проведение мониторинга фактических налоговых платежей в   бюджет муниципального округа в разрезе крупных и средних налогоплательщиков;</w:t>
      </w:r>
    </w:p>
    <w:p w:rsidR="007159F6" w:rsidRPr="007159F6" w:rsidRDefault="007159F6" w:rsidP="007159F6">
      <w:pPr>
        <w:shd w:val="clear" w:color="auto" w:fill="FFFFFF"/>
        <w:ind w:firstLine="709"/>
        <w:jc w:val="both"/>
        <w:rPr>
          <w:color w:val="000000"/>
        </w:rPr>
      </w:pPr>
      <w:r w:rsidRPr="007159F6">
        <w:rPr>
          <w:color w:val="000000"/>
        </w:rPr>
        <w:t>- проведение мониторинга организаций, имеющих задолженность по налогам свыше 500 тыс. рублей, а также организаций, имеющих убытки от хозяйственной деятельности;</w:t>
      </w:r>
    </w:p>
    <w:p w:rsidR="007159F6" w:rsidRPr="007159F6" w:rsidRDefault="007159F6" w:rsidP="007159F6">
      <w:pPr>
        <w:shd w:val="clear" w:color="auto" w:fill="FFFFFF"/>
        <w:ind w:firstLine="709"/>
        <w:jc w:val="both"/>
        <w:rPr>
          <w:color w:val="000000"/>
        </w:rPr>
      </w:pPr>
      <w:r w:rsidRPr="007159F6">
        <w:rPr>
          <w:color w:val="000000"/>
        </w:rPr>
        <w:t>- проведение мониторинга осуществляемых органами местного самоуправления округа,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и предотвращение случаев выплаты "теневой" заработной платы;</w:t>
      </w:r>
    </w:p>
    <w:p w:rsidR="007159F6" w:rsidRPr="007159F6" w:rsidRDefault="007159F6" w:rsidP="007159F6">
      <w:pPr>
        <w:shd w:val="clear" w:color="auto" w:fill="FFFFFF"/>
        <w:ind w:firstLine="709"/>
        <w:jc w:val="both"/>
        <w:rPr>
          <w:color w:val="000000"/>
        </w:rPr>
      </w:pPr>
      <w:r w:rsidRPr="007159F6">
        <w:rPr>
          <w:color w:val="000000"/>
        </w:rPr>
        <w:t>- проведение оценки эффективности действия налоговых льгот, предоставленных в соответствии с утвержденной методикой;</w:t>
      </w:r>
    </w:p>
    <w:p w:rsidR="007159F6" w:rsidRPr="007159F6" w:rsidRDefault="007159F6" w:rsidP="007159F6">
      <w:pPr>
        <w:shd w:val="clear" w:color="auto" w:fill="FFFFFF"/>
        <w:ind w:firstLine="709"/>
        <w:jc w:val="both"/>
        <w:rPr>
          <w:color w:val="000000"/>
        </w:rPr>
      </w:pPr>
      <w:r w:rsidRPr="007159F6">
        <w:rPr>
          <w:color w:val="000000"/>
        </w:rPr>
        <w:t>- формирование прогноза поступлений налоговых и неналоговых доходов  бюджета муниципального округа на среднесрочный и долгосрочный периоды.</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муниципального округа  на среднесрочный и долгосрочный периоды и созданы условия для увеличения поступлений налоговых доходов в бюджет муниципального округа.</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b/>
          <w:bCs/>
          <w:color w:val="000000"/>
        </w:rPr>
        <w:t>Основное мероприятие</w:t>
      </w:r>
      <w:r w:rsidRPr="007159F6">
        <w:rPr>
          <w:color w:val="000000"/>
        </w:rPr>
        <w:t xml:space="preserve"> "Управление средствами резервного фонда Администрации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Расходование средств резервного фонда Администрации Сеченовского муниципального округа Нижегородской области (далее - Резервный фонд) осуществляется в соответствии с Порядком расходования средств резервного фонда, утвержденным постановлением Администрации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Резервный фонд создается для финансового обеспечения непредвиденных расходов, не предусмотренных решением Совета депутатов о бюджете муниципального округа на текущий финансовый год, которые не могут быть отложены до утверждения бюджета муниципального округа на очередной финансовый год.</w:t>
      </w:r>
    </w:p>
    <w:p w:rsidR="007159F6" w:rsidRPr="007159F6" w:rsidRDefault="007159F6" w:rsidP="007159F6">
      <w:pPr>
        <w:shd w:val="clear" w:color="auto" w:fill="FFFFFF"/>
        <w:ind w:firstLine="709"/>
        <w:jc w:val="both"/>
        <w:rPr>
          <w:color w:val="000000"/>
        </w:rPr>
      </w:pPr>
      <w:r w:rsidRPr="007159F6">
        <w:rPr>
          <w:color w:val="000000"/>
        </w:rPr>
        <w:t>Средства Резервного фонда используются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оказание финансовой помощи отдельным гражданам, оказавшимся в затруднительном материальном положении; проведение мероприятий, имеющих важное общественное и (или) социально-экономическое значение для округа и другие расходы.</w:t>
      </w:r>
    </w:p>
    <w:p w:rsidR="007159F6" w:rsidRPr="007159F6" w:rsidRDefault="007159F6" w:rsidP="007159F6">
      <w:pPr>
        <w:shd w:val="clear" w:color="auto" w:fill="FFFFFF"/>
        <w:ind w:firstLine="709"/>
        <w:jc w:val="both"/>
        <w:rPr>
          <w:color w:val="000000"/>
        </w:rPr>
      </w:pPr>
      <w:r w:rsidRPr="007159F6">
        <w:rPr>
          <w:color w:val="000000"/>
        </w:rPr>
        <w:t>Расходование средств Резервного фонда осуществляется на основании постановления Администрации с единого лицевого счета бюджета муниципального округа через органы местного самоуправления Сеченовского муниципального округа  Нижегородской области, являющиеся главными распорядителями средств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Подготовку проектов постановлений Администрации о выделении средств из Резервного фонда осуществляют главные распорядители бюджетных средств Администрации на основании обращений получателей средств бюджета муниципального округа, с обоснованиями и расчетами, с положительной резолюцией Главы МСУ Сеченовского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lastRenderedPageBreak/>
        <w:t>Отчет об использовании бюджетных ассигнований Резервного фонда прилагается к  годовому отчету об исполнении бюджета муниципального округа, представляемому в установленном порядке в Совет депутатов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планирование бюджетных ассигнований Резервного фонда ;</w:t>
      </w:r>
    </w:p>
    <w:p w:rsidR="007159F6" w:rsidRPr="007159F6" w:rsidRDefault="007159F6" w:rsidP="007159F6">
      <w:pPr>
        <w:shd w:val="clear" w:color="auto" w:fill="FFFFFF"/>
        <w:ind w:firstLine="709"/>
        <w:jc w:val="both"/>
        <w:rPr>
          <w:color w:val="000000"/>
        </w:rPr>
      </w:pPr>
      <w:r w:rsidRPr="007159F6">
        <w:rPr>
          <w:color w:val="000000"/>
        </w:rPr>
        <w:t>- подготовка проектов распоряжений Администрации о выделении бюджетных ассигнований за счет Резервного фонда ;</w:t>
      </w:r>
    </w:p>
    <w:p w:rsidR="007159F6" w:rsidRPr="007159F6" w:rsidRDefault="007159F6" w:rsidP="007159F6">
      <w:pPr>
        <w:shd w:val="clear" w:color="auto" w:fill="FFFFFF"/>
        <w:ind w:firstLine="709"/>
        <w:jc w:val="both"/>
        <w:rPr>
          <w:color w:val="000000"/>
        </w:rPr>
      </w:pPr>
      <w:r w:rsidRPr="007159F6">
        <w:rPr>
          <w:color w:val="000000"/>
        </w:rPr>
        <w:t>- формирование отчета об использовании бюджетных ассигнований Резервного фонда .</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Задача "Организация исполнения бюджета муниципального округа и формирование бюджетной отчетности в соответствии с требованиями бюджетного законодательства".</w:t>
      </w:r>
    </w:p>
    <w:p w:rsidR="007159F6" w:rsidRPr="007159F6" w:rsidRDefault="007159F6" w:rsidP="007159F6">
      <w:pPr>
        <w:shd w:val="clear" w:color="auto" w:fill="FFFFFF"/>
        <w:ind w:firstLine="709"/>
        <w:jc w:val="both"/>
        <w:rPr>
          <w:color w:val="000000"/>
        </w:rPr>
      </w:pPr>
      <w:r w:rsidRPr="007159F6">
        <w:rPr>
          <w:color w:val="000000"/>
        </w:rPr>
        <w:t>В рамках решения задачи предусмотрена реализация следующих основных мероприятий:</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b/>
          <w:bCs/>
          <w:color w:val="000000"/>
        </w:rPr>
        <w:t>Основное мероприятие</w:t>
      </w:r>
      <w:r w:rsidRPr="007159F6">
        <w:rPr>
          <w:color w:val="000000"/>
        </w:rPr>
        <w:t xml:space="preserve"> "Организация исполнения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Организация исполнения бюджета муниципального округа осуществляется в соответствии с порядком исполнения бюджета муниципального округа по расходам и источникам финансирования дефицита бюджета муниципального округа, утвержденным приказом Финансового управления.</w:t>
      </w:r>
    </w:p>
    <w:p w:rsidR="007159F6" w:rsidRPr="007159F6" w:rsidRDefault="007159F6" w:rsidP="007159F6">
      <w:pPr>
        <w:shd w:val="clear" w:color="auto" w:fill="FFFFFF"/>
        <w:ind w:firstLine="709"/>
        <w:jc w:val="both"/>
        <w:rPr>
          <w:color w:val="000000"/>
        </w:rPr>
      </w:pPr>
      <w:r w:rsidRPr="007159F6">
        <w:rPr>
          <w:color w:val="000000"/>
        </w:rPr>
        <w:t>Завершение операций по исполнению бюджета муниципального округа в текущем финансовом году осуществляется в порядке, утвержденном Финансовым управлением.</w:t>
      </w:r>
    </w:p>
    <w:p w:rsidR="007159F6" w:rsidRPr="007159F6" w:rsidRDefault="007159F6" w:rsidP="007159F6">
      <w:pPr>
        <w:shd w:val="clear" w:color="auto" w:fill="FFFFFF"/>
        <w:ind w:firstLine="709"/>
        <w:jc w:val="both"/>
        <w:rPr>
          <w:color w:val="000000"/>
        </w:rPr>
      </w:pPr>
      <w:r w:rsidRPr="007159F6">
        <w:rPr>
          <w:color w:val="000000"/>
        </w:rPr>
        <w:t>Реализация взаимоувязанных мер по организации исполнения бюджета муниципального округа предусматривает:</w:t>
      </w:r>
    </w:p>
    <w:p w:rsidR="007159F6" w:rsidRPr="007159F6" w:rsidRDefault="007159F6" w:rsidP="007159F6">
      <w:pPr>
        <w:shd w:val="clear" w:color="auto" w:fill="FFFFFF"/>
        <w:ind w:firstLine="709"/>
        <w:jc w:val="both"/>
        <w:rPr>
          <w:color w:val="000000"/>
        </w:rPr>
      </w:pPr>
      <w:r w:rsidRPr="007159F6">
        <w:rPr>
          <w:color w:val="000000"/>
        </w:rPr>
        <w:t>1. Кассовое обслуживание получателей средств бюджета муниципального округа, учреждений и иных юридических лиц, не являющихся получателями бюджетных средств, которое включает в себя:</w:t>
      </w:r>
    </w:p>
    <w:p w:rsidR="007159F6" w:rsidRPr="007159F6" w:rsidRDefault="007159F6" w:rsidP="007159F6">
      <w:pPr>
        <w:shd w:val="clear" w:color="auto" w:fill="FFFFFF"/>
        <w:ind w:firstLine="709"/>
        <w:jc w:val="both"/>
        <w:rPr>
          <w:color w:val="000000"/>
        </w:rPr>
      </w:pPr>
      <w:r w:rsidRPr="007159F6">
        <w:rPr>
          <w:color w:val="000000"/>
        </w:rPr>
        <w:t>- открытие и ведение лицевых счетов получателей бюджетных средств в Финансовом управлении, санкционирование оплаты денежных обязательств, что позволяет осуществлять контроль над расходами бюджета на стадии подготовки платежных документов получателями средств бюджета муниципального округа и оперативно производить данные платежи с единого счета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учет бюджетных обязательств, вытекающих из контрактов на поставку продукции (работ, услуг) и иных обязательств, подлежащих исполнению за счет средств бюджета муниципального округа, что позволяет осуществлять расходы в соответствии с заключенными контрактами и договорами и не накапливать кредиторскую задолженность;</w:t>
      </w:r>
    </w:p>
    <w:p w:rsidR="007159F6" w:rsidRPr="007159F6" w:rsidRDefault="007159F6" w:rsidP="007159F6">
      <w:pPr>
        <w:shd w:val="clear" w:color="auto" w:fill="FFFFFF"/>
        <w:ind w:firstLine="709"/>
        <w:jc w:val="both"/>
        <w:rPr>
          <w:color w:val="000000"/>
        </w:rPr>
      </w:pPr>
      <w:r w:rsidRPr="007159F6">
        <w:rPr>
          <w:color w:val="000000"/>
        </w:rPr>
        <w:t>- ведение сводного реестра главных распорядителей, распорядителей и получателей средств бюджета муниципального округа, что необходимо для учета всех участников бюджетного процесса;</w:t>
      </w:r>
    </w:p>
    <w:p w:rsidR="007159F6" w:rsidRPr="007159F6" w:rsidRDefault="007159F6" w:rsidP="007159F6">
      <w:pPr>
        <w:shd w:val="clear" w:color="auto" w:fill="FFFFFF"/>
        <w:ind w:firstLine="709"/>
        <w:jc w:val="both"/>
        <w:rPr>
          <w:color w:val="000000"/>
        </w:rPr>
      </w:pPr>
      <w:r w:rsidRPr="007159F6">
        <w:rPr>
          <w:color w:val="000000"/>
        </w:rPr>
        <w:t xml:space="preserve">- открытие и ведение лицевых счетов муниципальных бюджетных и автономных учреждений округа, иных юридических лиц, не являющихся получателями бюджетных средств, в Финансовом управлении  и проведение кассовых выплат указанных учреждений и организаций со счета Финансового управления , предусмотренного для учета средств </w:t>
      </w:r>
      <w:r w:rsidRPr="007159F6">
        <w:rPr>
          <w:color w:val="000000"/>
        </w:rPr>
        <w:lastRenderedPageBreak/>
        <w:t>муниципальных бюджетных и автономных учреждений, что позволяет аккумулировать средства учреждений на едином счете;</w:t>
      </w:r>
    </w:p>
    <w:p w:rsidR="007159F6" w:rsidRPr="007159F6" w:rsidRDefault="007159F6" w:rsidP="007159F6">
      <w:pPr>
        <w:shd w:val="clear" w:color="auto" w:fill="FFFFFF"/>
        <w:ind w:firstLine="709"/>
        <w:jc w:val="both"/>
        <w:rPr>
          <w:color w:val="000000"/>
        </w:rPr>
      </w:pPr>
      <w:r w:rsidRPr="007159F6">
        <w:rPr>
          <w:color w:val="000000"/>
        </w:rPr>
        <w:t>- перечисление на единый счет бюджета муниципального округа свободных остатков средств муниципальных  бюджетных и автономных учреждений округа в качестве дополнительного источника на покрытие кассовых разрывов при исполнении бюджета муниципального округа с возвратом в конце текущего года, что позволяет снизить расходы на обслуживание муниципального долга округа и обеспечить ликвидность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xml:space="preserve">- ведение сводного реестра </w:t>
      </w:r>
      <w:proofErr w:type="spellStart"/>
      <w:r w:rsidRPr="007159F6">
        <w:rPr>
          <w:color w:val="000000"/>
        </w:rPr>
        <w:t>неучастников</w:t>
      </w:r>
      <w:proofErr w:type="spellEnd"/>
      <w:r w:rsidRPr="007159F6">
        <w:rPr>
          <w:color w:val="000000"/>
        </w:rPr>
        <w:t xml:space="preserve"> бюджетного процесса;</w:t>
      </w:r>
    </w:p>
    <w:p w:rsidR="007159F6" w:rsidRPr="007159F6" w:rsidRDefault="007159F6" w:rsidP="007159F6">
      <w:pPr>
        <w:shd w:val="clear" w:color="auto" w:fill="FFFFFF"/>
        <w:ind w:firstLine="709"/>
        <w:jc w:val="both"/>
        <w:rPr>
          <w:color w:val="000000"/>
        </w:rPr>
      </w:pPr>
      <w:r w:rsidRPr="007159F6">
        <w:rPr>
          <w:color w:val="000000"/>
        </w:rPr>
        <w:t>- учет соглашений о порядке и условиях предоставления субсидий на выполнение муниципального  задания, субсидий на иные цели, заключаемых муниципальными бюджетными и автономными учреждениями округа с органами местного самоуправления, осуществляющими функции и полномочия учредителя указанных учреждений;</w:t>
      </w:r>
    </w:p>
    <w:p w:rsidR="007159F6" w:rsidRPr="007159F6" w:rsidRDefault="007159F6" w:rsidP="007159F6">
      <w:pPr>
        <w:shd w:val="clear" w:color="auto" w:fill="FFFFFF"/>
        <w:ind w:firstLine="709"/>
        <w:jc w:val="both"/>
        <w:rPr>
          <w:color w:val="000000"/>
        </w:rPr>
      </w:pPr>
      <w:r w:rsidRPr="007159F6">
        <w:rPr>
          <w:color w:val="000000"/>
        </w:rPr>
        <w:t>2. Доведение лимитов бюджетных обязательств и предельных объемов финансирования до главных распорядителей средств бюджета муниципального округа в соответствии с показателями кассового плана исполнения бюджета муниципального округа, который составляется на текущий финансовый год с разбивкой по кварталам на основании сводной бюджетной росписи бюджета муниципального округа и прогнозов кассовых поступлений в отчетные периоды.</w:t>
      </w:r>
    </w:p>
    <w:p w:rsidR="007159F6" w:rsidRPr="007159F6" w:rsidRDefault="007159F6" w:rsidP="007159F6">
      <w:pPr>
        <w:shd w:val="clear" w:color="auto" w:fill="FFFFFF"/>
        <w:ind w:firstLine="709"/>
        <w:jc w:val="both"/>
        <w:rPr>
          <w:color w:val="000000"/>
        </w:rPr>
      </w:pPr>
      <w:r w:rsidRPr="007159F6">
        <w:rPr>
          <w:color w:val="000000"/>
        </w:rPr>
        <w:t>В условиях ограниченности финансовых ресурсов установление предельных объемов финансирования позволяет оперативно ограничивать расходы по каждому получателю бюджетных средств в текущем квартале.</w:t>
      </w:r>
    </w:p>
    <w:p w:rsidR="007159F6" w:rsidRPr="007159F6" w:rsidRDefault="007159F6" w:rsidP="007159F6">
      <w:pPr>
        <w:shd w:val="clear" w:color="auto" w:fill="FFFFFF"/>
        <w:ind w:firstLine="709"/>
        <w:jc w:val="both"/>
        <w:rPr>
          <w:color w:val="000000"/>
        </w:rPr>
      </w:pPr>
      <w:r w:rsidRPr="007159F6">
        <w:rPr>
          <w:color w:val="000000"/>
        </w:rPr>
        <w:t>3. Управление ликвидностью единого счета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Ликвидность бюджета муниципального округа означает возможность своевременно и в полном объеме обеспечивать выполнение финансовых обязательств бюджета муниципального округа в рамках утвержденных бюджетных назначений на отчетный период, несмотря на кассовые разрывы, возникающие в связи с неравномерностью внутригодового поступления доходов и осуществлением расходов бюджета по месяцам в пределах финансового года, крупными разовыми выплатами из бюджета муниципального округа по обслуживанию муниципального долга, другими обстоятельствами, требующими проведения срочных разовых выплат за счет средств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Процесс управления ликвидностью единого счета заключается в управлении размером ежедневного сальдо на едином счете бюджета муниципального округа (таргетирование остатков денежных средств на едином счете бюджета муниципального округа) путем мониторинга кассовых поступлений в бюджет и кассовых выплат из бюджета. Прогноз остатков денежных средств на едином счете бюджета муниципального округа на следующий день (квартал, месяц) осуществляется в рамках кассового плана исполнения бюджета муниципального округа, что позволяет оценить величину кассовых разрывов и их длительность, сроки возникновения. На основании осуществленных расчетов принимаются управленческие решения, которые позволяют осуществлять как внутренние заимствования - средства муниципальных бюджетных и автономных учреждений округа средства во временном распоряжении казенных учреждений округа, целевые средства федерального и областного  бюджета, находящиеся на лицевом счете бюджета муниципального округа, так и внешние - привлекать кредитные ресурсы.</w:t>
      </w:r>
    </w:p>
    <w:p w:rsidR="007159F6" w:rsidRPr="007159F6" w:rsidRDefault="007159F6" w:rsidP="007159F6">
      <w:pPr>
        <w:shd w:val="clear" w:color="auto" w:fill="FFFFFF"/>
        <w:ind w:firstLine="709"/>
        <w:jc w:val="both"/>
        <w:rPr>
          <w:color w:val="000000"/>
        </w:rPr>
      </w:pPr>
      <w:r w:rsidRPr="007159F6">
        <w:rPr>
          <w:color w:val="000000"/>
        </w:rPr>
        <w:t>4. Проведение мероприятий в сфере закупок товаров, работ, услуг для обеспечения муниципальных нужд округа и нужд муниципальных бюджетных учреждений включает:</w:t>
      </w:r>
    </w:p>
    <w:p w:rsidR="007159F6" w:rsidRPr="007159F6" w:rsidRDefault="007159F6" w:rsidP="007159F6">
      <w:pPr>
        <w:shd w:val="clear" w:color="auto" w:fill="FFFFFF"/>
        <w:ind w:firstLine="709"/>
        <w:jc w:val="both"/>
        <w:rPr>
          <w:color w:val="000000"/>
        </w:rPr>
      </w:pPr>
      <w:r w:rsidRPr="007159F6">
        <w:rPr>
          <w:color w:val="000000"/>
        </w:rPr>
        <w:t>- формирование плана закупок для муниципальных нужд округа и нужд муниципальных  бюджетных учреждений округа в качестве уполномоченного органа местного самоуправления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lastRenderedPageBreak/>
        <w:t xml:space="preserve">- формирование прогноза объемов продукции, закупаемой для муниципальных нужд и нужд муниципальных бюджетных учреждений округа, </w:t>
      </w:r>
    </w:p>
    <w:p w:rsidR="007159F6" w:rsidRPr="007159F6" w:rsidRDefault="007159F6" w:rsidP="007159F6">
      <w:pPr>
        <w:shd w:val="clear" w:color="auto" w:fill="FFFFFF"/>
        <w:ind w:firstLine="709"/>
        <w:jc w:val="both"/>
        <w:rPr>
          <w:color w:val="000000"/>
        </w:rPr>
      </w:pPr>
      <w:r w:rsidRPr="007159F6">
        <w:rPr>
          <w:color w:val="000000"/>
        </w:rPr>
        <w:t>- организация процесса размещения муниципальными заказчиками и муниципальными бюджетными учреждениями округа сведений о заключенных муниципальных  контрактах и гражданско-правовых договорах на поставки товаров, выполнение работ и оказание услуг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http://zakupki.gov.ru.</w:t>
      </w:r>
    </w:p>
    <w:p w:rsidR="007159F6" w:rsidRPr="007159F6" w:rsidRDefault="007159F6" w:rsidP="007159F6">
      <w:pPr>
        <w:shd w:val="clear" w:color="auto" w:fill="FFFFFF"/>
        <w:ind w:firstLine="709"/>
        <w:jc w:val="both"/>
        <w:rPr>
          <w:color w:val="000000"/>
        </w:rPr>
      </w:pPr>
      <w:r w:rsidRPr="007159F6">
        <w:rPr>
          <w:color w:val="000000"/>
        </w:rPr>
        <w:t>5. Осуществление кассового исполнения расходов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финансирование получателей средств бюджета муниципального округа на их лицевые счета, открытые в Управлении Федерального казначейства для кассовых выплат за счет целевых федеральных средств. Проведение мероприятий по учету и доведению бюджетных средств до получателей средств бюджета муниципального округа в рамках перехода на новый механизм поступления отдельных целевых средств из федерального бюджета - механизм "бюджетного аккредитива";</w:t>
      </w:r>
    </w:p>
    <w:p w:rsidR="007159F6" w:rsidRPr="007159F6" w:rsidRDefault="007159F6" w:rsidP="007159F6">
      <w:pPr>
        <w:shd w:val="clear" w:color="auto" w:fill="FFFFFF"/>
        <w:ind w:firstLine="709"/>
        <w:jc w:val="both"/>
        <w:rPr>
          <w:color w:val="000000"/>
        </w:rPr>
      </w:pPr>
      <w:r w:rsidRPr="007159F6">
        <w:rPr>
          <w:color w:val="000000"/>
        </w:rPr>
        <w:t>- проведение кассовых расходов по обслуживанию муниципального долга округа.</w:t>
      </w:r>
    </w:p>
    <w:p w:rsidR="007159F6" w:rsidRPr="007159F6" w:rsidRDefault="007159F6" w:rsidP="007159F6">
      <w:pPr>
        <w:shd w:val="clear" w:color="auto" w:fill="FFFFFF"/>
        <w:ind w:firstLine="709"/>
        <w:jc w:val="both"/>
        <w:rPr>
          <w:color w:val="000000"/>
        </w:rPr>
      </w:pPr>
      <w:r w:rsidRPr="007159F6">
        <w:rPr>
          <w:color w:val="000000"/>
        </w:rPr>
        <w:t>В рамках исполнения бюджета муниципального округа предусматривается финансирование следующих расходов, главным администратором по которым является  Финансовое управление :</w:t>
      </w:r>
    </w:p>
    <w:p w:rsidR="007159F6" w:rsidRPr="007159F6" w:rsidRDefault="007159F6" w:rsidP="007159F6">
      <w:pPr>
        <w:shd w:val="clear" w:color="auto" w:fill="FFFFFF"/>
        <w:ind w:firstLine="709"/>
        <w:jc w:val="both"/>
        <w:rPr>
          <w:color w:val="000000"/>
        </w:rPr>
      </w:pPr>
      <w:r w:rsidRPr="007159F6">
        <w:rPr>
          <w:color w:val="000000"/>
        </w:rPr>
        <w:t xml:space="preserve">- расходы на исполнение судебных актов по обращению взыскания на средства бюджета муниципального округа; </w:t>
      </w:r>
    </w:p>
    <w:p w:rsidR="007159F6" w:rsidRPr="007159F6" w:rsidRDefault="007159F6" w:rsidP="007159F6">
      <w:pPr>
        <w:shd w:val="clear" w:color="auto" w:fill="FFFFFF"/>
        <w:ind w:firstLine="709"/>
        <w:jc w:val="both"/>
        <w:rPr>
          <w:color w:val="000000"/>
        </w:rPr>
      </w:pPr>
      <w:r w:rsidRPr="007159F6">
        <w:rPr>
          <w:color w:val="000000"/>
        </w:rPr>
        <w:t>- расходы по возмещению процентной ставки по программе жилищного кредитования.</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совершенствование нормативной правовой базы по организации исполнения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xml:space="preserve">- ведение лицевых счетов для осуществления операций со средствами участников и </w:t>
      </w:r>
      <w:proofErr w:type="spellStart"/>
      <w:r w:rsidRPr="007159F6">
        <w:rPr>
          <w:color w:val="000000"/>
        </w:rPr>
        <w:t>неучастников</w:t>
      </w:r>
      <w:proofErr w:type="spellEnd"/>
      <w:r w:rsidRPr="007159F6">
        <w:rPr>
          <w:color w:val="000000"/>
        </w:rPr>
        <w:t xml:space="preserve"> бюджетного процесса;</w:t>
      </w:r>
    </w:p>
    <w:p w:rsidR="007159F6" w:rsidRPr="007159F6" w:rsidRDefault="007159F6" w:rsidP="007159F6">
      <w:pPr>
        <w:shd w:val="clear" w:color="auto" w:fill="FFFFFF"/>
        <w:ind w:firstLine="709"/>
        <w:jc w:val="both"/>
        <w:rPr>
          <w:color w:val="000000"/>
        </w:rPr>
      </w:pPr>
      <w:r w:rsidRPr="007159F6">
        <w:rPr>
          <w:color w:val="000000"/>
        </w:rPr>
        <w:t>- доведение лимитов бюджетных обязательств и предельных объемов финансирования до главных распорядителей средств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составление и ведение кассового плана, представляющего собой прогноз кассовых поступлений в бюджет муниципального округа и кассовых выплат из бюджета муниципального округа в текущем финансовом году;</w:t>
      </w:r>
    </w:p>
    <w:p w:rsidR="007159F6" w:rsidRPr="007159F6" w:rsidRDefault="007159F6" w:rsidP="007159F6">
      <w:pPr>
        <w:shd w:val="clear" w:color="auto" w:fill="FFFFFF"/>
        <w:ind w:firstLine="709"/>
        <w:jc w:val="both"/>
        <w:rPr>
          <w:color w:val="000000"/>
        </w:rPr>
      </w:pPr>
      <w:r w:rsidRPr="007159F6">
        <w:rPr>
          <w:color w:val="000000"/>
        </w:rPr>
        <w:t>- разработка порядка составления и ведения платежных календарей по средствам муниципальных бюджетных и автономных учреждений округа, по средствам казенных учреждений округа  во временном распоряжении;</w:t>
      </w:r>
    </w:p>
    <w:p w:rsidR="007159F6" w:rsidRPr="007159F6" w:rsidRDefault="007159F6" w:rsidP="007159F6">
      <w:pPr>
        <w:shd w:val="clear" w:color="auto" w:fill="FFFFFF"/>
        <w:ind w:firstLine="709"/>
        <w:jc w:val="both"/>
        <w:rPr>
          <w:color w:val="000000"/>
        </w:rPr>
      </w:pPr>
      <w:r w:rsidRPr="007159F6">
        <w:rPr>
          <w:color w:val="000000"/>
        </w:rPr>
        <w:t>- ведение платежного календаря по средствам муниципальных бюджетных и автономных учреждений округа, по средствам казенных учреждений округа во временном распоряжении;</w:t>
      </w:r>
    </w:p>
    <w:p w:rsidR="007159F6" w:rsidRPr="007159F6" w:rsidRDefault="007159F6" w:rsidP="007159F6">
      <w:pPr>
        <w:shd w:val="clear" w:color="auto" w:fill="FFFFFF"/>
        <w:ind w:firstLine="709"/>
        <w:jc w:val="both"/>
        <w:rPr>
          <w:color w:val="000000"/>
        </w:rPr>
      </w:pPr>
      <w:r w:rsidRPr="007159F6">
        <w:rPr>
          <w:color w:val="000000"/>
        </w:rPr>
        <w:t>- осуществление текущего контроля над расходами бюджета муниципального округа на стадии подготовки платежных документов получателями средств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оперативное управление размером ежедневного сальдо на едином счете бюджета муниципального округа в целях обеспечения наличия на нем достаточного для покрытия обязательств объема денежных средств;</w:t>
      </w:r>
    </w:p>
    <w:p w:rsidR="007159F6" w:rsidRPr="007159F6" w:rsidRDefault="007159F6" w:rsidP="007159F6">
      <w:pPr>
        <w:shd w:val="clear" w:color="auto" w:fill="FFFFFF"/>
        <w:ind w:firstLine="709"/>
        <w:jc w:val="both"/>
        <w:rPr>
          <w:color w:val="000000"/>
        </w:rPr>
      </w:pPr>
      <w:r w:rsidRPr="007159F6">
        <w:rPr>
          <w:color w:val="000000"/>
        </w:rPr>
        <w:t>- финансирование прочих расходов главным администратором по которым является Финансовое управление .</w:t>
      </w:r>
    </w:p>
    <w:p w:rsidR="007159F6" w:rsidRPr="007159F6" w:rsidRDefault="007159F6" w:rsidP="007159F6">
      <w:pPr>
        <w:shd w:val="clear" w:color="auto" w:fill="FFFFFF"/>
        <w:ind w:firstLine="709"/>
        <w:jc w:val="both"/>
        <w:rPr>
          <w:color w:val="000000"/>
        </w:rPr>
      </w:pPr>
      <w:r w:rsidRPr="007159F6">
        <w:rPr>
          <w:color w:val="000000"/>
        </w:rPr>
        <w:t xml:space="preserve">В результате реализации данного мероприятия будут обеспечены эффективная организация и комплексный подход к кассовому исполнению бюджета муниципального </w:t>
      </w:r>
      <w:r w:rsidRPr="007159F6">
        <w:rPr>
          <w:color w:val="000000"/>
        </w:rPr>
        <w:lastRenderedPageBreak/>
        <w:t>округа, более высокий уровень кассового обслуживания получателей средств бюджета муниципального округа, учреждений и иных юридических лиц, не являющихся получателями бюджетных средств.</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 xml:space="preserve">Основное мероприятие </w:t>
      </w:r>
      <w:r w:rsidRPr="007159F6">
        <w:rPr>
          <w:color w:val="000000"/>
        </w:rPr>
        <w:t>"Формирование и предоставление бюджетной отчетности Сеченовского муниципального округа</w:t>
      </w:r>
      <w:r w:rsidRPr="007159F6">
        <w:rPr>
          <w:b/>
          <w:bCs/>
          <w:color w:val="000000"/>
        </w:rPr>
        <w:t>".</w:t>
      </w:r>
    </w:p>
    <w:p w:rsidR="007159F6" w:rsidRPr="007159F6" w:rsidRDefault="007159F6" w:rsidP="007159F6">
      <w:pPr>
        <w:shd w:val="clear" w:color="auto" w:fill="FFFFFF"/>
        <w:ind w:firstLine="709"/>
        <w:jc w:val="both"/>
        <w:rPr>
          <w:color w:val="000000"/>
        </w:rPr>
      </w:pPr>
      <w:r w:rsidRPr="007159F6">
        <w:rPr>
          <w:color w:val="000000"/>
        </w:rPr>
        <w:t>В ходе исполнения бюджета муниципального округа предусматриваются формирование в установленные сроки отчетности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В соответствии с решением Совета депутатов Сеченовского муниципального округа Нижегородской области  от 30.09.2022 г № 26 "Об утверждении Положения о бюджетном процессе в Сеченовском муниципальном округе Нижегородской области»  отчет об исполнении бюджета муниципального округа за первый квартал, полугодие и девять месяцев текущего финансового года утверждается главой МСУ Сеченовского  муниципального округа  Нижегородской области и направляется в Совет депутатов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Годовой отчет об исполнении бюджета муниципального округа подлежит рассмотрению Советом депутатов Сеченовского муниципального округа Нижегородской области и утверждению Решением  Совета депутатов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Предусматривается ежегодно осуществлять разработку проекта решения об исполнении бюджета муниципального округа за отчетный финансовый год, иных представляемых одновременно с ним документов, согласование проекта с органами местного самоуправления округа, представление на рассмотрение в Администрацию для последующего внесения его в Совет депутатов Сеченовского муниципального округа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При рассмотрении годового отчета об исполнении бюджета муниципального округа Финансовое управление принимает участие в работе комиссий Совета депутатов Сеченовского муниципального округа Нижегородской области, заседании Совета депутатов Сеченовского муниципального округа. В целях обеспечения открытости для общества информации об исполнении бюджета муниципального округа организуется проведение публичных слушаний по годовому отчету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Информация об исполнении бюджета муниципального округа ежемесячно размещается на официальном сайте Администрации в информационно-телекоммуникационной сети "Интернет". Кроме того, в сроки, установленные Министерством финансов Нижегородской области, осуществляется подготовка и направление в Министерство финансов Нижегородской области ежемесячного отчета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Годовой отчет об исполнении  бюджета  муниципального округа, а также ежемесячная отчетность составляются в порядке, утвержденном Министерством финансов Нижегородской области.</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разработка порядков составления годовой и ежемесячной отчетности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формирование ежемесячного, годового отчета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формирование отчета об исполнении бюджета муниципального округа за первый квартал, полугодие и девять месяцев текущего финансового года и иных, предоставляемых с ним документов;</w:t>
      </w:r>
    </w:p>
    <w:p w:rsidR="007159F6" w:rsidRPr="007159F6" w:rsidRDefault="007159F6" w:rsidP="007159F6">
      <w:pPr>
        <w:shd w:val="clear" w:color="auto" w:fill="FFFFFF"/>
        <w:ind w:firstLine="709"/>
        <w:jc w:val="both"/>
        <w:rPr>
          <w:color w:val="000000"/>
        </w:rPr>
      </w:pPr>
      <w:r w:rsidRPr="007159F6">
        <w:rPr>
          <w:color w:val="000000"/>
        </w:rPr>
        <w:lastRenderedPageBreak/>
        <w:t>- разработка проекта решения  об исполнении бюджета муниципального округа за отчетный финансовый год и иных, предоставляемых с ним документов;</w:t>
      </w:r>
    </w:p>
    <w:p w:rsidR="007159F6" w:rsidRPr="007159F6" w:rsidRDefault="007159F6" w:rsidP="007159F6">
      <w:pPr>
        <w:shd w:val="clear" w:color="auto" w:fill="FFFFFF"/>
        <w:ind w:firstLine="709"/>
        <w:jc w:val="both"/>
        <w:rPr>
          <w:color w:val="000000"/>
        </w:rPr>
      </w:pPr>
      <w:r w:rsidRPr="007159F6">
        <w:rPr>
          <w:color w:val="000000"/>
        </w:rPr>
        <w:t>- организация проведения публичных слушаний по годовому отчету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обеспечение муниципальных и муниципальных учреждений округа обновлениями к лицензионным программным продуктам для учета финансово-хозяйственной деятельности.</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w:t>
      </w:r>
    </w:p>
    <w:p w:rsidR="007159F6" w:rsidRPr="007159F6" w:rsidRDefault="007159F6" w:rsidP="007159F6">
      <w:pPr>
        <w:shd w:val="clear" w:color="auto" w:fill="FFFFFF"/>
        <w:ind w:firstLine="709"/>
        <w:jc w:val="both"/>
        <w:rPr>
          <w:color w:val="000000"/>
        </w:rPr>
      </w:pPr>
      <w:r w:rsidRPr="007159F6">
        <w:rPr>
          <w:color w:val="000000"/>
        </w:rPr>
        <w:t>- будет качественно и своевременно сформирована необходимая бюджетная отчетность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муниципальные учреждения округа будут вести учет финансово-хозяйственной деятельности с помощью лицензионных программных продуктов.</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Задача "Эффективное управление муниципальным долгом".</w:t>
      </w:r>
    </w:p>
    <w:p w:rsidR="007159F6" w:rsidRPr="007159F6" w:rsidRDefault="007159F6" w:rsidP="007159F6">
      <w:pPr>
        <w:shd w:val="clear" w:color="auto" w:fill="FFFFFF"/>
        <w:ind w:firstLine="709"/>
        <w:jc w:val="both"/>
        <w:rPr>
          <w:color w:val="000000"/>
        </w:rPr>
      </w:pPr>
      <w:r w:rsidRPr="007159F6">
        <w:rPr>
          <w:color w:val="000000"/>
        </w:rPr>
        <w:t>В рамках решения задачи предусмотрена реализация следующих основных мероприятий:</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b/>
          <w:bCs/>
          <w:color w:val="000000"/>
        </w:rPr>
        <w:t>Основное мероприятие</w:t>
      </w:r>
      <w:r w:rsidRPr="007159F6">
        <w:rPr>
          <w:color w:val="000000"/>
        </w:rPr>
        <w:t xml:space="preserve"> "Реализация мер по оптимизации муниципального долга округа".</w:t>
      </w:r>
    </w:p>
    <w:p w:rsidR="007159F6" w:rsidRPr="007159F6" w:rsidRDefault="007159F6" w:rsidP="007159F6">
      <w:pPr>
        <w:shd w:val="clear" w:color="auto" w:fill="FFFFFF"/>
        <w:ind w:firstLine="709"/>
        <w:jc w:val="both"/>
        <w:rPr>
          <w:color w:val="000000"/>
        </w:rPr>
      </w:pPr>
      <w:r w:rsidRPr="007159F6">
        <w:rPr>
          <w:color w:val="000000"/>
        </w:rPr>
        <w:t>В рамках данного мероприятия предусмотрено осуществление комплекса мер в рамках бюджетного планирования, направленных на оптимизацию муниципального долга округа, формирование тенденции снижения долговой нагрузки на  бюджет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xml:space="preserve">В соответствии с решением Совета депутатов Сеченовского муниципального округа Нижегородской области от 30.09.2022 г. </w:t>
      </w:r>
      <w:hyperlink r:id="rId12" w:history="1">
        <w:r w:rsidRPr="007159F6">
          <w:rPr>
            <w:rStyle w:val="ae"/>
            <w:color w:val="auto"/>
          </w:rPr>
          <w:t>№</w:t>
        </w:r>
      </w:hyperlink>
      <w:r w:rsidRPr="007159F6">
        <w:t xml:space="preserve"> 26</w:t>
      </w:r>
      <w:r w:rsidRPr="007159F6">
        <w:rPr>
          <w:color w:val="000000"/>
        </w:rPr>
        <w:t xml:space="preserve"> "Об утверждении  Положения о бюджетном процессе в Сеченовском муниципальном округе Нижегородской области» и от 03.11.2022г № 50  «Об утверждении положения О муниципальном долге Сеченовского муниципального округа Нижегородской области»  при реализации данного мероприятия в рамках бюджетного процесса предусматривается разработка проектов программы муниципальных внутренних заимствований округа на очередной финансовый год и плановый период, и программы муниципальных гарантий округа в валюте Российской Федерации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Процесс планирования прямых и условных долговых обязательств округа включает:</w:t>
      </w:r>
    </w:p>
    <w:p w:rsidR="007159F6" w:rsidRPr="007159F6" w:rsidRDefault="007159F6" w:rsidP="007159F6">
      <w:pPr>
        <w:shd w:val="clear" w:color="auto" w:fill="FFFFFF"/>
        <w:ind w:firstLine="709"/>
        <w:jc w:val="both"/>
        <w:rPr>
          <w:color w:val="000000"/>
        </w:rPr>
      </w:pPr>
      <w:r w:rsidRPr="007159F6">
        <w:rPr>
          <w:color w:val="000000"/>
        </w:rPr>
        <w:t>проведение анализа объема и структуры муниципального долга округа, возможных направлений его оптимизации;</w:t>
      </w:r>
    </w:p>
    <w:p w:rsidR="007159F6" w:rsidRPr="007159F6" w:rsidRDefault="007159F6" w:rsidP="007159F6">
      <w:pPr>
        <w:shd w:val="clear" w:color="auto" w:fill="FFFFFF"/>
        <w:ind w:firstLine="709"/>
        <w:jc w:val="both"/>
        <w:rPr>
          <w:color w:val="000000"/>
        </w:rPr>
      </w:pPr>
      <w:r w:rsidRPr="007159F6">
        <w:rPr>
          <w:color w:val="000000"/>
        </w:rPr>
        <w:t>планирование бюджетных ассигнований, необходимых для погашения действующих долговых обязательств;</w:t>
      </w:r>
    </w:p>
    <w:p w:rsidR="007159F6" w:rsidRPr="007159F6" w:rsidRDefault="007159F6" w:rsidP="007159F6">
      <w:pPr>
        <w:shd w:val="clear" w:color="auto" w:fill="FFFFFF"/>
        <w:ind w:firstLine="709"/>
        <w:jc w:val="both"/>
        <w:rPr>
          <w:color w:val="000000"/>
        </w:rPr>
      </w:pPr>
      <w:r w:rsidRPr="007159F6">
        <w:rPr>
          <w:color w:val="000000"/>
        </w:rPr>
        <w:t>планирование объемов привлечения новых долговых обязательств.</w:t>
      </w:r>
    </w:p>
    <w:p w:rsidR="007159F6" w:rsidRPr="007159F6" w:rsidRDefault="007159F6" w:rsidP="007159F6">
      <w:pPr>
        <w:shd w:val="clear" w:color="auto" w:fill="FFFFFF"/>
        <w:ind w:firstLine="709"/>
        <w:jc w:val="both"/>
        <w:rPr>
          <w:color w:val="000000"/>
        </w:rPr>
      </w:pPr>
      <w:r w:rsidRPr="007159F6">
        <w:rPr>
          <w:color w:val="000000"/>
        </w:rPr>
        <w:t>Разработка программы муниципальных внутренних заимствований округа предполагает планирование заимствований в объеме, необходимом для полного и своевременного исполнения обязательств по выплате процентных платежей по кредитам коммерческих банков, бюджетным кредитам, полученным из областного бюджета, в том числе на пополнение остатков средств на счете бюджета. Кроме того, в рамках мероприятия для минимизации расходов на обслуживание муниципального долга планируется проведение аукционов по отбору кредитных организаций, что позволит создать конкурентную среду кредитных организаций и тем самым снизить процентную ставку.</w:t>
      </w:r>
    </w:p>
    <w:p w:rsidR="007159F6" w:rsidRPr="007159F6" w:rsidRDefault="007159F6" w:rsidP="007159F6">
      <w:pPr>
        <w:shd w:val="clear" w:color="auto" w:fill="FFFFFF"/>
        <w:ind w:firstLine="709"/>
        <w:jc w:val="both"/>
        <w:rPr>
          <w:color w:val="000000"/>
        </w:rPr>
      </w:pPr>
      <w:r w:rsidRPr="007159F6">
        <w:rPr>
          <w:color w:val="000000"/>
        </w:rPr>
        <w:t xml:space="preserve">Разработка программы муниципальных гарантий  округа на очередной финансовый год и плановый период предусматривает планирование предоставления муниципальных гарантий в разрезе субъектов хозяйственной деятельности округа, а также планирование бюджетных ассигнований на исполнение муниципальных гарантий в объеме, достаточном </w:t>
      </w:r>
      <w:r w:rsidRPr="007159F6">
        <w:rPr>
          <w:color w:val="000000"/>
        </w:rPr>
        <w:lastRenderedPageBreak/>
        <w:t>для исполнения при наступлении гарантийного случая. Предоставление муниципальных гарантий осуществляется при обязательном проведении мониторинга финансового состояния  с целью сокращения рисков неисполнения им своих обязательств, обеспеченных муниципальной гарантией.</w:t>
      </w:r>
    </w:p>
    <w:p w:rsidR="007159F6" w:rsidRPr="007159F6" w:rsidRDefault="007159F6" w:rsidP="007159F6">
      <w:pPr>
        <w:shd w:val="clear" w:color="auto" w:fill="FFFFFF"/>
        <w:ind w:firstLine="709"/>
        <w:jc w:val="both"/>
        <w:rPr>
          <w:color w:val="000000"/>
        </w:rPr>
      </w:pPr>
      <w:r w:rsidRPr="007159F6">
        <w:rPr>
          <w:color w:val="000000"/>
        </w:rPr>
        <w:t>При планировании объемов привлечения новых долговых обязательств в обязательном порядке учитываются ограничения, установленные Бюджетным кодексом Российской Федерации и законодательством Нижегородской области по предельному объему заимствований, предельному объему муниципального долга, расходам на его обслуживание.</w:t>
      </w:r>
    </w:p>
    <w:p w:rsidR="007159F6" w:rsidRPr="007159F6" w:rsidRDefault="007159F6" w:rsidP="007159F6">
      <w:pPr>
        <w:shd w:val="clear" w:color="auto" w:fill="FFFFFF"/>
        <w:ind w:firstLine="709"/>
        <w:jc w:val="both"/>
        <w:rPr>
          <w:color w:val="000000"/>
        </w:rPr>
      </w:pPr>
      <w:r w:rsidRPr="007159F6">
        <w:rPr>
          <w:color w:val="000000"/>
        </w:rPr>
        <w:t>С целью минимизации рисков при управлении ликвидностью бюджета муниципального округа предполагается проведение регулярного мониторинга состояния муниципального долга округа, его структуры, состояния финансового рынка. По результатам проводимых аналитических расчетов будет вырабатываться стратегия заимствований, определяться объемы привлечения новых долговых обязательств с учетом их влияния на долговую нагрузку на  бюджет муниципального округа, предельный объем предоставляемых муниципальных гарантий, планируемая структура муниципального долга Сеченовского муниципального округа на очередной финансовый год и на плановый период, приниматься решения о рефинансировании (замене заимствований с более дорогой ставкой на более дешевую), что позволит снизить стоимость заимствований.</w:t>
      </w:r>
    </w:p>
    <w:p w:rsidR="007159F6" w:rsidRPr="007159F6" w:rsidRDefault="007159F6" w:rsidP="007159F6">
      <w:pPr>
        <w:shd w:val="clear" w:color="auto" w:fill="FFFFFF"/>
        <w:ind w:firstLine="709"/>
        <w:jc w:val="both"/>
        <w:rPr>
          <w:color w:val="000000"/>
        </w:rPr>
      </w:pPr>
      <w:r w:rsidRPr="007159F6">
        <w:rPr>
          <w:color w:val="000000"/>
        </w:rPr>
        <w:t>В рамках выполнения мероприятия предусматривается также обеспечение учета и регистрации всех долговых обязательств Сеченовского муниципального округа в  долговой книге Сеченовского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Формирование актуальной информационной базы о принятых долговых обязательствах и о ходе их исполнения необходимо для принятия оперативных управленческих решений в сфере управления муниципальным долгом Сеченовского муниципального округа и обеспечения своевременного исполнения долговых обязательств.</w:t>
      </w:r>
    </w:p>
    <w:p w:rsidR="007159F6" w:rsidRPr="007159F6" w:rsidRDefault="007159F6" w:rsidP="007159F6">
      <w:pPr>
        <w:shd w:val="clear" w:color="auto" w:fill="FFFFFF"/>
        <w:ind w:firstLine="709"/>
        <w:jc w:val="both"/>
        <w:rPr>
          <w:color w:val="000000"/>
        </w:rPr>
      </w:pPr>
      <w:r w:rsidRPr="007159F6">
        <w:rPr>
          <w:color w:val="000000"/>
        </w:rPr>
        <w:t>Ведение  долговой книги будет осуществляться в соответствии с Положением о  муниципальной долговой книге Сеченовского округа, утвержденным постановлением  Администрации.</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разработка программы муниципальных заимствований Сеченовского муниципального округа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 разработка программы муниципальных гарантий на очередной финансовый год  и плановый период;</w:t>
      </w:r>
    </w:p>
    <w:p w:rsidR="007159F6" w:rsidRPr="007159F6" w:rsidRDefault="007159F6" w:rsidP="007159F6">
      <w:pPr>
        <w:shd w:val="clear" w:color="auto" w:fill="FFFFFF"/>
        <w:ind w:firstLine="709"/>
        <w:jc w:val="both"/>
        <w:rPr>
          <w:color w:val="000000"/>
        </w:rPr>
      </w:pPr>
      <w:r w:rsidRPr="007159F6">
        <w:rPr>
          <w:color w:val="000000"/>
        </w:rPr>
        <w:t>- проведение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7159F6" w:rsidRPr="007159F6" w:rsidRDefault="007159F6" w:rsidP="007159F6">
      <w:pPr>
        <w:shd w:val="clear" w:color="auto" w:fill="FFFFFF"/>
        <w:ind w:firstLine="709"/>
        <w:jc w:val="both"/>
        <w:rPr>
          <w:color w:val="000000"/>
        </w:rPr>
      </w:pPr>
      <w:r w:rsidRPr="007159F6">
        <w:rPr>
          <w:color w:val="000000"/>
        </w:rPr>
        <w:t>- проведение мониторинга состояния муниципального долга Сеченовского муниципального округа и расходов на его обслуживание, состояния финансовых рынков;</w:t>
      </w:r>
    </w:p>
    <w:p w:rsidR="007159F6" w:rsidRPr="007159F6" w:rsidRDefault="007159F6" w:rsidP="007159F6">
      <w:pPr>
        <w:shd w:val="clear" w:color="auto" w:fill="FFFFFF"/>
        <w:ind w:firstLine="709"/>
        <w:jc w:val="both"/>
        <w:rPr>
          <w:color w:val="000000"/>
        </w:rPr>
      </w:pPr>
      <w:r w:rsidRPr="007159F6">
        <w:rPr>
          <w:color w:val="000000"/>
        </w:rPr>
        <w:t>- ведение муниципальной долговой книги Сеченовского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w:t>
      </w:r>
    </w:p>
    <w:p w:rsidR="007159F6" w:rsidRPr="007159F6" w:rsidRDefault="007159F6" w:rsidP="007159F6">
      <w:pPr>
        <w:shd w:val="clear" w:color="auto" w:fill="FFFFFF"/>
        <w:ind w:firstLine="709"/>
        <w:jc w:val="both"/>
        <w:rPr>
          <w:color w:val="000000"/>
        </w:rPr>
      </w:pPr>
      <w:r w:rsidRPr="007159F6">
        <w:rPr>
          <w:color w:val="000000"/>
        </w:rPr>
        <w:t>будет сформирована структура муниципального  долга округа, позволяющая сохранить долговую устойчивость бюджета муниципального округа на приемлемом уровне;</w:t>
      </w:r>
    </w:p>
    <w:p w:rsidR="007159F6" w:rsidRPr="007159F6" w:rsidRDefault="007159F6" w:rsidP="007159F6">
      <w:pPr>
        <w:shd w:val="clear" w:color="auto" w:fill="FFFFFF"/>
        <w:ind w:firstLine="709"/>
        <w:jc w:val="both"/>
        <w:rPr>
          <w:color w:val="000000"/>
        </w:rPr>
      </w:pPr>
      <w:r w:rsidRPr="007159F6">
        <w:rPr>
          <w:color w:val="000000"/>
        </w:rPr>
        <w:t>будут обеспечены оптимальные условия для привлечения новых заимствований на благоприятных условиях и эффективное управление муниципальным долгом, в рамках законодательно установленных ограничений.</w:t>
      </w:r>
    </w:p>
    <w:p w:rsidR="007159F6" w:rsidRPr="007159F6" w:rsidRDefault="007159F6" w:rsidP="007159F6">
      <w:pPr>
        <w:shd w:val="clear" w:color="auto" w:fill="FFFFFF"/>
        <w:ind w:firstLine="709"/>
        <w:jc w:val="both"/>
        <w:rPr>
          <w:color w:val="000000"/>
        </w:rPr>
      </w:pPr>
      <w:r w:rsidRPr="007159F6">
        <w:rPr>
          <w:b/>
          <w:bCs/>
          <w:color w:val="000000"/>
        </w:rPr>
        <w:t>Основное мероприятие</w:t>
      </w:r>
      <w:r w:rsidRPr="007159F6">
        <w:rPr>
          <w:color w:val="000000"/>
        </w:rPr>
        <w:t xml:space="preserve"> "Своевременное исполнение долговых обязательств Сеченовского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В рамках данного мероприятия предусмотрена реализация мер по обслуживанию и погашению муниципального долга округа.</w:t>
      </w:r>
    </w:p>
    <w:p w:rsidR="007159F6" w:rsidRPr="007159F6" w:rsidRDefault="007159F6" w:rsidP="007159F6">
      <w:pPr>
        <w:shd w:val="clear" w:color="auto" w:fill="FFFFFF"/>
        <w:ind w:firstLine="709"/>
        <w:jc w:val="both"/>
        <w:rPr>
          <w:color w:val="000000"/>
        </w:rPr>
      </w:pPr>
      <w:r w:rsidRPr="007159F6">
        <w:rPr>
          <w:color w:val="000000"/>
        </w:rPr>
        <w:lastRenderedPageBreak/>
        <w:t>Осуществление всех платежей, связанных с обслуживанием и погашением долговых обязательств округа, будет производиться строго в соответствии с принятыми обязательствами и графиками платежей, предусмотренными соответствующими договорами (соглашениями).</w:t>
      </w:r>
    </w:p>
    <w:p w:rsidR="007159F6" w:rsidRPr="007159F6" w:rsidRDefault="007159F6" w:rsidP="007159F6">
      <w:pPr>
        <w:shd w:val="clear" w:color="auto" w:fill="FFFFFF"/>
        <w:ind w:firstLine="709"/>
        <w:jc w:val="both"/>
        <w:rPr>
          <w:color w:val="000000"/>
        </w:rPr>
      </w:pPr>
      <w:r w:rsidRPr="007159F6">
        <w:rPr>
          <w:color w:val="000000"/>
        </w:rPr>
        <w:t>Планируется обеспечить:</w:t>
      </w:r>
    </w:p>
    <w:p w:rsidR="007159F6" w:rsidRPr="007159F6" w:rsidRDefault="007159F6" w:rsidP="007159F6">
      <w:pPr>
        <w:shd w:val="clear" w:color="auto" w:fill="FFFFFF"/>
        <w:ind w:firstLine="709"/>
        <w:jc w:val="both"/>
        <w:rPr>
          <w:color w:val="000000"/>
        </w:rPr>
      </w:pPr>
      <w:r w:rsidRPr="007159F6">
        <w:rPr>
          <w:color w:val="000000"/>
        </w:rPr>
        <w:t>уплату процентов за пользование бюджетными кредитами, привлеченными из областного бюджета, и погашение бюджетных кредитов;</w:t>
      </w:r>
    </w:p>
    <w:p w:rsidR="007159F6" w:rsidRPr="007159F6" w:rsidRDefault="007159F6" w:rsidP="007159F6">
      <w:pPr>
        <w:shd w:val="clear" w:color="auto" w:fill="FFFFFF"/>
        <w:ind w:firstLine="709"/>
        <w:jc w:val="both"/>
        <w:rPr>
          <w:color w:val="000000"/>
        </w:rPr>
      </w:pPr>
      <w:r w:rsidRPr="007159F6">
        <w:rPr>
          <w:color w:val="000000"/>
        </w:rPr>
        <w:t>уплату процентов за пользование кредитами, привлеченными в кредитных организациях и погашение указанных кредитов.</w:t>
      </w:r>
    </w:p>
    <w:p w:rsidR="007159F6" w:rsidRPr="007159F6" w:rsidRDefault="007159F6" w:rsidP="007159F6">
      <w:pPr>
        <w:shd w:val="clear" w:color="auto" w:fill="FFFFFF"/>
        <w:ind w:firstLine="709"/>
        <w:jc w:val="both"/>
        <w:rPr>
          <w:color w:val="000000"/>
        </w:rPr>
      </w:pPr>
      <w:r w:rsidRPr="007159F6">
        <w:rPr>
          <w:color w:val="000000"/>
        </w:rPr>
        <w:t>По условным обязательствам, связанным с предоставлением муниципальных  гарантий округа, будет осуществляться постоянный мониторинг хода исполнения обязательств принципалом, являющимся получателем муниципальной гарантии округа.</w:t>
      </w:r>
    </w:p>
    <w:p w:rsidR="007159F6" w:rsidRPr="007159F6" w:rsidRDefault="007159F6" w:rsidP="007159F6">
      <w:pPr>
        <w:shd w:val="clear" w:color="auto" w:fill="FFFFFF"/>
        <w:ind w:firstLine="709"/>
        <w:jc w:val="both"/>
        <w:rPr>
          <w:color w:val="000000"/>
        </w:rPr>
      </w:pPr>
      <w:r w:rsidRPr="007159F6">
        <w:rPr>
          <w:color w:val="000000"/>
        </w:rPr>
        <w:t>Если исполнение гарантом муниципальной  гарантии округа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бюджета муниципального округа. В рамках реализации мероприятия осуществляется планирование бюджетных ассигнований на исполнение муниципальных гарантий в объеме, достаточном для исполнения при наступлении гарантийного случая.</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обеспечение погашения долговых обязательств округа в соответствии с принятыми обязательствами;</w:t>
      </w:r>
    </w:p>
    <w:p w:rsidR="007159F6" w:rsidRPr="007159F6" w:rsidRDefault="007159F6" w:rsidP="007159F6">
      <w:pPr>
        <w:shd w:val="clear" w:color="auto" w:fill="FFFFFF"/>
        <w:ind w:firstLine="709"/>
        <w:jc w:val="both"/>
        <w:rPr>
          <w:color w:val="000000"/>
        </w:rPr>
      </w:pPr>
      <w:r w:rsidRPr="007159F6">
        <w:rPr>
          <w:color w:val="000000"/>
        </w:rPr>
        <w:t>- обеспечение исполнения расходов на обслуживание долговых обязательств округа;</w:t>
      </w:r>
    </w:p>
    <w:p w:rsidR="007159F6" w:rsidRPr="007159F6" w:rsidRDefault="007159F6" w:rsidP="007159F6">
      <w:pPr>
        <w:shd w:val="clear" w:color="auto" w:fill="FFFFFF"/>
        <w:ind w:firstLine="709"/>
        <w:jc w:val="both"/>
        <w:rPr>
          <w:color w:val="000000"/>
        </w:rPr>
      </w:pPr>
      <w:r w:rsidRPr="007159F6">
        <w:rPr>
          <w:color w:val="000000"/>
        </w:rPr>
        <w:t>- проведение мониторинга хода исполнения обязательств принципалом, являющимся получателем муниципальной гарантии округа.</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 будет обеспечено отсутствие просроченных платежей по погашению долговых обязательств округа.</w:t>
      </w:r>
    </w:p>
    <w:p w:rsidR="007159F6" w:rsidRPr="007159F6" w:rsidRDefault="007159F6" w:rsidP="007159F6">
      <w:pPr>
        <w:shd w:val="clear" w:color="auto" w:fill="FFFFFF"/>
        <w:ind w:firstLine="709"/>
        <w:jc w:val="both"/>
        <w:rPr>
          <w:b/>
          <w:bCs/>
          <w:color w:val="000000"/>
        </w:rPr>
      </w:pPr>
      <w:r w:rsidRPr="007159F6">
        <w:rPr>
          <w:b/>
          <w:bCs/>
          <w:color w:val="000000"/>
        </w:rPr>
        <w:t>Задача "Повышение эффективности внутреннего финансового контроля и внутреннего финансового аудита".</w:t>
      </w:r>
    </w:p>
    <w:p w:rsidR="007159F6" w:rsidRPr="007159F6" w:rsidRDefault="007159F6" w:rsidP="007159F6">
      <w:pPr>
        <w:shd w:val="clear" w:color="auto" w:fill="FFFFFF"/>
        <w:ind w:firstLine="709"/>
        <w:jc w:val="both"/>
        <w:rPr>
          <w:color w:val="000000"/>
        </w:rPr>
      </w:pPr>
      <w:r w:rsidRPr="007159F6">
        <w:rPr>
          <w:color w:val="000000"/>
        </w:rPr>
        <w:t>В рамках решения задачи предусмотрена реализация следующих основных мероприятий:</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b/>
          <w:bCs/>
          <w:color w:val="000000"/>
        </w:rPr>
        <w:t>Основное мероприятие</w:t>
      </w:r>
      <w:r w:rsidRPr="007159F6">
        <w:rPr>
          <w:color w:val="000000"/>
        </w:rPr>
        <w:t xml:space="preserve"> "Организация и осуществление полномочий по внутреннему муниципальному финансовому контролю".</w:t>
      </w:r>
    </w:p>
    <w:p w:rsidR="007159F6" w:rsidRPr="007159F6" w:rsidRDefault="007159F6" w:rsidP="007159F6">
      <w:pPr>
        <w:shd w:val="clear" w:color="auto" w:fill="FFFFFF"/>
        <w:ind w:firstLine="709"/>
        <w:jc w:val="both"/>
        <w:rPr>
          <w:color w:val="000000"/>
        </w:rPr>
      </w:pPr>
      <w:r w:rsidRPr="007159F6">
        <w:rPr>
          <w:color w:val="000000"/>
        </w:rPr>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7159F6" w:rsidRPr="007159F6" w:rsidRDefault="007159F6" w:rsidP="007159F6">
      <w:pPr>
        <w:shd w:val="clear" w:color="auto" w:fill="FFFFFF"/>
        <w:ind w:firstLine="709"/>
        <w:jc w:val="both"/>
        <w:rPr>
          <w:color w:val="000000"/>
        </w:rPr>
      </w:pPr>
      <w:r w:rsidRPr="007159F6">
        <w:rPr>
          <w:color w:val="000000"/>
        </w:rPr>
        <w:t>В рамках проводимых бюджетных реформ развитие системы внутреннего муниципального финансового контроля предполагает его реформирование, что способствует повышению эффективности проведения контрольной деятельности при осуществлении внутреннего муниципального финансового контроля, ответственности получателей бюджетных средств за целевое и эффективное использование бюджетных средств, а также позволит предотвратить нарушения в финансово-бюджетной сфере при осуществлении бюджетного процесса.</w:t>
      </w:r>
    </w:p>
    <w:p w:rsidR="007159F6" w:rsidRPr="007159F6" w:rsidRDefault="007159F6" w:rsidP="007159F6">
      <w:pPr>
        <w:shd w:val="clear" w:color="auto" w:fill="FFFFFF"/>
        <w:ind w:firstLine="709"/>
        <w:jc w:val="both"/>
        <w:rPr>
          <w:color w:val="000000"/>
        </w:rPr>
      </w:pPr>
      <w:r w:rsidRPr="007159F6">
        <w:rPr>
          <w:color w:val="000000"/>
        </w:rPr>
        <w:t xml:space="preserve">В округе уполномоченным органом по осуществлению внутреннего муниципального финансового контроля является Финансовое управление, которое осуществляет свою деятельность в соответствии с Бюджетным </w:t>
      </w:r>
      <w:hyperlink r:id="rId13" w:history="1">
        <w:r w:rsidRPr="007159F6">
          <w:rPr>
            <w:rStyle w:val="ae"/>
            <w:color w:val="auto"/>
          </w:rPr>
          <w:t>кодексом</w:t>
        </w:r>
      </w:hyperlink>
      <w:r w:rsidRPr="007159F6">
        <w:rPr>
          <w:color w:val="000000"/>
        </w:rPr>
        <w:t xml:space="preserve"> Российской Федерации, </w:t>
      </w:r>
      <w:hyperlink r:id="rId14" w:history="1">
        <w:r w:rsidRPr="007159F6">
          <w:rPr>
            <w:rStyle w:val="ae"/>
            <w:color w:val="auto"/>
          </w:rPr>
          <w:t>Положением</w:t>
        </w:r>
      </w:hyperlink>
      <w:r w:rsidRPr="007159F6">
        <w:rPr>
          <w:color w:val="000000"/>
        </w:rPr>
        <w:t xml:space="preserve"> о Финансовом управлении , утвержденным решением Совета депутатов Сеченовского муниципального округа Нижегородской области от 03 ноября 2022 </w:t>
      </w:r>
      <w:r w:rsidRPr="007159F6">
        <w:rPr>
          <w:color w:val="000000"/>
        </w:rPr>
        <w:lastRenderedPageBreak/>
        <w:t xml:space="preserve">года № 47, и </w:t>
      </w:r>
      <w:hyperlink r:id="rId15" w:history="1">
        <w:r w:rsidRPr="007159F6">
          <w:rPr>
            <w:rStyle w:val="ae"/>
            <w:color w:val="auto"/>
          </w:rPr>
          <w:t>Порядком</w:t>
        </w:r>
      </w:hyperlink>
      <w:r w:rsidRPr="007159F6">
        <w:rPr>
          <w:color w:val="000000"/>
        </w:rPr>
        <w:t xml:space="preserve"> осуществления Финансовым управлением Администрации Сеченовского муниципального округа полномочий по внутреннему муниципальному  финансовому контролю, утвержденным постановлением Администрации Сеченовского муниципального округа Нижегородской области  от 31.12.2018 г. № 900.</w:t>
      </w:r>
    </w:p>
    <w:p w:rsidR="007159F6" w:rsidRPr="007159F6" w:rsidRDefault="007159F6" w:rsidP="007159F6">
      <w:pPr>
        <w:shd w:val="clear" w:color="auto" w:fill="FFFFFF"/>
        <w:ind w:firstLine="709"/>
        <w:jc w:val="both"/>
        <w:rPr>
          <w:color w:val="000000"/>
        </w:rPr>
      </w:pPr>
      <w:r w:rsidRPr="007159F6">
        <w:rPr>
          <w:color w:val="000000"/>
        </w:rPr>
        <w:t>Приоритетными мерами развития и организации внутреннего муниципального финансового контроля в округе станут:</w:t>
      </w:r>
    </w:p>
    <w:p w:rsidR="007159F6" w:rsidRPr="007159F6" w:rsidRDefault="007159F6" w:rsidP="007159F6">
      <w:pPr>
        <w:shd w:val="clear" w:color="auto" w:fill="FFFFFF"/>
        <w:ind w:firstLine="709"/>
        <w:jc w:val="both"/>
        <w:rPr>
          <w:color w:val="000000"/>
        </w:rPr>
      </w:pPr>
      <w:r w:rsidRPr="007159F6">
        <w:rPr>
          <w:color w:val="000000"/>
        </w:rPr>
        <w:t>- осуществление нормативного правового и методологического обеспечения контрольной деятельности, что предполагает разработку нормативных правовых актов округа, позволяющих эффективно реализовать полномочия по контролю за использованием бюджетных средств;</w:t>
      </w:r>
    </w:p>
    <w:p w:rsidR="007159F6" w:rsidRPr="007159F6" w:rsidRDefault="007159F6" w:rsidP="007159F6">
      <w:pPr>
        <w:shd w:val="clear" w:color="auto" w:fill="FFFFFF"/>
        <w:ind w:firstLine="709"/>
        <w:jc w:val="both"/>
        <w:rPr>
          <w:color w:val="000000"/>
        </w:rPr>
      </w:pPr>
      <w:r w:rsidRPr="007159F6">
        <w:rPr>
          <w:color w:val="000000"/>
        </w:rPr>
        <w:t>- осуществление контрольных полномочий в финансово-бюджетной сфере.</w:t>
      </w:r>
    </w:p>
    <w:p w:rsidR="007159F6" w:rsidRPr="007159F6" w:rsidRDefault="007159F6" w:rsidP="007159F6">
      <w:pPr>
        <w:shd w:val="clear" w:color="auto" w:fill="FFFFFF"/>
        <w:ind w:firstLine="709"/>
        <w:jc w:val="both"/>
        <w:rPr>
          <w:color w:val="000000"/>
        </w:rPr>
      </w:pPr>
      <w:r w:rsidRPr="007159F6">
        <w:rPr>
          <w:color w:val="000000"/>
        </w:rPr>
        <w:t>В рамках реализации основного мероприятия предполагается:</w:t>
      </w:r>
    </w:p>
    <w:p w:rsidR="007159F6" w:rsidRPr="007159F6" w:rsidRDefault="007159F6" w:rsidP="007159F6">
      <w:pPr>
        <w:shd w:val="clear" w:color="auto" w:fill="FFFFFF"/>
        <w:ind w:firstLine="709"/>
        <w:jc w:val="both"/>
        <w:rPr>
          <w:color w:val="000000"/>
        </w:rPr>
      </w:pPr>
      <w:r w:rsidRPr="007159F6">
        <w:rPr>
          <w:color w:val="000000"/>
        </w:rPr>
        <w:t>- нормативно-правовое регулирование осуществления Финансовым управлением полномочий по внутреннему муниципальному финансовому контролю;</w:t>
      </w:r>
    </w:p>
    <w:p w:rsidR="007159F6" w:rsidRPr="007159F6" w:rsidRDefault="007159F6" w:rsidP="007159F6">
      <w:pPr>
        <w:shd w:val="clear" w:color="auto" w:fill="FFFFFF"/>
        <w:ind w:firstLine="709"/>
        <w:jc w:val="both"/>
        <w:rPr>
          <w:color w:val="000000"/>
        </w:rPr>
      </w:pPr>
      <w:r w:rsidRPr="007159F6">
        <w:rPr>
          <w:color w:val="000000"/>
        </w:rPr>
        <w:t>- организация и осуществление муниципального  финансового контроля за соблюдением законодательства Российской Федерации и Нижегородской области при использовании средств бюджета муниципального округа, а также имущества, находящегося в муниципальной собственности округа;</w:t>
      </w:r>
    </w:p>
    <w:p w:rsidR="007159F6" w:rsidRPr="007159F6" w:rsidRDefault="007159F6" w:rsidP="007159F6">
      <w:pPr>
        <w:shd w:val="clear" w:color="auto" w:fill="FFFFFF"/>
        <w:ind w:firstLine="709"/>
        <w:jc w:val="both"/>
        <w:rPr>
          <w:color w:val="000000"/>
        </w:rPr>
      </w:pPr>
      <w:r w:rsidRPr="007159F6">
        <w:rPr>
          <w:color w:val="000000"/>
        </w:rPr>
        <w:t>- применение мер административной ответственности по выявленным фактам бюджетных нарушений, а также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разработка Порядка осуществления полномочий по внутреннему муниципальному финансовому контролю;</w:t>
      </w:r>
    </w:p>
    <w:p w:rsidR="007159F6" w:rsidRPr="007159F6" w:rsidRDefault="007159F6" w:rsidP="007159F6">
      <w:pPr>
        <w:shd w:val="clear" w:color="auto" w:fill="FFFFFF"/>
        <w:ind w:firstLine="709"/>
        <w:jc w:val="both"/>
        <w:rPr>
          <w:color w:val="000000"/>
        </w:rPr>
      </w:pPr>
      <w:r w:rsidRPr="007159F6">
        <w:rPr>
          <w:color w:val="000000"/>
        </w:rPr>
        <w:t>- разработка классификатора нарушений законодательства в финансово-бюджетной сфере;</w:t>
      </w:r>
    </w:p>
    <w:p w:rsidR="007159F6" w:rsidRPr="007159F6" w:rsidRDefault="007159F6" w:rsidP="007159F6">
      <w:pPr>
        <w:shd w:val="clear" w:color="auto" w:fill="FFFFFF"/>
        <w:ind w:firstLine="709"/>
        <w:jc w:val="both"/>
        <w:rPr>
          <w:color w:val="000000"/>
        </w:rPr>
      </w:pPr>
      <w:r w:rsidRPr="007159F6">
        <w:rPr>
          <w:color w:val="000000"/>
        </w:rPr>
        <w:t>- организация и проведение контрольных мероприятия в части проверки использования средств бюджета муниципального округа, соблюдения требований бюджетного законодательства получателями средств бюджета муниципального округа и иными юридическими и физическими лицами, получающими средства бюджета муниципального округа, бюджетных кредитов;</w:t>
      </w:r>
    </w:p>
    <w:p w:rsidR="007159F6" w:rsidRPr="007159F6" w:rsidRDefault="007159F6" w:rsidP="007159F6">
      <w:pPr>
        <w:shd w:val="clear" w:color="auto" w:fill="FFFFFF"/>
        <w:ind w:firstLine="709"/>
        <w:jc w:val="both"/>
        <w:rPr>
          <w:color w:val="000000"/>
        </w:rPr>
      </w:pPr>
      <w:r w:rsidRPr="007159F6">
        <w:rPr>
          <w:color w:val="000000"/>
        </w:rPr>
        <w:t>- направление в проверенные муниципальные учреждения и организации представлений, предписаний об устранении нарушений финансово-бюджетной дисциплины;</w:t>
      </w:r>
    </w:p>
    <w:p w:rsidR="007159F6" w:rsidRPr="007159F6" w:rsidRDefault="007159F6" w:rsidP="007159F6">
      <w:pPr>
        <w:shd w:val="clear" w:color="auto" w:fill="FFFFFF"/>
        <w:ind w:firstLine="709"/>
        <w:jc w:val="both"/>
        <w:rPr>
          <w:color w:val="000000"/>
        </w:rPr>
      </w:pPr>
      <w:r w:rsidRPr="007159F6">
        <w:rPr>
          <w:color w:val="000000"/>
        </w:rPr>
        <w:t>- применение бюджетных мер принуждения, привлечение к административной ответственности лиц, допустивших нарушения в финансово-бюджетной сфере;</w:t>
      </w:r>
    </w:p>
    <w:p w:rsidR="007159F6" w:rsidRPr="007159F6" w:rsidRDefault="007159F6" w:rsidP="007159F6">
      <w:pPr>
        <w:shd w:val="clear" w:color="auto" w:fill="FFFFFF"/>
        <w:ind w:firstLine="709"/>
        <w:jc w:val="both"/>
        <w:rPr>
          <w:color w:val="000000"/>
        </w:rPr>
      </w:pPr>
      <w:r w:rsidRPr="007159F6">
        <w:rPr>
          <w:color w:val="000000"/>
        </w:rPr>
        <w:t>- организация контроля за исполнением вынесенных предписаний, представлений;</w:t>
      </w:r>
    </w:p>
    <w:p w:rsidR="007159F6" w:rsidRPr="007159F6" w:rsidRDefault="007159F6" w:rsidP="007159F6">
      <w:pPr>
        <w:shd w:val="clear" w:color="auto" w:fill="FFFFFF"/>
        <w:ind w:firstLine="709"/>
        <w:jc w:val="both"/>
        <w:rPr>
          <w:color w:val="000000"/>
        </w:rPr>
      </w:pPr>
      <w:r w:rsidRPr="007159F6">
        <w:rPr>
          <w:color w:val="000000"/>
        </w:rPr>
        <w:t xml:space="preserve">- информационное обеспечение контрольной деятельности </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w:t>
      </w:r>
    </w:p>
    <w:p w:rsidR="007159F6" w:rsidRPr="007159F6" w:rsidRDefault="007159F6" w:rsidP="007159F6">
      <w:pPr>
        <w:shd w:val="clear" w:color="auto" w:fill="FFFFFF"/>
        <w:ind w:firstLine="709"/>
        <w:jc w:val="both"/>
        <w:rPr>
          <w:color w:val="000000"/>
        </w:rPr>
      </w:pPr>
      <w:r w:rsidRPr="007159F6">
        <w:rPr>
          <w:color w:val="000000"/>
        </w:rPr>
        <w:t>- повысится качество нормативных правовых актов по вопросам контроля в финансово-бюджетной сфере;</w:t>
      </w:r>
    </w:p>
    <w:p w:rsidR="007159F6" w:rsidRPr="007159F6" w:rsidRDefault="007159F6" w:rsidP="007159F6">
      <w:pPr>
        <w:shd w:val="clear" w:color="auto" w:fill="FFFFFF"/>
        <w:ind w:firstLine="709"/>
        <w:jc w:val="both"/>
        <w:rPr>
          <w:color w:val="000000"/>
        </w:rPr>
      </w:pPr>
      <w:r w:rsidRPr="007159F6">
        <w:rPr>
          <w:color w:val="000000"/>
        </w:rPr>
        <w:t>- повысится качество проведения контрольных мероприятий, направленных на соблюдение законности, целесообразности и эффективности использования муниципальных финансовых ресурсов;</w:t>
      </w:r>
    </w:p>
    <w:p w:rsidR="007159F6" w:rsidRPr="007159F6" w:rsidRDefault="007159F6" w:rsidP="007159F6">
      <w:pPr>
        <w:shd w:val="clear" w:color="auto" w:fill="FFFFFF"/>
        <w:ind w:firstLine="709"/>
        <w:jc w:val="both"/>
        <w:rPr>
          <w:color w:val="000000"/>
        </w:rPr>
      </w:pPr>
      <w:r w:rsidRPr="007159F6">
        <w:rPr>
          <w:color w:val="000000"/>
        </w:rPr>
        <w:t>- уменьшится число нарушений законодательства Российской Федерации в финансово-бюджетной сфере.</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b/>
          <w:bCs/>
          <w:color w:val="000000"/>
        </w:rPr>
        <w:lastRenderedPageBreak/>
        <w:t xml:space="preserve">Основное мероприятие </w:t>
      </w:r>
      <w:r w:rsidRPr="007159F6">
        <w:rPr>
          <w:color w:val="000000"/>
        </w:rPr>
        <w:t>"Организация и осуществление полномочий по контролю в сфере закупок для обеспечения муниципальных нужд Сеченовского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xml:space="preserve">Реализация данного мероприятия предполагает выработку муниципальной политики и </w:t>
      </w:r>
      <w:proofErr w:type="gramStart"/>
      <w:r w:rsidRPr="007159F6">
        <w:rPr>
          <w:color w:val="000000"/>
        </w:rPr>
        <w:t>нормативно-правовое регулирование организации</w:t>
      </w:r>
      <w:proofErr w:type="gramEnd"/>
      <w:r w:rsidRPr="007159F6">
        <w:rPr>
          <w:color w:val="000000"/>
        </w:rPr>
        <w:t xml:space="preserve"> и осуществление деятельности  Финансового управления по контролю в сфере закупок товаров, работ, услуг для обеспечения муниципальных нужд округа (далее - в сфере закупок).</w:t>
      </w:r>
    </w:p>
    <w:p w:rsidR="007159F6" w:rsidRPr="007159F6" w:rsidRDefault="007159F6" w:rsidP="007159F6">
      <w:pPr>
        <w:shd w:val="clear" w:color="auto" w:fill="FFFFFF"/>
        <w:ind w:firstLine="709"/>
        <w:jc w:val="both"/>
        <w:rPr>
          <w:color w:val="000000"/>
        </w:rPr>
      </w:pPr>
      <w:r w:rsidRPr="007159F6">
        <w:rPr>
          <w:color w:val="000000"/>
        </w:rPr>
        <w:t>Указанная функция заключается в своевременном и качественном проведении Финансовым управлением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совершенствовании информационного обеспечения контрольной деятельности.</w:t>
      </w:r>
    </w:p>
    <w:p w:rsidR="007159F6" w:rsidRPr="007159F6" w:rsidRDefault="007159F6" w:rsidP="007159F6">
      <w:pPr>
        <w:shd w:val="clear" w:color="auto" w:fill="FFFFFF"/>
        <w:ind w:firstLine="709"/>
        <w:jc w:val="both"/>
        <w:rPr>
          <w:color w:val="000000"/>
        </w:rPr>
      </w:pPr>
      <w:r w:rsidRPr="007159F6">
        <w:rPr>
          <w:color w:val="000000"/>
        </w:rPr>
        <w:t xml:space="preserve">Федеральный </w:t>
      </w:r>
      <w:hyperlink r:id="rId16" w:history="1">
        <w:r w:rsidRPr="007159F6">
          <w:rPr>
            <w:rStyle w:val="ae"/>
            <w:color w:val="auto"/>
          </w:rPr>
          <w:t>закон</w:t>
        </w:r>
      </w:hyperlink>
      <w:r w:rsidRPr="007159F6">
        <w:rPr>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 вводит новые элементы регулирования и требует совершенствования нормативной правовой базы, а также внедрения новых подходов к организации деятельности по осуществлению контроля в сфере закупок.</w:t>
      </w:r>
    </w:p>
    <w:p w:rsidR="007159F6" w:rsidRPr="007159F6" w:rsidRDefault="007159F6" w:rsidP="007159F6">
      <w:pPr>
        <w:shd w:val="clear" w:color="auto" w:fill="FFFFFF"/>
        <w:ind w:firstLine="709"/>
        <w:jc w:val="both"/>
        <w:rPr>
          <w:color w:val="000000"/>
        </w:rPr>
      </w:pPr>
      <w:r w:rsidRPr="007159F6">
        <w:rPr>
          <w:color w:val="000000"/>
        </w:rPr>
        <w:t>Приоритетным направлением в реализации задачи является развитие в округе контроля в сфере закупок  будет осуществляться посредством:</w:t>
      </w:r>
    </w:p>
    <w:p w:rsidR="007159F6" w:rsidRPr="007159F6" w:rsidRDefault="007159F6" w:rsidP="007159F6">
      <w:pPr>
        <w:shd w:val="clear" w:color="auto" w:fill="FFFFFF"/>
        <w:ind w:firstLine="709"/>
        <w:jc w:val="both"/>
        <w:rPr>
          <w:color w:val="000000"/>
        </w:rPr>
      </w:pPr>
      <w:r w:rsidRPr="007159F6">
        <w:rPr>
          <w:color w:val="000000"/>
        </w:rPr>
        <w:t>- нормативного правового регулирования деятельности по контролю в сфере закупок;</w:t>
      </w:r>
    </w:p>
    <w:p w:rsidR="007159F6" w:rsidRPr="007159F6" w:rsidRDefault="007159F6" w:rsidP="007159F6">
      <w:pPr>
        <w:shd w:val="clear" w:color="auto" w:fill="FFFFFF"/>
        <w:ind w:firstLine="709"/>
        <w:jc w:val="both"/>
        <w:rPr>
          <w:color w:val="000000"/>
        </w:rPr>
      </w:pPr>
      <w:r w:rsidRPr="007159F6">
        <w:rPr>
          <w:color w:val="000000"/>
        </w:rPr>
        <w:t>- организации и осуществления контроля за соблюдением законодательства Российской Федерации и иных нормативных правовых актов о контрактной системе;</w:t>
      </w:r>
    </w:p>
    <w:p w:rsidR="007159F6" w:rsidRPr="007159F6" w:rsidRDefault="007159F6" w:rsidP="007159F6">
      <w:pPr>
        <w:shd w:val="clear" w:color="auto" w:fill="FFFFFF"/>
        <w:ind w:firstLine="709"/>
        <w:jc w:val="both"/>
        <w:rPr>
          <w:color w:val="000000"/>
        </w:rPr>
      </w:pPr>
      <w:r w:rsidRPr="007159F6">
        <w:rPr>
          <w:color w:val="000000"/>
        </w:rPr>
        <w:t>- информационного обеспечения контрольной деятельности Финансового управления.</w:t>
      </w:r>
    </w:p>
    <w:p w:rsidR="007159F6" w:rsidRPr="007159F6" w:rsidRDefault="007159F6" w:rsidP="007159F6">
      <w:pPr>
        <w:shd w:val="clear" w:color="auto" w:fill="FFFFFF"/>
        <w:ind w:firstLine="709"/>
        <w:jc w:val="both"/>
        <w:rPr>
          <w:color w:val="000000"/>
        </w:rPr>
      </w:pPr>
      <w:r w:rsidRPr="007159F6">
        <w:rPr>
          <w:color w:val="000000"/>
        </w:rPr>
        <w:t>Мероприятия:</w:t>
      </w:r>
    </w:p>
    <w:p w:rsidR="007159F6" w:rsidRPr="007159F6" w:rsidRDefault="007159F6" w:rsidP="007159F6">
      <w:pPr>
        <w:shd w:val="clear" w:color="auto" w:fill="FFFFFF"/>
        <w:ind w:firstLine="709"/>
        <w:jc w:val="both"/>
        <w:rPr>
          <w:color w:val="000000"/>
        </w:rPr>
      </w:pPr>
      <w:r w:rsidRPr="007159F6">
        <w:rPr>
          <w:color w:val="000000"/>
        </w:rPr>
        <w:t>- разработка Порядка осуществления Финансовым управлением  полномочий по контролю в сфере закупок для обеспечения муниципальных нужд  округа;</w:t>
      </w:r>
    </w:p>
    <w:p w:rsidR="007159F6" w:rsidRPr="007159F6" w:rsidRDefault="007159F6" w:rsidP="007159F6">
      <w:pPr>
        <w:shd w:val="clear" w:color="auto" w:fill="FFFFFF"/>
        <w:ind w:firstLine="709"/>
        <w:jc w:val="both"/>
        <w:rPr>
          <w:color w:val="000000"/>
        </w:rPr>
      </w:pPr>
      <w:r w:rsidRPr="007159F6">
        <w:rPr>
          <w:color w:val="000000"/>
        </w:rPr>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rsidR="007159F6" w:rsidRPr="007159F6" w:rsidRDefault="007159F6" w:rsidP="007159F6">
      <w:pPr>
        <w:shd w:val="clear" w:color="auto" w:fill="FFFFFF"/>
        <w:ind w:firstLine="709"/>
        <w:jc w:val="both"/>
        <w:rPr>
          <w:color w:val="000000"/>
        </w:rPr>
      </w:pPr>
      <w:r w:rsidRPr="007159F6">
        <w:rPr>
          <w:color w:val="000000"/>
        </w:rPr>
        <w:t>- направление в проверенные муниципальные  учреждения и организации предписаний об устранении нарушений законодательства Российской Федерации и иных нормативных правовых актов о контрактной системе;</w:t>
      </w:r>
    </w:p>
    <w:p w:rsidR="007159F6" w:rsidRPr="007159F6" w:rsidRDefault="007159F6" w:rsidP="007159F6">
      <w:pPr>
        <w:shd w:val="clear" w:color="auto" w:fill="FFFFFF"/>
        <w:ind w:firstLine="709"/>
        <w:jc w:val="both"/>
        <w:rPr>
          <w:color w:val="000000"/>
        </w:rPr>
      </w:pPr>
      <w:r w:rsidRPr="007159F6">
        <w:rPr>
          <w:color w:val="000000"/>
        </w:rPr>
        <w:t>- привлечение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p w:rsidR="007159F6" w:rsidRPr="007159F6" w:rsidRDefault="007159F6" w:rsidP="007159F6">
      <w:pPr>
        <w:shd w:val="clear" w:color="auto" w:fill="FFFFFF"/>
        <w:ind w:firstLine="709"/>
        <w:jc w:val="both"/>
        <w:rPr>
          <w:color w:val="000000"/>
        </w:rPr>
      </w:pPr>
      <w:r w:rsidRPr="007159F6">
        <w:rPr>
          <w:color w:val="000000"/>
        </w:rPr>
        <w:t>- организация контроля за исполнением вынесенных предписаний;</w:t>
      </w:r>
    </w:p>
    <w:p w:rsidR="007159F6" w:rsidRPr="007159F6" w:rsidRDefault="007159F6" w:rsidP="007159F6">
      <w:pPr>
        <w:shd w:val="clear" w:color="auto" w:fill="FFFFFF"/>
        <w:ind w:firstLine="709"/>
        <w:jc w:val="both"/>
        <w:rPr>
          <w:color w:val="000000"/>
        </w:rPr>
      </w:pPr>
      <w:r w:rsidRPr="007159F6">
        <w:rPr>
          <w:color w:val="000000"/>
        </w:rPr>
        <w:t>- информационное обеспечение контрольной деятельности Финансового управления.</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данного мероприятия:</w:t>
      </w:r>
    </w:p>
    <w:p w:rsidR="007159F6" w:rsidRPr="007159F6" w:rsidRDefault="007159F6" w:rsidP="007159F6">
      <w:pPr>
        <w:shd w:val="clear" w:color="auto" w:fill="FFFFFF"/>
        <w:ind w:firstLine="709"/>
        <w:jc w:val="both"/>
        <w:rPr>
          <w:color w:val="000000"/>
        </w:rPr>
      </w:pPr>
      <w:r w:rsidRPr="007159F6">
        <w:rPr>
          <w:color w:val="000000"/>
        </w:rPr>
        <w:t>- будет урегулирована деятельность Финансового управления по осуществлению в округе  контроля в сфере закупок;</w:t>
      </w:r>
    </w:p>
    <w:p w:rsidR="007159F6" w:rsidRPr="007159F6" w:rsidRDefault="007159F6" w:rsidP="007159F6">
      <w:pPr>
        <w:shd w:val="clear" w:color="auto" w:fill="FFFFFF"/>
        <w:ind w:firstLine="709"/>
        <w:jc w:val="both"/>
        <w:rPr>
          <w:color w:val="000000"/>
        </w:rPr>
      </w:pPr>
      <w:r w:rsidRPr="007159F6">
        <w:rPr>
          <w:color w:val="000000"/>
        </w:rPr>
        <w:t>- будет обеспечено качественное проведение и реализация контрольных мероприятий в сфере закупок;</w:t>
      </w:r>
    </w:p>
    <w:p w:rsidR="007159F6" w:rsidRPr="007159F6" w:rsidRDefault="007159F6" w:rsidP="007159F6">
      <w:pPr>
        <w:shd w:val="clear" w:color="auto" w:fill="FFFFFF"/>
        <w:ind w:firstLine="709"/>
        <w:jc w:val="both"/>
        <w:rPr>
          <w:color w:val="000000"/>
        </w:rPr>
      </w:pPr>
      <w:r w:rsidRPr="007159F6">
        <w:rPr>
          <w:color w:val="000000"/>
        </w:rPr>
        <w:t>- повысится открытость и прозрачность контрольной деятельности Финансового управления в сфере закупок.</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center"/>
        <w:rPr>
          <w:b/>
          <w:bCs/>
          <w:color w:val="000000"/>
        </w:rPr>
      </w:pPr>
      <w:r w:rsidRPr="007159F6">
        <w:rPr>
          <w:b/>
          <w:bCs/>
          <w:color w:val="000000"/>
        </w:rPr>
        <w:t>Задача «Повышение финансовой грамотности населения»</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 xml:space="preserve">Решение поставленной задачи направленно на формирование финансово грамотного поведения граждан как необходимого условия повышения уровня и качества жизни </w:t>
      </w:r>
      <w:r w:rsidRPr="007159F6">
        <w:rPr>
          <w:rFonts w:ascii="Times New Roman" w:hAnsi="Times New Roman"/>
          <w:sz w:val="24"/>
          <w:szCs w:val="24"/>
        </w:rPr>
        <w:lastRenderedPageBreak/>
        <w:t>населения округа.</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и, следовательно, повышения качества жизни населения.</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 xml:space="preserve">В 2019 году </w:t>
      </w:r>
      <w:hyperlink r:id="rId17">
        <w:r w:rsidRPr="007159F6">
          <w:rPr>
            <w:rFonts w:ascii="Times New Roman" w:hAnsi="Times New Roman"/>
            <w:color w:val="0000FF"/>
            <w:sz w:val="24"/>
            <w:szCs w:val="24"/>
          </w:rPr>
          <w:t>распоряжением</w:t>
        </w:r>
      </w:hyperlink>
      <w:r w:rsidRPr="007159F6">
        <w:rPr>
          <w:rFonts w:ascii="Times New Roman" w:hAnsi="Times New Roman"/>
          <w:sz w:val="24"/>
          <w:szCs w:val="24"/>
        </w:rPr>
        <w:t xml:space="preserve"> Правительства Нижегородской области от 31 октября 2019 г. № 1155-р были утверждены Основные направления повышения финансовой грамотности населения Нижегородской области, а также план мероприятий по повышению финансовой грамотности населения Нижегородской области (далее - основные направления). Органы местного самоуправления Сеченовского муниципального округа осуществляют реализацию Основных направлений в пределах своей компетенции.</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В рамках реализации мероприятий Подпрограммы будут реализованы следующие основные мероприятия:</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Основное мероприятие 4.1. Реализация мероприятий по повышению финансовой грамотности обучающихся муниципальных общеобразовательных организаций.</w:t>
      </w:r>
    </w:p>
    <w:p w:rsidR="007159F6" w:rsidRPr="007159F6" w:rsidRDefault="007159F6" w:rsidP="007159F6">
      <w:pPr>
        <w:pStyle w:val="ConsPlusNormal"/>
        <w:spacing w:before="200"/>
        <w:ind w:firstLine="540"/>
        <w:jc w:val="both"/>
        <w:rPr>
          <w:sz w:val="24"/>
          <w:szCs w:val="24"/>
        </w:rPr>
      </w:pPr>
      <w:r w:rsidRPr="007159F6">
        <w:rPr>
          <w:rFonts w:ascii="Times New Roman" w:hAnsi="Times New Roman"/>
          <w:sz w:val="24"/>
          <w:szCs w:val="24"/>
        </w:rPr>
        <w:t>В рамках данного мероприятия предусмотрена реализация мер</w:t>
      </w:r>
      <w:r w:rsidRPr="007159F6">
        <w:rPr>
          <w:sz w:val="24"/>
          <w:szCs w:val="24"/>
        </w:rPr>
        <w:t>:</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 xml:space="preserve">- проведение </w:t>
      </w:r>
      <w:proofErr w:type="gramStart"/>
      <w:r w:rsidRPr="007159F6">
        <w:rPr>
          <w:rFonts w:ascii="Times New Roman" w:hAnsi="Times New Roman"/>
          <w:sz w:val="24"/>
          <w:szCs w:val="24"/>
        </w:rPr>
        <w:t>в общеобразовательных организаций</w:t>
      </w:r>
      <w:proofErr w:type="gramEnd"/>
      <w:r w:rsidRPr="007159F6">
        <w:rPr>
          <w:rFonts w:ascii="Times New Roman" w:hAnsi="Times New Roman"/>
          <w:sz w:val="24"/>
          <w:szCs w:val="24"/>
        </w:rPr>
        <w:t xml:space="preserve"> округа, мероприятий (уроков) по вопросам финансовой грамотности для учащихся;</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 проведение для учащихся муниципальных общеобразовательных организациях округа уроков на тему защиты прав потребителей.</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Основное мероприятие 4.2. Финансовое просвещение и информирование населения.</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В рамках данного мероприятия предусмотрена реализация мер:</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 информирование населения о защите прав потребителей в финансовой сфере, включая информирование о правах потребителей и основах законодательства, процессе возмещения ущерба и организациях, осуществляющих надзорные функции и контроль посредством информационных каналов;</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 размещение на сайте Администрации округа  ссылки или баннера с возможностью перехода на раздел сайта "Финансовое просвещение" портала "Бюджет для граждан Нижегородской области".</w:t>
      </w:r>
    </w:p>
    <w:p w:rsidR="007159F6" w:rsidRPr="007159F6" w:rsidRDefault="007159F6" w:rsidP="007159F6">
      <w:pPr>
        <w:pStyle w:val="ConsPlusNormal"/>
        <w:spacing w:before="200"/>
        <w:ind w:firstLine="540"/>
        <w:jc w:val="both"/>
        <w:rPr>
          <w:rFonts w:ascii="Times New Roman" w:hAnsi="Times New Roman"/>
          <w:sz w:val="24"/>
          <w:szCs w:val="24"/>
        </w:rPr>
      </w:pPr>
      <w:r w:rsidRPr="007159F6">
        <w:rPr>
          <w:rFonts w:ascii="Times New Roman" w:hAnsi="Times New Roman"/>
          <w:sz w:val="24"/>
          <w:szCs w:val="24"/>
        </w:rPr>
        <w:t>Реализация данных мероприятий позволит осветить события в сфере повышения финансовой грамотности граждан на территории округа через информационные каналы,  печатные, официальные сайты.</w:t>
      </w:r>
    </w:p>
    <w:p w:rsidR="007159F6" w:rsidRPr="007159F6" w:rsidRDefault="007159F6" w:rsidP="007159F6">
      <w:pPr>
        <w:shd w:val="clear" w:color="auto" w:fill="FFFFFF"/>
        <w:ind w:firstLine="709"/>
        <w:jc w:val="center"/>
        <w:rPr>
          <w:b/>
          <w:bCs/>
          <w:color w:val="000000"/>
        </w:rPr>
      </w:pPr>
    </w:p>
    <w:p w:rsidR="007159F6" w:rsidRPr="007159F6" w:rsidRDefault="007159F6" w:rsidP="007159F6">
      <w:pPr>
        <w:shd w:val="clear" w:color="auto" w:fill="FFFFFF"/>
        <w:ind w:firstLine="709"/>
        <w:jc w:val="center"/>
        <w:rPr>
          <w:b/>
          <w:bCs/>
          <w:color w:val="000000"/>
        </w:rPr>
      </w:pPr>
      <w:r w:rsidRPr="007159F6">
        <w:rPr>
          <w:b/>
          <w:bCs/>
          <w:color w:val="000000"/>
        </w:rPr>
        <w:t>Индикаторы достижения цели и непосредственные результаты</w:t>
      </w:r>
    </w:p>
    <w:p w:rsidR="007159F6" w:rsidRPr="007159F6" w:rsidRDefault="007159F6" w:rsidP="007159F6">
      <w:pPr>
        <w:shd w:val="clear" w:color="auto" w:fill="FFFFFF"/>
        <w:ind w:firstLine="709"/>
        <w:jc w:val="center"/>
        <w:rPr>
          <w:b/>
          <w:bCs/>
          <w:color w:val="000000"/>
        </w:rPr>
      </w:pPr>
      <w:r w:rsidRPr="007159F6">
        <w:rPr>
          <w:b/>
          <w:bCs/>
          <w:color w:val="000000"/>
        </w:rPr>
        <w:t>реализации Подпрограммы</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r w:rsidRPr="007159F6">
        <w:rPr>
          <w:color w:val="000000"/>
        </w:rPr>
        <w:t>В качестве оценки результатов достижения поставленной цели и задач Подпрограммы предусмотрены следующие индикаторы Подпрограммы:</w:t>
      </w:r>
    </w:p>
    <w:p w:rsidR="007159F6" w:rsidRPr="007159F6" w:rsidRDefault="007159F6" w:rsidP="007159F6">
      <w:pPr>
        <w:shd w:val="clear" w:color="auto" w:fill="FFFFFF"/>
        <w:ind w:firstLine="709"/>
        <w:jc w:val="both"/>
        <w:rPr>
          <w:color w:val="000000"/>
        </w:rPr>
      </w:pPr>
      <w:r w:rsidRPr="007159F6">
        <w:rPr>
          <w:color w:val="000000"/>
        </w:rPr>
        <w:t>- доля расходов на очередной финансовый год, увязанных с реестром расходных обязательств округа, в общем объеме расходов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lastRenderedPageBreak/>
        <w:t>- отклонение планируемых показателей расходов  бюджета муниципального округа (за исключением расходов, осуществляемых за счет целевых межбюджетных трансфертов) от фактических расходов;</w:t>
      </w:r>
    </w:p>
    <w:p w:rsidR="007159F6" w:rsidRPr="007159F6" w:rsidRDefault="007159F6" w:rsidP="007159F6">
      <w:pPr>
        <w:shd w:val="clear" w:color="auto" w:fill="FFFFFF"/>
        <w:ind w:firstLine="709"/>
        <w:jc w:val="both"/>
        <w:rPr>
          <w:color w:val="000000"/>
        </w:rPr>
      </w:pPr>
      <w:r w:rsidRPr="007159F6">
        <w:rPr>
          <w:color w:val="000000"/>
        </w:rPr>
        <w:t>- уровень дефицита бюджета муниципального округа по отношению к доходам бюджета муниципального округа без учета безвозмездных поступлений;</w:t>
      </w:r>
    </w:p>
    <w:p w:rsidR="007159F6" w:rsidRPr="007159F6" w:rsidRDefault="007159F6" w:rsidP="007159F6">
      <w:pPr>
        <w:shd w:val="clear" w:color="auto" w:fill="FFFFFF"/>
        <w:ind w:firstLine="709"/>
        <w:jc w:val="both"/>
        <w:rPr>
          <w:color w:val="000000"/>
        </w:rPr>
      </w:pPr>
      <w:r w:rsidRPr="007159F6">
        <w:rPr>
          <w:color w:val="000000"/>
        </w:rPr>
        <w:t>- прирост налоговых поступлений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доля расходов на обслуживание муниципального  долга в общем объеме расходов бюджета муниципального округа без учета субвенций из федерального бюджета;</w:t>
      </w:r>
    </w:p>
    <w:p w:rsidR="007159F6" w:rsidRPr="007159F6" w:rsidRDefault="007159F6" w:rsidP="007159F6">
      <w:pPr>
        <w:shd w:val="clear" w:color="auto" w:fill="FFFFFF"/>
        <w:ind w:firstLine="709"/>
        <w:jc w:val="both"/>
        <w:rPr>
          <w:color w:val="000000"/>
        </w:rPr>
      </w:pPr>
      <w:r w:rsidRPr="007159F6">
        <w:rPr>
          <w:color w:val="000000"/>
        </w:rPr>
        <w:t>- объем нагрузки на  бюджет муниципального округа по ежегодному объему погашения долговых обязательств;</w:t>
      </w:r>
    </w:p>
    <w:p w:rsidR="007159F6" w:rsidRPr="007159F6" w:rsidRDefault="007159F6" w:rsidP="007159F6">
      <w:pPr>
        <w:shd w:val="clear" w:color="auto" w:fill="FFFFFF"/>
        <w:ind w:firstLine="709"/>
        <w:jc w:val="both"/>
        <w:rPr>
          <w:color w:val="000000"/>
        </w:rPr>
      </w:pPr>
      <w:r w:rsidRPr="007159F6">
        <w:rPr>
          <w:color w:val="000000"/>
        </w:rPr>
        <w:t>- соответствие кассовых выплат показателям сводной бюджетной росписи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объем невыполненных бюджетных обязательств (просроченная кредиторская задолженность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удельный вес расходов, осуществляемых с применением предварительного контроля за целевым использованием бюджетных средств;</w:t>
      </w:r>
    </w:p>
    <w:p w:rsidR="007159F6" w:rsidRPr="007159F6" w:rsidRDefault="007159F6" w:rsidP="007159F6">
      <w:pPr>
        <w:shd w:val="clear" w:color="auto" w:fill="FFFFFF"/>
        <w:ind w:firstLine="709"/>
        <w:jc w:val="both"/>
        <w:rPr>
          <w:color w:val="000000"/>
        </w:rPr>
      </w:pPr>
      <w:r w:rsidRPr="007159F6">
        <w:rPr>
          <w:color w:val="000000"/>
        </w:rPr>
        <w:t>- соблюдение сроков предоставления отчетов об исполнении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соответствие количества проведенных контрольных мероприятий количеству контрольных мероприятий, предусмотренных планом контрольных мероприятий на соответствующий финансовый год;</w:t>
      </w:r>
    </w:p>
    <w:p w:rsidR="007159F6" w:rsidRPr="007159F6" w:rsidRDefault="007159F6" w:rsidP="007159F6">
      <w:pPr>
        <w:shd w:val="clear" w:color="auto" w:fill="FFFFFF"/>
        <w:ind w:firstLine="709"/>
        <w:jc w:val="both"/>
        <w:rPr>
          <w:color w:val="000000"/>
        </w:rPr>
      </w:pPr>
      <w:r w:rsidRPr="007159F6">
        <w:rPr>
          <w:color w:val="000000"/>
        </w:rPr>
        <w:t>- соответствие количества исполненных предписаний (представлений), вынесенных по результатам проведенных контрольных мероприятий, общему количеству предписаний (представлений), вынесенных по результатам проведенных контрольных мероприятий в соответствующем финансовом году;</w:t>
      </w:r>
    </w:p>
    <w:p w:rsidR="007159F6" w:rsidRPr="007159F6" w:rsidRDefault="007159F6" w:rsidP="007159F6">
      <w:pPr>
        <w:shd w:val="clear" w:color="auto" w:fill="FFFFFF"/>
        <w:ind w:firstLine="709"/>
        <w:jc w:val="both"/>
        <w:rPr>
          <w:color w:val="000000"/>
        </w:rPr>
      </w:pPr>
      <w:r w:rsidRPr="007159F6">
        <w:rPr>
          <w:color w:val="000000"/>
        </w:rPr>
        <w:t>- исполнение вынесенных постановлений по делам об административных правонарушениях в финансово-бюджетной сфере к общей сумме начисленных административных штрафов в отчетном году.</w:t>
      </w:r>
    </w:p>
    <w:p w:rsidR="007159F6" w:rsidRPr="007159F6" w:rsidRDefault="007159F6" w:rsidP="007159F6">
      <w:pPr>
        <w:shd w:val="clear" w:color="auto" w:fill="FFFFFF"/>
        <w:ind w:firstLine="709"/>
        <w:jc w:val="both"/>
        <w:rPr>
          <w:color w:val="000000"/>
        </w:rPr>
      </w:pPr>
      <w:r w:rsidRPr="007159F6">
        <w:rPr>
          <w:color w:val="000000"/>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представленными в приложении 2 к Программе.</w:t>
      </w:r>
    </w:p>
    <w:p w:rsidR="007159F6" w:rsidRPr="007159F6" w:rsidRDefault="007159F6" w:rsidP="007159F6">
      <w:pPr>
        <w:shd w:val="clear" w:color="auto" w:fill="FFFFFF"/>
        <w:ind w:firstLine="709"/>
        <w:jc w:val="both"/>
        <w:rPr>
          <w:b/>
          <w:bCs/>
          <w:color w:val="000000"/>
        </w:rPr>
      </w:pPr>
      <w:r w:rsidRPr="007159F6">
        <w:rPr>
          <w:b/>
          <w:bCs/>
          <w:color w:val="000000"/>
        </w:rPr>
        <w:t>Ресурсное обеспечение Подпрограммы</w:t>
      </w:r>
    </w:p>
    <w:p w:rsidR="007159F6" w:rsidRPr="007159F6" w:rsidRDefault="007159F6" w:rsidP="007159F6">
      <w:pPr>
        <w:shd w:val="clear" w:color="auto" w:fill="FFFFFF"/>
        <w:ind w:firstLine="709"/>
        <w:jc w:val="both"/>
        <w:rPr>
          <w:color w:val="000000"/>
        </w:rPr>
      </w:pPr>
      <w:r w:rsidRPr="007159F6">
        <w:rPr>
          <w:color w:val="000000"/>
        </w:rPr>
        <w:t>Общий объем финансирования Подпрограммы составляет 3 000 тыс. рублей, в том числе средства бюджета муниципального округа – 3 000,0 тыс. рублей.</w:t>
      </w:r>
    </w:p>
    <w:p w:rsidR="007159F6" w:rsidRPr="007159F6" w:rsidRDefault="007159F6" w:rsidP="007159F6">
      <w:pPr>
        <w:shd w:val="clear" w:color="auto" w:fill="FFFFFF"/>
        <w:ind w:firstLine="709"/>
        <w:jc w:val="both"/>
        <w:rPr>
          <w:color w:val="000000"/>
        </w:rPr>
      </w:pPr>
      <w:r w:rsidRPr="007159F6">
        <w:rPr>
          <w:color w:val="000000"/>
        </w:rPr>
        <w:t xml:space="preserve"> Объемы финансирования по подпрограмме будут ежегодно уточняться исходя из возможностей бюджета муниципального округа на соответствующий период.</w:t>
      </w:r>
    </w:p>
    <w:p w:rsidR="007159F6" w:rsidRPr="007159F6" w:rsidRDefault="007159F6" w:rsidP="007159F6">
      <w:pPr>
        <w:shd w:val="clear" w:color="auto" w:fill="FFFFFF"/>
        <w:ind w:firstLine="709"/>
        <w:jc w:val="both"/>
        <w:rPr>
          <w:color w:val="000000"/>
        </w:rPr>
      </w:pPr>
      <w:r w:rsidRPr="007159F6">
        <w:rPr>
          <w:color w:val="000000"/>
        </w:rPr>
        <w:t>Ресурсное обеспечение Подпрограммы представлено в приложениях 4 и 5 к Программе.</w:t>
      </w:r>
    </w:p>
    <w:p w:rsidR="007159F6" w:rsidRPr="007159F6" w:rsidRDefault="007159F6" w:rsidP="007159F6">
      <w:pPr>
        <w:shd w:val="clear" w:color="auto" w:fill="FFFFFF"/>
        <w:ind w:firstLine="709"/>
        <w:jc w:val="both"/>
        <w:rPr>
          <w:b/>
          <w:bCs/>
          <w:color w:val="000000"/>
        </w:rPr>
      </w:pPr>
      <w:r w:rsidRPr="007159F6">
        <w:rPr>
          <w:b/>
          <w:bCs/>
          <w:color w:val="000000"/>
        </w:rPr>
        <w:t>Анализ рисков реализации Подпрограммы</w:t>
      </w:r>
    </w:p>
    <w:p w:rsidR="007159F6" w:rsidRPr="007159F6" w:rsidRDefault="007159F6" w:rsidP="007159F6">
      <w:pPr>
        <w:shd w:val="clear" w:color="auto" w:fill="FFFFFF"/>
        <w:ind w:firstLine="709"/>
        <w:jc w:val="both"/>
        <w:rPr>
          <w:color w:val="000000"/>
        </w:rPr>
      </w:pPr>
      <w:r w:rsidRPr="007159F6">
        <w:rPr>
          <w:color w:val="000000"/>
        </w:rPr>
        <w:t>Основными рисками реализации Подпрограммы, которыми может управлять Финансовое управление, как ответственный исполнитель Подпрограммы, обеспечивая снижение вероятности их возникновения, являются:</w:t>
      </w:r>
    </w:p>
    <w:p w:rsidR="007159F6" w:rsidRPr="007159F6" w:rsidRDefault="007159F6" w:rsidP="007159F6">
      <w:pPr>
        <w:shd w:val="clear" w:color="auto" w:fill="FFFFFF"/>
        <w:ind w:firstLine="709"/>
        <w:jc w:val="both"/>
        <w:rPr>
          <w:color w:val="000000"/>
        </w:rPr>
      </w:pPr>
      <w:r w:rsidRPr="007159F6">
        <w:rPr>
          <w:color w:val="000000"/>
        </w:rPr>
        <w:t>1. Организационные риски, связанные с возникновением проблем в реализации Подпрограммы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p>
    <w:p w:rsidR="007159F6" w:rsidRPr="007159F6" w:rsidRDefault="007159F6" w:rsidP="007159F6">
      <w:pPr>
        <w:shd w:val="clear" w:color="auto" w:fill="FFFFFF"/>
        <w:ind w:firstLine="709"/>
        <w:jc w:val="both"/>
        <w:rPr>
          <w:color w:val="000000"/>
        </w:rPr>
      </w:pPr>
      <w:r w:rsidRPr="007159F6">
        <w:rPr>
          <w:color w:val="000000"/>
        </w:rPr>
        <w:t xml:space="preserve">Снижению указанных рисков будет способствовать координация деятельности сотрудников Финансового управления, курирующих вопросы реализации мероприятий </w:t>
      </w:r>
      <w:r w:rsidRPr="007159F6">
        <w:rPr>
          <w:color w:val="000000"/>
        </w:rPr>
        <w:lastRenderedPageBreak/>
        <w:t>Подпрограммы, а также повышение ответственности сотрудников Финансового управления за своевременную и эффективную реализацию запланированных мероприятий.</w:t>
      </w:r>
    </w:p>
    <w:p w:rsidR="007159F6" w:rsidRPr="007159F6" w:rsidRDefault="007159F6" w:rsidP="007159F6">
      <w:pPr>
        <w:shd w:val="clear" w:color="auto" w:fill="FFFFFF"/>
        <w:ind w:firstLine="709"/>
        <w:jc w:val="both"/>
        <w:rPr>
          <w:color w:val="000000"/>
        </w:rPr>
      </w:pPr>
      <w:r w:rsidRPr="007159F6">
        <w:rPr>
          <w:color w:val="000000"/>
        </w:rPr>
        <w:t>2. Финансовые риски, которые связаны с финансированием Подпрограммы в неполном объеме за счет бюджетных средств. Указанные риски могут возникнуть по причине значительной продолжительности Подпрограммы,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p>
    <w:p w:rsidR="007159F6" w:rsidRPr="007159F6" w:rsidRDefault="007159F6" w:rsidP="007159F6">
      <w:pPr>
        <w:shd w:val="clear" w:color="auto" w:fill="FFFFFF"/>
        <w:ind w:firstLine="709"/>
        <w:jc w:val="both"/>
        <w:rPr>
          <w:color w:val="000000"/>
        </w:rPr>
      </w:pPr>
      <w:r w:rsidRPr="007159F6">
        <w:rPr>
          <w:color w:val="000000"/>
        </w:rPr>
        <w:t xml:space="preserve">Реализации Подпрограммы также могут угрожать риски, которыми сложно или невозможно управлять в рамках реализации Подпрограммы. К ним относятся риски ухудшения общей макроэкономической ситуации в стране и области, что может привести к снижению темпов экономического роста, повышению инфляции, а также снижению доходов бюджета муниципального округа. </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b/>
          <w:bCs/>
          <w:color w:val="000000"/>
        </w:rPr>
      </w:pPr>
      <w:r w:rsidRPr="007159F6">
        <w:rPr>
          <w:b/>
          <w:bCs/>
          <w:color w:val="000000"/>
        </w:rPr>
        <w:t>Оценка планируемой эффективности Подпрограммы</w:t>
      </w:r>
    </w:p>
    <w:p w:rsidR="007159F6" w:rsidRPr="007159F6" w:rsidRDefault="007159F6" w:rsidP="007159F6">
      <w:pPr>
        <w:shd w:val="clear" w:color="auto" w:fill="FFFFFF"/>
        <w:ind w:firstLine="709"/>
        <w:jc w:val="both"/>
        <w:rPr>
          <w:color w:val="000000"/>
        </w:rPr>
      </w:pPr>
      <w:r w:rsidRPr="007159F6">
        <w:rPr>
          <w:color w:val="000000"/>
        </w:rPr>
        <w:t>В результате реализации мероприятий Подпрограммы ожидается достижение следующих результатов:</w:t>
      </w:r>
    </w:p>
    <w:p w:rsidR="007159F6" w:rsidRPr="007159F6" w:rsidRDefault="007159F6" w:rsidP="007159F6">
      <w:pPr>
        <w:shd w:val="clear" w:color="auto" w:fill="FFFFFF"/>
        <w:ind w:firstLine="709"/>
        <w:jc w:val="both"/>
        <w:rPr>
          <w:color w:val="000000"/>
        </w:rPr>
      </w:pPr>
      <w:r w:rsidRPr="007159F6">
        <w:rPr>
          <w:color w:val="000000"/>
        </w:rPr>
        <w:t>- качественное и своевременное планирование бюджета муниципального округа на очередной финансовый год, обеспечение сбалансированности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эффективная организация и комплексный подход к кассовому исполнению бюджета муниципального округа, отсутствие просроченной кредиторской задолженности бюджета муниципального округа;</w:t>
      </w:r>
    </w:p>
    <w:p w:rsidR="007159F6" w:rsidRPr="007159F6" w:rsidRDefault="007159F6" w:rsidP="007159F6">
      <w:pPr>
        <w:shd w:val="clear" w:color="auto" w:fill="FFFFFF"/>
        <w:ind w:firstLine="709"/>
        <w:jc w:val="both"/>
        <w:rPr>
          <w:color w:val="000000"/>
        </w:rPr>
      </w:pPr>
      <w:r w:rsidRPr="007159F6">
        <w:rPr>
          <w:color w:val="000000"/>
        </w:rPr>
        <w:t>- поддержание уровня муниципального долга на экономически безопасном уровне;</w:t>
      </w:r>
    </w:p>
    <w:p w:rsidR="007159F6" w:rsidRPr="007159F6" w:rsidRDefault="007159F6" w:rsidP="007159F6">
      <w:pPr>
        <w:shd w:val="clear" w:color="auto" w:fill="FFFFFF"/>
        <w:ind w:firstLine="709"/>
        <w:jc w:val="both"/>
        <w:rPr>
          <w:color w:val="000000"/>
        </w:rPr>
      </w:pPr>
      <w:r w:rsidRPr="007159F6">
        <w:rPr>
          <w:color w:val="000000"/>
        </w:rPr>
        <w:t>- усиление действенности внутреннего финансового контроля и аудита, снижение количества нарушений финансовой дисциплины.</w:t>
      </w:r>
    </w:p>
    <w:p w:rsidR="007159F6" w:rsidRPr="00AE64A2" w:rsidRDefault="007159F6" w:rsidP="007159F6">
      <w:pPr>
        <w:shd w:val="clear" w:color="auto" w:fill="FFFFFF"/>
        <w:ind w:firstLine="709"/>
        <w:jc w:val="both"/>
        <w:rPr>
          <w:b/>
          <w:bCs/>
          <w:color w:val="000000"/>
          <w:sz w:val="28"/>
          <w:szCs w:val="28"/>
        </w:rPr>
      </w:pPr>
    </w:p>
    <w:p w:rsidR="007159F6" w:rsidRPr="00AE64A2" w:rsidRDefault="007159F6" w:rsidP="007159F6">
      <w:pPr>
        <w:shd w:val="clear" w:color="auto" w:fill="FFFFFF"/>
        <w:ind w:firstLine="709"/>
        <w:jc w:val="center"/>
        <w:rPr>
          <w:b/>
          <w:bCs/>
          <w:color w:val="000000"/>
          <w:sz w:val="28"/>
          <w:szCs w:val="28"/>
        </w:rPr>
      </w:pPr>
      <w:bookmarkStart w:id="5" w:name="Par691"/>
      <w:bookmarkStart w:id="6" w:name="Par952"/>
      <w:bookmarkEnd w:id="5"/>
      <w:bookmarkEnd w:id="6"/>
      <w:r w:rsidRPr="00F15783">
        <w:rPr>
          <w:b/>
          <w:bCs/>
          <w:color w:val="000000"/>
          <w:sz w:val="28"/>
          <w:szCs w:val="28"/>
        </w:rPr>
        <w:t>XI</w:t>
      </w:r>
      <w:r w:rsidRPr="00AE64A2">
        <w:rPr>
          <w:b/>
          <w:bCs/>
          <w:color w:val="000000"/>
          <w:sz w:val="28"/>
          <w:szCs w:val="28"/>
        </w:rPr>
        <w:t>. Подпрограмма "Повышение эффективности бюджетных</w:t>
      </w:r>
    </w:p>
    <w:p w:rsidR="007159F6" w:rsidRPr="00AE64A2" w:rsidRDefault="007159F6" w:rsidP="007159F6">
      <w:pPr>
        <w:shd w:val="clear" w:color="auto" w:fill="FFFFFF"/>
        <w:ind w:firstLine="709"/>
        <w:jc w:val="center"/>
        <w:rPr>
          <w:b/>
          <w:bCs/>
          <w:color w:val="000000"/>
          <w:sz w:val="28"/>
          <w:szCs w:val="28"/>
        </w:rPr>
      </w:pPr>
      <w:r w:rsidRPr="00AE64A2">
        <w:rPr>
          <w:b/>
          <w:bCs/>
          <w:color w:val="000000"/>
          <w:sz w:val="28"/>
          <w:szCs w:val="28"/>
        </w:rPr>
        <w:t xml:space="preserve">расходов </w:t>
      </w:r>
      <w:r w:rsidRPr="00AE64A2">
        <w:rPr>
          <w:b/>
          <w:color w:val="000000"/>
          <w:sz w:val="28"/>
          <w:szCs w:val="28"/>
        </w:rPr>
        <w:t>Сеченовского</w:t>
      </w:r>
      <w:r w:rsidRPr="00AE64A2">
        <w:rPr>
          <w:b/>
          <w:bCs/>
          <w:color w:val="000000"/>
          <w:sz w:val="28"/>
          <w:szCs w:val="28"/>
        </w:rPr>
        <w:t xml:space="preserve"> муниципального </w:t>
      </w:r>
      <w:r>
        <w:rPr>
          <w:b/>
          <w:bCs/>
          <w:color w:val="000000"/>
          <w:sz w:val="28"/>
          <w:szCs w:val="28"/>
        </w:rPr>
        <w:t>округа</w:t>
      </w:r>
    </w:p>
    <w:p w:rsidR="007159F6" w:rsidRPr="00AE64A2" w:rsidRDefault="007159F6" w:rsidP="007159F6">
      <w:pPr>
        <w:shd w:val="clear" w:color="auto" w:fill="FFFFFF"/>
        <w:ind w:firstLine="709"/>
        <w:jc w:val="center"/>
        <w:rPr>
          <w:b/>
          <w:bCs/>
          <w:color w:val="000000"/>
          <w:sz w:val="28"/>
          <w:szCs w:val="28"/>
        </w:rPr>
      </w:pPr>
      <w:r w:rsidRPr="00AE64A2">
        <w:rPr>
          <w:b/>
          <w:bCs/>
          <w:color w:val="000000"/>
          <w:sz w:val="28"/>
          <w:szCs w:val="28"/>
        </w:rPr>
        <w:t>Нижегородской области"</w:t>
      </w:r>
    </w:p>
    <w:p w:rsidR="007159F6" w:rsidRPr="00AE64A2" w:rsidRDefault="007159F6" w:rsidP="007159F6">
      <w:pPr>
        <w:shd w:val="clear" w:color="auto" w:fill="FFFFFF"/>
        <w:ind w:firstLine="709"/>
        <w:jc w:val="center"/>
        <w:rPr>
          <w:b/>
          <w:bCs/>
          <w:color w:val="000000"/>
          <w:sz w:val="28"/>
          <w:szCs w:val="28"/>
        </w:rPr>
      </w:pPr>
    </w:p>
    <w:p w:rsidR="007159F6" w:rsidRPr="00AE64A2" w:rsidRDefault="007159F6" w:rsidP="007159F6">
      <w:pPr>
        <w:shd w:val="clear" w:color="auto" w:fill="FFFFFF"/>
        <w:ind w:firstLine="709"/>
        <w:jc w:val="center"/>
        <w:rPr>
          <w:b/>
          <w:bCs/>
          <w:color w:val="000000"/>
          <w:sz w:val="28"/>
          <w:szCs w:val="28"/>
        </w:rPr>
      </w:pPr>
      <w:r w:rsidRPr="00AE64A2">
        <w:rPr>
          <w:b/>
          <w:bCs/>
          <w:color w:val="000000"/>
          <w:sz w:val="28"/>
          <w:szCs w:val="28"/>
        </w:rPr>
        <w:t>(далее - Подпрограмма)</w:t>
      </w:r>
    </w:p>
    <w:p w:rsidR="007159F6" w:rsidRPr="00AE64A2" w:rsidRDefault="007159F6" w:rsidP="007159F6">
      <w:pPr>
        <w:shd w:val="clear" w:color="auto" w:fill="FFFFFF"/>
        <w:ind w:firstLine="709"/>
        <w:jc w:val="center"/>
        <w:rPr>
          <w:b/>
          <w:bCs/>
          <w:color w:val="000000"/>
          <w:sz w:val="28"/>
          <w:szCs w:val="28"/>
        </w:rPr>
      </w:pPr>
    </w:p>
    <w:p w:rsidR="007159F6" w:rsidRPr="00AE64A2" w:rsidRDefault="007159F6" w:rsidP="007159F6">
      <w:pPr>
        <w:shd w:val="clear" w:color="auto" w:fill="FFFFFF"/>
        <w:ind w:firstLine="709"/>
        <w:jc w:val="center"/>
        <w:rPr>
          <w:b/>
          <w:bCs/>
          <w:color w:val="000000"/>
          <w:sz w:val="28"/>
          <w:szCs w:val="28"/>
        </w:rPr>
      </w:pPr>
      <w:r w:rsidRPr="00AE64A2">
        <w:rPr>
          <w:b/>
          <w:bCs/>
          <w:color w:val="000000"/>
          <w:sz w:val="28"/>
          <w:szCs w:val="28"/>
        </w:rPr>
        <w:t>Паспорт Подпрограммы</w:t>
      </w:r>
    </w:p>
    <w:p w:rsidR="007159F6" w:rsidRPr="00AE64A2" w:rsidRDefault="007159F6" w:rsidP="007159F6">
      <w:pPr>
        <w:shd w:val="clear" w:color="auto" w:fill="FFFFFF"/>
        <w:ind w:firstLine="709"/>
        <w:jc w:val="both"/>
        <w:rPr>
          <w:color w:val="000000"/>
          <w:sz w:val="28"/>
          <w:szCs w:val="28"/>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3061"/>
        <w:gridCol w:w="6153"/>
      </w:tblGrid>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Наименование Подпрограммы</w:t>
            </w:r>
          </w:p>
        </w:tc>
        <w:tc>
          <w:tcPr>
            <w:tcW w:w="6153"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Повышение эффективности бюджетных расходов Сеченовского муниципального округа Нижегородской области</w:t>
            </w:r>
          </w:p>
        </w:tc>
      </w:tr>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Исполнитель Подпрограммы</w:t>
            </w:r>
          </w:p>
        </w:tc>
        <w:tc>
          <w:tcPr>
            <w:tcW w:w="6153"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Финансовое управление  Администрации Сеченовского муниципального округа Нижегородской области</w:t>
            </w:r>
          </w:p>
        </w:tc>
      </w:tr>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Соисполнители Подпрограммы</w:t>
            </w:r>
          </w:p>
        </w:tc>
        <w:tc>
          <w:tcPr>
            <w:tcW w:w="6153"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Администрация Сеченовского муниципального округа Нижегородской области</w:t>
            </w:r>
          </w:p>
          <w:p w:rsidR="007159F6" w:rsidRPr="007159F6" w:rsidRDefault="007159F6" w:rsidP="00977EE1">
            <w:pPr>
              <w:shd w:val="clear" w:color="auto" w:fill="FFFFFF"/>
              <w:rPr>
                <w:color w:val="000000"/>
              </w:rPr>
            </w:pPr>
            <w:r w:rsidRPr="007159F6">
              <w:rPr>
                <w:color w:val="000000"/>
              </w:rPr>
              <w:t xml:space="preserve">Отдел экономики, прогнозирования, инвестиций и инноваций </w:t>
            </w:r>
          </w:p>
          <w:p w:rsidR="007159F6" w:rsidRPr="007159F6" w:rsidRDefault="007159F6" w:rsidP="00977EE1">
            <w:pPr>
              <w:shd w:val="clear" w:color="auto" w:fill="FFFFFF"/>
              <w:rPr>
                <w:color w:val="000000"/>
              </w:rPr>
            </w:pPr>
            <w:r w:rsidRPr="007159F6">
              <w:rPr>
                <w:color w:val="000000"/>
              </w:rPr>
              <w:t>Отдел культуры и туризма Администрации Сеченовского муниципального округа Нижегородской области</w:t>
            </w:r>
          </w:p>
          <w:p w:rsidR="007159F6" w:rsidRPr="007159F6" w:rsidRDefault="007159F6" w:rsidP="00977EE1">
            <w:pPr>
              <w:shd w:val="clear" w:color="auto" w:fill="FFFFFF"/>
              <w:rPr>
                <w:color w:val="000000"/>
              </w:rPr>
            </w:pPr>
            <w:r w:rsidRPr="007159F6">
              <w:rPr>
                <w:color w:val="000000"/>
              </w:rPr>
              <w:t>Управление образования, по делам молодежи и спорта  Администрации Сеченовского муниципального округа Нижегородской области</w:t>
            </w:r>
          </w:p>
          <w:p w:rsidR="007159F6" w:rsidRPr="007159F6" w:rsidRDefault="007159F6" w:rsidP="00977EE1">
            <w:pPr>
              <w:shd w:val="clear" w:color="auto" w:fill="FFFFFF"/>
              <w:rPr>
                <w:color w:val="000000"/>
              </w:rPr>
            </w:pPr>
            <w:r w:rsidRPr="007159F6">
              <w:rPr>
                <w:color w:val="000000"/>
              </w:rPr>
              <w:lastRenderedPageBreak/>
              <w:t>Управление сельского хозяйства Администрации  Сеченовского муниципального округа Нижегородской области</w:t>
            </w:r>
          </w:p>
          <w:p w:rsidR="007159F6" w:rsidRPr="007159F6" w:rsidRDefault="007159F6" w:rsidP="00977EE1">
            <w:pPr>
              <w:shd w:val="clear" w:color="auto" w:fill="FFFFFF"/>
              <w:rPr>
                <w:color w:val="000000"/>
              </w:rPr>
            </w:pPr>
            <w:r w:rsidRPr="007159F6">
              <w:rPr>
                <w:color w:val="000000"/>
              </w:rPr>
              <w:t>Управление капитального строительства, ЖКХ, жилищной политики и жилищного фонда Администрации Сеченовского муниципального округа Нижегородской области</w:t>
            </w:r>
          </w:p>
          <w:p w:rsidR="007159F6" w:rsidRPr="007159F6" w:rsidRDefault="007159F6" w:rsidP="00977EE1">
            <w:pPr>
              <w:shd w:val="clear" w:color="auto" w:fill="FFFFFF"/>
              <w:rPr>
                <w:color w:val="000000"/>
              </w:rPr>
            </w:pPr>
            <w:r w:rsidRPr="007159F6">
              <w:rPr>
                <w:color w:val="000000"/>
              </w:rPr>
              <w:t>Комитет по управлению муниципальным имуществом Администрации Сеченовского муниципального округа Нижегородской области</w:t>
            </w:r>
          </w:p>
        </w:tc>
      </w:tr>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lastRenderedPageBreak/>
              <w:t>Цель Подпрограммы</w:t>
            </w:r>
          </w:p>
        </w:tc>
        <w:tc>
          <w:tcPr>
            <w:tcW w:w="6153"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autoSpaceDE w:val="0"/>
              <w:autoSpaceDN w:val="0"/>
              <w:adjustRightInd w:val="0"/>
            </w:pPr>
            <w:r w:rsidRPr="007159F6">
              <w:t>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7159F6" w:rsidRPr="007159F6" w:rsidRDefault="007159F6" w:rsidP="00977EE1">
            <w:pPr>
              <w:shd w:val="clear" w:color="auto" w:fill="FFFFFF"/>
              <w:rPr>
                <w:color w:val="000000"/>
              </w:rPr>
            </w:pPr>
          </w:p>
        </w:tc>
      </w:tr>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Задачи Подпрограммы</w:t>
            </w:r>
          </w:p>
        </w:tc>
        <w:tc>
          <w:tcPr>
            <w:tcW w:w="6153"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autoSpaceDE w:val="0"/>
              <w:autoSpaceDN w:val="0"/>
              <w:adjustRightInd w:val="0"/>
            </w:pPr>
            <w:r w:rsidRPr="007159F6">
              <w:t>1. Повышение качества бюджетного планирования</w:t>
            </w:r>
          </w:p>
          <w:p w:rsidR="007159F6" w:rsidRPr="007159F6" w:rsidRDefault="007159F6" w:rsidP="00977EE1">
            <w:pPr>
              <w:autoSpaceDE w:val="0"/>
              <w:autoSpaceDN w:val="0"/>
              <w:adjustRightInd w:val="0"/>
            </w:pPr>
            <w:r w:rsidRPr="007159F6">
              <w:t>на основе муниципальных программ муниципального округа исходя из планируемых и достигаемых результатов.</w:t>
            </w:r>
          </w:p>
          <w:p w:rsidR="007159F6" w:rsidRPr="007159F6" w:rsidRDefault="007159F6" w:rsidP="00977EE1">
            <w:pPr>
              <w:autoSpaceDE w:val="0"/>
              <w:autoSpaceDN w:val="0"/>
              <w:adjustRightInd w:val="0"/>
            </w:pPr>
            <w:r w:rsidRPr="007159F6">
              <w:t>2. Увязка муниципальных заданий на оказание муниципальных услуг с целями муниципальных программ, усиление контроля и ответственности за выполнение муниципальных заданий.</w:t>
            </w:r>
          </w:p>
          <w:p w:rsidR="007159F6" w:rsidRPr="007159F6" w:rsidRDefault="007159F6" w:rsidP="00977EE1">
            <w:pPr>
              <w:autoSpaceDE w:val="0"/>
              <w:autoSpaceDN w:val="0"/>
              <w:adjustRightInd w:val="0"/>
            </w:pPr>
            <w:r w:rsidRPr="007159F6">
              <w:t>3. Повышение качества финансового менеджмента в органах местного самоуправления  округа и муниципальных учреждениях.</w:t>
            </w:r>
          </w:p>
          <w:p w:rsidR="007159F6" w:rsidRPr="007159F6" w:rsidRDefault="007159F6" w:rsidP="00977EE1">
            <w:pPr>
              <w:autoSpaceDE w:val="0"/>
              <w:autoSpaceDN w:val="0"/>
              <w:adjustRightInd w:val="0"/>
            </w:pPr>
            <w:r w:rsidRPr="007159F6">
              <w:t>4. Внедрение системы эффективного контракта для руководителей подразделений органов местного самоуправления и руководителей муниципальных учреждений округа.</w:t>
            </w:r>
          </w:p>
          <w:p w:rsidR="007159F6" w:rsidRPr="007159F6" w:rsidRDefault="007159F6" w:rsidP="00977EE1">
            <w:pPr>
              <w:autoSpaceDE w:val="0"/>
              <w:autoSpaceDN w:val="0"/>
              <w:adjustRightInd w:val="0"/>
            </w:pPr>
            <w:r w:rsidRPr="007159F6">
              <w:t>5. Обеспечение доступности и открытости информации о бюджетном процессе в округе</w:t>
            </w:r>
          </w:p>
          <w:p w:rsidR="007159F6" w:rsidRPr="007159F6" w:rsidRDefault="007159F6" w:rsidP="00977EE1">
            <w:pPr>
              <w:shd w:val="clear" w:color="auto" w:fill="FFFFFF"/>
              <w:rPr>
                <w:color w:val="000000"/>
                <w:highlight w:val="yellow"/>
              </w:rPr>
            </w:pPr>
          </w:p>
        </w:tc>
      </w:tr>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Этапы и сроки реализации Подпрограммы</w:t>
            </w:r>
          </w:p>
        </w:tc>
        <w:tc>
          <w:tcPr>
            <w:tcW w:w="6153"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202</w:t>
            </w:r>
            <w:r w:rsidR="0028752E">
              <w:rPr>
                <w:color w:val="000000"/>
              </w:rPr>
              <w:t>5</w:t>
            </w:r>
            <w:r w:rsidRPr="007159F6">
              <w:rPr>
                <w:color w:val="000000"/>
              </w:rPr>
              <w:t xml:space="preserve"> - 202</w:t>
            </w:r>
            <w:r w:rsidR="0028752E">
              <w:rPr>
                <w:color w:val="000000"/>
              </w:rPr>
              <w:t>8</w:t>
            </w:r>
            <w:r w:rsidRPr="007159F6">
              <w:rPr>
                <w:color w:val="000000"/>
              </w:rPr>
              <w:t xml:space="preserve"> годы, без разделения на этапы</w:t>
            </w:r>
          </w:p>
        </w:tc>
      </w:tr>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Объемы бюджетных ассигнований подпрограммы за счет бюджета муниципального округа</w:t>
            </w:r>
          </w:p>
        </w:tc>
        <w:tc>
          <w:tcPr>
            <w:tcW w:w="6153" w:type="dxa"/>
            <w:tcBorders>
              <w:top w:val="single" w:sz="4" w:space="0" w:color="auto"/>
              <w:left w:val="single" w:sz="4" w:space="0" w:color="auto"/>
              <w:bottom w:val="single" w:sz="4" w:space="0" w:color="auto"/>
              <w:right w:val="single" w:sz="4" w:space="0" w:color="auto"/>
            </w:tcBorders>
          </w:tcPr>
          <w:p w:rsidR="000E3F50" w:rsidRPr="000E3F50" w:rsidRDefault="007159F6" w:rsidP="000E3F50">
            <w:pPr>
              <w:shd w:val="clear" w:color="auto" w:fill="FFFFFF"/>
              <w:jc w:val="both"/>
              <w:rPr>
                <w:color w:val="000000"/>
              </w:rPr>
            </w:pPr>
            <w:r w:rsidRPr="007159F6">
              <w:rPr>
                <w:color w:val="000000"/>
              </w:rPr>
              <w:t xml:space="preserve">Предполагаемый общий объем финансовых средств, необходимых для реализации Подпрограммы, </w:t>
            </w:r>
            <w:r w:rsidR="000E3F50" w:rsidRPr="000E3F50">
              <w:rPr>
                <w:color w:val="000000"/>
              </w:rPr>
              <w:t xml:space="preserve">составляет </w:t>
            </w:r>
            <w:r w:rsidR="0028752E">
              <w:rPr>
                <w:color w:val="000000"/>
              </w:rPr>
              <w:t>4 722,5</w:t>
            </w:r>
            <w:r w:rsidR="000E3F50" w:rsidRPr="000E3F50">
              <w:rPr>
                <w:color w:val="000000"/>
              </w:rPr>
              <w:t xml:space="preserve"> тыс. рублей, в том числе:</w:t>
            </w:r>
          </w:p>
          <w:p w:rsidR="000E3F50" w:rsidRPr="000E3F50" w:rsidRDefault="000E3F50" w:rsidP="000E3F50">
            <w:pPr>
              <w:shd w:val="clear" w:color="auto" w:fill="FFFFFF"/>
              <w:jc w:val="both"/>
              <w:rPr>
                <w:color w:val="000000"/>
              </w:rPr>
            </w:pPr>
            <w:r w:rsidRPr="000E3F50">
              <w:rPr>
                <w:color w:val="000000"/>
              </w:rPr>
              <w:t>202</w:t>
            </w:r>
            <w:r w:rsidR="0028752E">
              <w:rPr>
                <w:color w:val="000000"/>
              </w:rPr>
              <w:t>5</w:t>
            </w:r>
            <w:r w:rsidRPr="000E3F50">
              <w:rPr>
                <w:color w:val="000000"/>
              </w:rPr>
              <w:t xml:space="preserve"> год –    599,2 тыс. рублей;</w:t>
            </w:r>
          </w:p>
          <w:p w:rsidR="000E3F50" w:rsidRPr="000E3F50" w:rsidRDefault="000E3F50" w:rsidP="000E3F50">
            <w:pPr>
              <w:shd w:val="clear" w:color="auto" w:fill="FFFFFF"/>
              <w:jc w:val="both"/>
              <w:rPr>
                <w:color w:val="000000"/>
              </w:rPr>
            </w:pPr>
            <w:r w:rsidRPr="000E3F50">
              <w:rPr>
                <w:color w:val="000000"/>
              </w:rPr>
              <w:t>202</w:t>
            </w:r>
            <w:r w:rsidR="0028752E">
              <w:rPr>
                <w:color w:val="000000"/>
              </w:rPr>
              <w:t>6</w:t>
            </w:r>
            <w:r w:rsidRPr="000E3F50">
              <w:rPr>
                <w:color w:val="000000"/>
              </w:rPr>
              <w:t xml:space="preserve"> год –  </w:t>
            </w:r>
            <w:r w:rsidR="0028752E">
              <w:rPr>
                <w:color w:val="000000"/>
              </w:rPr>
              <w:t>1 458,0</w:t>
            </w:r>
            <w:r w:rsidRPr="000E3F50">
              <w:rPr>
                <w:color w:val="000000"/>
              </w:rPr>
              <w:t xml:space="preserve"> тыс. рублей;</w:t>
            </w:r>
          </w:p>
          <w:p w:rsidR="000E3F50" w:rsidRPr="000E3F50" w:rsidRDefault="000E3F50" w:rsidP="000E3F50">
            <w:pPr>
              <w:shd w:val="clear" w:color="auto" w:fill="FFFFFF"/>
              <w:jc w:val="both"/>
              <w:rPr>
                <w:color w:val="000000"/>
              </w:rPr>
            </w:pPr>
            <w:r w:rsidRPr="000E3F50">
              <w:rPr>
                <w:color w:val="000000"/>
              </w:rPr>
              <w:t>202</w:t>
            </w:r>
            <w:r w:rsidR="0028752E">
              <w:rPr>
                <w:color w:val="000000"/>
              </w:rPr>
              <w:t>7</w:t>
            </w:r>
            <w:r w:rsidRPr="000E3F50">
              <w:rPr>
                <w:color w:val="000000"/>
              </w:rPr>
              <w:t xml:space="preserve"> год –  </w:t>
            </w:r>
            <w:r w:rsidR="0028752E">
              <w:rPr>
                <w:color w:val="000000"/>
              </w:rPr>
              <w:t>1 458,0</w:t>
            </w:r>
            <w:r w:rsidRPr="000E3F50">
              <w:rPr>
                <w:color w:val="000000"/>
              </w:rPr>
              <w:t xml:space="preserve"> тыс. рублей;</w:t>
            </w:r>
          </w:p>
          <w:p w:rsidR="007159F6" w:rsidRPr="000E3F50" w:rsidRDefault="000E3F50" w:rsidP="000E3F50">
            <w:pPr>
              <w:shd w:val="clear" w:color="auto" w:fill="FFFFFF"/>
              <w:rPr>
                <w:color w:val="000000"/>
              </w:rPr>
            </w:pPr>
            <w:r w:rsidRPr="000E3F50">
              <w:rPr>
                <w:color w:val="000000"/>
              </w:rPr>
              <w:t>202</w:t>
            </w:r>
            <w:r w:rsidR="0028752E">
              <w:rPr>
                <w:color w:val="000000"/>
              </w:rPr>
              <w:t>8</w:t>
            </w:r>
            <w:r w:rsidRPr="000E3F50">
              <w:rPr>
                <w:color w:val="000000"/>
              </w:rPr>
              <w:t xml:space="preserve"> год –  </w:t>
            </w:r>
            <w:r w:rsidR="0028752E">
              <w:rPr>
                <w:color w:val="000000"/>
              </w:rPr>
              <w:t>1 458,0</w:t>
            </w:r>
            <w:r w:rsidRPr="000E3F50">
              <w:rPr>
                <w:color w:val="000000"/>
              </w:rPr>
              <w:t xml:space="preserve"> тыс. рублей.</w:t>
            </w:r>
          </w:p>
        </w:tc>
      </w:tr>
      <w:tr w:rsidR="007159F6" w:rsidRPr="007159F6" w:rsidTr="00977EE1">
        <w:trPr>
          <w:tblCellSpacing w:w="5" w:type="nil"/>
        </w:trPr>
        <w:tc>
          <w:tcPr>
            <w:tcW w:w="3061"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shd w:val="clear" w:color="auto" w:fill="FFFFFF"/>
              <w:rPr>
                <w:color w:val="000000"/>
              </w:rPr>
            </w:pPr>
            <w:r w:rsidRPr="007159F6">
              <w:rPr>
                <w:color w:val="000000"/>
              </w:rPr>
              <w:t>Индикаторы достижения цели и показатели непосредственных результатов</w:t>
            </w:r>
          </w:p>
        </w:tc>
        <w:tc>
          <w:tcPr>
            <w:tcW w:w="6153" w:type="dxa"/>
            <w:tcBorders>
              <w:top w:val="single" w:sz="4" w:space="0" w:color="auto"/>
              <w:left w:val="single" w:sz="4" w:space="0" w:color="auto"/>
              <w:bottom w:val="single" w:sz="4" w:space="0" w:color="auto"/>
              <w:right w:val="single" w:sz="4" w:space="0" w:color="auto"/>
            </w:tcBorders>
          </w:tcPr>
          <w:p w:rsidR="007159F6" w:rsidRPr="007159F6" w:rsidRDefault="007159F6" w:rsidP="00977EE1">
            <w:pPr>
              <w:autoSpaceDE w:val="0"/>
              <w:autoSpaceDN w:val="0"/>
              <w:adjustRightInd w:val="0"/>
              <w:jc w:val="both"/>
            </w:pPr>
            <w:r w:rsidRPr="007159F6">
              <w:t>Индикаторы достижения цели:</w:t>
            </w:r>
          </w:p>
          <w:p w:rsidR="007159F6" w:rsidRPr="007159F6" w:rsidRDefault="007159F6" w:rsidP="00977EE1">
            <w:pPr>
              <w:autoSpaceDE w:val="0"/>
              <w:autoSpaceDN w:val="0"/>
              <w:adjustRightInd w:val="0"/>
              <w:jc w:val="both"/>
            </w:pPr>
            <w:r w:rsidRPr="007159F6">
              <w:t>- доля расходов бюджета, формируемых в рамках муниципальных программ, составляет не менее 90%;</w:t>
            </w:r>
          </w:p>
          <w:p w:rsidR="007159F6" w:rsidRPr="007159F6" w:rsidRDefault="007159F6" w:rsidP="00977EE1">
            <w:pPr>
              <w:autoSpaceDE w:val="0"/>
              <w:autoSpaceDN w:val="0"/>
              <w:adjustRightInd w:val="0"/>
              <w:jc w:val="both"/>
            </w:pPr>
            <w:r w:rsidRPr="007159F6">
              <w:t>- удельный вес муниципальных учреждений, выполнивших в полном объеме муниципальное задание, в общем количестве муниципальных учреждений, которым установлены муниципальные задания, составляет 100%;</w:t>
            </w:r>
          </w:p>
          <w:p w:rsidR="007159F6" w:rsidRPr="007159F6" w:rsidRDefault="007159F6" w:rsidP="00977EE1">
            <w:pPr>
              <w:autoSpaceDE w:val="0"/>
              <w:autoSpaceDN w:val="0"/>
              <w:adjustRightInd w:val="0"/>
              <w:jc w:val="both"/>
            </w:pPr>
            <w:r w:rsidRPr="007159F6">
              <w:lastRenderedPageBreak/>
              <w:t>- удельный вес муниципальных учреждений,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округа, которым установлены муниципальные задания, составляет 100%;</w:t>
            </w:r>
          </w:p>
          <w:p w:rsidR="007159F6" w:rsidRPr="007159F6" w:rsidRDefault="007159F6" w:rsidP="00977EE1">
            <w:pPr>
              <w:autoSpaceDE w:val="0"/>
              <w:autoSpaceDN w:val="0"/>
              <w:adjustRightInd w:val="0"/>
              <w:jc w:val="both"/>
            </w:pPr>
            <w:r w:rsidRPr="007159F6">
              <w:t>- удельный вес расходов на финансовое обеспечение оказания бюджетными и автономными учреждениями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97%;</w:t>
            </w:r>
          </w:p>
          <w:p w:rsidR="007159F6" w:rsidRPr="007159F6" w:rsidRDefault="007159F6" w:rsidP="00977EE1">
            <w:pPr>
              <w:autoSpaceDE w:val="0"/>
              <w:autoSpaceDN w:val="0"/>
              <w:adjustRightInd w:val="0"/>
              <w:jc w:val="both"/>
            </w:pPr>
            <w:r w:rsidRPr="007159F6">
              <w:t>- удельный вес количества руководителей подразделений органов местного самоуправления и руководителей муниципальных учреждений  округа,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руководителей муниципальных учреждений составляет 97%;</w:t>
            </w:r>
          </w:p>
          <w:p w:rsidR="007159F6" w:rsidRPr="007159F6" w:rsidRDefault="007159F6" w:rsidP="00977EE1">
            <w:pPr>
              <w:autoSpaceDE w:val="0"/>
              <w:autoSpaceDN w:val="0"/>
              <w:adjustRightInd w:val="0"/>
              <w:jc w:val="both"/>
            </w:pPr>
            <w:r w:rsidRPr="007159F6">
              <w:t>- удельный вес муниципальных учреждений, в которых соотношение средней заработной платы руководителей учреждения, их заместителей и главных бухгалтеров к средней заработной плате работников учреждений не превышает 3 раз, в общем количестве муниципальных учреждений составляет 100%;</w:t>
            </w:r>
          </w:p>
          <w:p w:rsidR="007159F6" w:rsidRPr="007159F6" w:rsidRDefault="007159F6" w:rsidP="00977EE1">
            <w:pPr>
              <w:autoSpaceDE w:val="0"/>
              <w:autoSpaceDN w:val="0"/>
              <w:adjustRightInd w:val="0"/>
              <w:jc w:val="both"/>
            </w:pPr>
            <w:r w:rsidRPr="007159F6">
              <w:t>Непосредственные результаты:</w:t>
            </w:r>
          </w:p>
          <w:p w:rsidR="007159F6" w:rsidRPr="007159F6" w:rsidRDefault="007159F6" w:rsidP="00977EE1">
            <w:pPr>
              <w:autoSpaceDE w:val="0"/>
              <w:autoSpaceDN w:val="0"/>
              <w:adjustRightInd w:val="0"/>
              <w:jc w:val="both"/>
            </w:pPr>
            <w:r w:rsidRPr="007159F6">
              <w:t>-  бюджет муниципального округа сформирован в программном формате, с учетом планируемых результатов по муниципальным программам;</w:t>
            </w:r>
          </w:p>
          <w:p w:rsidR="007159F6" w:rsidRPr="007159F6" w:rsidRDefault="007159F6" w:rsidP="00977EE1">
            <w:pPr>
              <w:autoSpaceDE w:val="0"/>
              <w:autoSpaceDN w:val="0"/>
              <w:adjustRightInd w:val="0"/>
              <w:jc w:val="both"/>
            </w:pPr>
            <w:r w:rsidRPr="007159F6">
              <w:t>- предоставляемые муниципальные услуги соответствуют утвержденному перечню муниципальных услуг;</w:t>
            </w:r>
          </w:p>
          <w:p w:rsidR="007159F6" w:rsidRPr="007159F6" w:rsidRDefault="007159F6" w:rsidP="00977EE1">
            <w:pPr>
              <w:autoSpaceDE w:val="0"/>
              <w:autoSpaceDN w:val="0"/>
              <w:adjustRightInd w:val="0"/>
              <w:jc w:val="both"/>
            </w:pPr>
            <w:r w:rsidRPr="007159F6">
              <w:t>- увеличилось количество главных распорядителей средств бюджета, улучшивших качество финансового менеджмента;</w:t>
            </w:r>
          </w:p>
          <w:p w:rsidR="007159F6" w:rsidRPr="007159F6" w:rsidRDefault="007159F6" w:rsidP="00977EE1">
            <w:pPr>
              <w:autoSpaceDE w:val="0"/>
              <w:autoSpaceDN w:val="0"/>
              <w:adjustRightInd w:val="0"/>
              <w:jc w:val="both"/>
            </w:pPr>
            <w:r w:rsidRPr="007159F6">
              <w:t>- информация о предоставляемых муниципальных услугах, формировании и исполнении бюджета доступна для всех граждан</w:t>
            </w:r>
          </w:p>
          <w:p w:rsidR="007159F6" w:rsidRPr="007159F6" w:rsidRDefault="007159F6" w:rsidP="00977EE1">
            <w:pPr>
              <w:shd w:val="clear" w:color="auto" w:fill="FFFFFF"/>
              <w:rPr>
                <w:color w:val="000000"/>
              </w:rPr>
            </w:pPr>
          </w:p>
        </w:tc>
      </w:tr>
    </w:tbl>
    <w:p w:rsidR="007159F6" w:rsidRPr="00AE64A2" w:rsidRDefault="007159F6" w:rsidP="007159F6">
      <w:pPr>
        <w:shd w:val="clear" w:color="auto" w:fill="FFFFFF"/>
        <w:rPr>
          <w:color w:val="000000"/>
          <w:sz w:val="28"/>
          <w:szCs w:val="28"/>
        </w:rPr>
      </w:pPr>
    </w:p>
    <w:p w:rsidR="007159F6" w:rsidRPr="007159F6" w:rsidRDefault="007159F6" w:rsidP="007159F6">
      <w:pPr>
        <w:shd w:val="clear" w:color="auto" w:fill="FFFFFF"/>
        <w:ind w:firstLine="709"/>
        <w:jc w:val="center"/>
        <w:rPr>
          <w:b/>
          <w:bCs/>
          <w:color w:val="000000"/>
        </w:rPr>
      </w:pPr>
      <w:r w:rsidRPr="007159F6">
        <w:rPr>
          <w:b/>
          <w:bCs/>
          <w:color w:val="000000"/>
        </w:rPr>
        <w:t>Текущее состояние и проблемы в области повышения</w:t>
      </w:r>
    </w:p>
    <w:p w:rsidR="007159F6" w:rsidRPr="007159F6" w:rsidRDefault="007159F6" w:rsidP="007159F6">
      <w:pPr>
        <w:shd w:val="clear" w:color="auto" w:fill="FFFFFF"/>
        <w:ind w:firstLine="709"/>
        <w:jc w:val="center"/>
        <w:rPr>
          <w:b/>
          <w:bCs/>
          <w:color w:val="000000"/>
        </w:rPr>
      </w:pPr>
      <w:r w:rsidRPr="007159F6">
        <w:rPr>
          <w:b/>
          <w:bCs/>
          <w:color w:val="000000"/>
        </w:rPr>
        <w:t>эффективности бюджетных расходов</w:t>
      </w:r>
    </w:p>
    <w:p w:rsidR="007159F6" w:rsidRPr="007159F6" w:rsidRDefault="007159F6" w:rsidP="007159F6">
      <w:pPr>
        <w:shd w:val="clear" w:color="auto" w:fill="FFFFFF"/>
        <w:ind w:firstLine="709"/>
        <w:rPr>
          <w:color w:val="000000"/>
        </w:rPr>
      </w:pPr>
    </w:p>
    <w:p w:rsidR="007159F6" w:rsidRPr="007159F6" w:rsidRDefault="007159F6" w:rsidP="007159F6">
      <w:pPr>
        <w:autoSpaceDE w:val="0"/>
        <w:autoSpaceDN w:val="0"/>
        <w:adjustRightInd w:val="0"/>
        <w:ind w:firstLine="709"/>
        <w:jc w:val="both"/>
      </w:pPr>
      <w:r w:rsidRPr="007159F6">
        <w:t>В Сеченовском муниципальном округе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7159F6" w:rsidRPr="007159F6" w:rsidRDefault="007159F6" w:rsidP="007159F6">
      <w:pPr>
        <w:autoSpaceDE w:val="0"/>
        <w:autoSpaceDN w:val="0"/>
        <w:adjustRightInd w:val="0"/>
        <w:ind w:firstLine="709"/>
        <w:jc w:val="both"/>
      </w:pPr>
      <w:r w:rsidRPr="007159F6">
        <w:t>В течение 20</w:t>
      </w:r>
      <w:r w:rsidR="000E3F50">
        <w:t>19</w:t>
      </w:r>
      <w:r w:rsidRPr="007159F6">
        <w:t xml:space="preserve"> - 20</w:t>
      </w:r>
      <w:r w:rsidR="000E3F50">
        <w:t>23</w:t>
      </w:r>
      <w:r w:rsidRPr="007159F6">
        <w:t xml:space="preserve"> годов органами местного самоуправления Сеченовского муниципального района осуществлялась реализация мероприятий муниципальной </w:t>
      </w:r>
      <w:hyperlink r:id="rId18" w:history="1">
        <w:r w:rsidRPr="007159F6">
          <w:rPr>
            <w:color w:val="0000FF"/>
          </w:rPr>
          <w:t>программы</w:t>
        </w:r>
      </w:hyperlink>
      <w:r w:rsidRPr="007159F6">
        <w:t xml:space="preserve"> "Управление муниципальными финансами Сеченовского муниципального района".</w:t>
      </w:r>
    </w:p>
    <w:p w:rsidR="007159F6" w:rsidRPr="007159F6" w:rsidRDefault="007159F6" w:rsidP="007159F6">
      <w:pPr>
        <w:autoSpaceDE w:val="0"/>
        <w:autoSpaceDN w:val="0"/>
        <w:adjustRightInd w:val="0"/>
        <w:ind w:firstLine="709"/>
        <w:jc w:val="both"/>
      </w:pPr>
      <w:r w:rsidRPr="007159F6">
        <w:t>В целях повышения результативности и эффективности использования средств в 201</w:t>
      </w:r>
      <w:r w:rsidR="000E3F50">
        <w:t>9</w:t>
      </w:r>
      <w:r w:rsidRPr="007159F6">
        <w:t xml:space="preserve"> - 20</w:t>
      </w:r>
      <w:r w:rsidR="000E3F50">
        <w:t>23</w:t>
      </w:r>
      <w:r w:rsidRPr="007159F6">
        <w:t xml:space="preserve"> годах проводилась работа по следующим направлениям:</w:t>
      </w:r>
    </w:p>
    <w:p w:rsidR="007159F6" w:rsidRPr="007159F6" w:rsidRDefault="007159F6" w:rsidP="007159F6">
      <w:pPr>
        <w:autoSpaceDE w:val="0"/>
        <w:autoSpaceDN w:val="0"/>
        <w:adjustRightInd w:val="0"/>
        <w:ind w:firstLine="709"/>
        <w:jc w:val="both"/>
      </w:pPr>
      <w:r w:rsidRPr="007159F6">
        <w:t>- 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w:t>
      </w:r>
    </w:p>
    <w:p w:rsidR="007159F6" w:rsidRPr="007159F6" w:rsidRDefault="007159F6" w:rsidP="007159F6">
      <w:pPr>
        <w:autoSpaceDE w:val="0"/>
        <w:autoSpaceDN w:val="0"/>
        <w:adjustRightInd w:val="0"/>
        <w:ind w:firstLine="709"/>
        <w:jc w:val="both"/>
      </w:pPr>
      <w:r w:rsidRPr="007159F6">
        <w:t>- ежегодно разрабатываются муниципальные задания в отношении муниципальных услуг, оказываемых муниципальными учреждениями округа;</w:t>
      </w:r>
    </w:p>
    <w:p w:rsidR="007159F6" w:rsidRPr="007159F6" w:rsidRDefault="007159F6" w:rsidP="007159F6">
      <w:pPr>
        <w:autoSpaceDE w:val="0"/>
        <w:autoSpaceDN w:val="0"/>
        <w:adjustRightInd w:val="0"/>
        <w:ind w:firstLine="709"/>
        <w:jc w:val="both"/>
      </w:pPr>
      <w:r w:rsidRPr="007159F6">
        <w:t>- осуществлен комплекс мероприятий в целях более гибкого управления ликвидностью местного бюджета, в том числе за счет оперативного управления остатками на счете бюджета;</w:t>
      </w:r>
    </w:p>
    <w:p w:rsidR="007159F6" w:rsidRPr="007159F6" w:rsidRDefault="007159F6" w:rsidP="007159F6">
      <w:pPr>
        <w:autoSpaceDE w:val="0"/>
        <w:autoSpaceDN w:val="0"/>
        <w:adjustRightInd w:val="0"/>
        <w:ind w:firstLine="709"/>
        <w:jc w:val="both"/>
      </w:pPr>
      <w:r w:rsidRPr="007159F6">
        <w:t>- с 2015 года бюджет Сеченовского муниципального района формируется и исполняется в программном формате;</w:t>
      </w:r>
    </w:p>
    <w:p w:rsidR="007159F6" w:rsidRPr="007159F6" w:rsidRDefault="007159F6" w:rsidP="007159F6">
      <w:pPr>
        <w:autoSpaceDE w:val="0"/>
        <w:autoSpaceDN w:val="0"/>
        <w:adjustRightInd w:val="0"/>
        <w:ind w:firstLine="709"/>
        <w:jc w:val="both"/>
      </w:pPr>
      <w:r w:rsidRPr="007159F6">
        <w:t>- реализуются 21 муниципальные программы, охватывающих все социально значимые сферы.</w:t>
      </w:r>
    </w:p>
    <w:p w:rsidR="007159F6" w:rsidRPr="007159F6" w:rsidRDefault="007159F6" w:rsidP="007159F6">
      <w:pPr>
        <w:autoSpaceDE w:val="0"/>
        <w:autoSpaceDN w:val="0"/>
        <w:adjustRightInd w:val="0"/>
        <w:ind w:firstLine="709"/>
        <w:jc w:val="both"/>
      </w:pPr>
      <w:r w:rsidRPr="007159F6">
        <w:t>Необходимость реализации основных стратегических целей и задач социально-экономического развития округа в условиях адаптации бюджетной системы к замедлению темпов роста экономики и бюджетных доходов требует дальнейшего продолжения и углубления бюджетных реформ, достижения качественно нового уровня управления общественными финансами округа:</w:t>
      </w:r>
    </w:p>
    <w:p w:rsidR="007159F6" w:rsidRPr="007159F6" w:rsidRDefault="007159F6" w:rsidP="007159F6">
      <w:pPr>
        <w:autoSpaceDE w:val="0"/>
        <w:autoSpaceDN w:val="0"/>
        <w:adjustRightInd w:val="0"/>
        <w:ind w:firstLine="709"/>
        <w:jc w:val="both"/>
      </w:pPr>
      <w:r w:rsidRPr="007159F6">
        <w:t>- концентрации финансовых ресурсов на реализации приоритетных направлений, в том числе в рамках исполнения Указов Президента Российской Федерации от 7 мая 2012 года и адресного решения социальных проблем;</w:t>
      </w:r>
    </w:p>
    <w:p w:rsidR="007159F6" w:rsidRPr="007159F6" w:rsidRDefault="007159F6" w:rsidP="007159F6">
      <w:pPr>
        <w:autoSpaceDE w:val="0"/>
        <w:autoSpaceDN w:val="0"/>
        <w:adjustRightInd w:val="0"/>
        <w:ind w:firstLine="709"/>
        <w:jc w:val="both"/>
      </w:pPr>
      <w:r w:rsidRPr="007159F6">
        <w:t>- повышения эффективности осуществления закупок товаров, работ, услуг для нужд округа;</w:t>
      </w:r>
    </w:p>
    <w:p w:rsidR="007159F6" w:rsidRPr="007159F6" w:rsidRDefault="007159F6" w:rsidP="007159F6">
      <w:pPr>
        <w:autoSpaceDE w:val="0"/>
        <w:autoSpaceDN w:val="0"/>
        <w:adjustRightInd w:val="0"/>
        <w:ind w:firstLine="709"/>
        <w:jc w:val="both"/>
      </w:pPr>
      <w:r w:rsidRPr="007159F6">
        <w:t>- усиления финансовой дисциплины;</w:t>
      </w:r>
    </w:p>
    <w:p w:rsidR="007159F6" w:rsidRPr="007159F6" w:rsidRDefault="007159F6" w:rsidP="007159F6">
      <w:pPr>
        <w:autoSpaceDE w:val="0"/>
        <w:autoSpaceDN w:val="0"/>
        <w:adjustRightInd w:val="0"/>
        <w:ind w:firstLine="709"/>
        <w:jc w:val="both"/>
      </w:pPr>
      <w:r w:rsidRPr="007159F6">
        <w:t>- реализации принципов открытости и прозрачности управления муниципальными финансами.</w:t>
      </w:r>
    </w:p>
    <w:p w:rsidR="007159F6" w:rsidRPr="007159F6" w:rsidRDefault="007159F6" w:rsidP="007159F6">
      <w:pPr>
        <w:autoSpaceDE w:val="0"/>
        <w:autoSpaceDN w:val="0"/>
        <w:adjustRightInd w:val="0"/>
        <w:ind w:firstLine="709"/>
        <w:jc w:val="both"/>
      </w:pPr>
      <w:r w:rsidRPr="007159F6">
        <w:t>В настоящее время в сфере управления муниципальными финансами округа сохраняется ряд проблем, на решение которых направлена настоящая Подпрограмма, в том числе:</w:t>
      </w:r>
    </w:p>
    <w:p w:rsidR="007159F6" w:rsidRPr="007159F6" w:rsidRDefault="007159F6" w:rsidP="007159F6">
      <w:pPr>
        <w:autoSpaceDE w:val="0"/>
        <w:autoSpaceDN w:val="0"/>
        <w:adjustRightInd w:val="0"/>
        <w:ind w:firstLine="709"/>
        <w:jc w:val="both"/>
      </w:pPr>
      <w:r w:rsidRPr="007159F6">
        <w:t>- слабая взаимосвязь между стратегическим планированием социально-экономического развития области и бюджетным планированием;</w:t>
      </w:r>
    </w:p>
    <w:p w:rsidR="007159F6" w:rsidRPr="007159F6" w:rsidRDefault="007159F6" w:rsidP="007159F6">
      <w:pPr>
        <w:autoSpaceDE w:val="0"/>
        <w:autoSpaceDN w:val="0"/>
        <w:adjustRightInd w:val="0"/>
        <w:ind w:firstLine="709"/>
        <w:jc w:val="both"/>
      </w:pPr>
      <w:r w:rsidRPr="007159F6">
        <w:t>- недостаточное качество оказания муниципальных услуг, необходимость совершенствования механизма муниципальных заданий муниципальным учреждениям;</w:t>
      </w:r>
    </w:p>
    <w:p w:rsidR="007159F6" w:rsidRPr="007159F6" w:rsidRDefault="007159F6" w:rsidP="007159F6">
      <w:pPr>
        <w:autoSpaceDE w:val="0"/>
        <w:autoSpaceDN w:val="0"/>
        <w:adjustRightInd w:val="0"/>
        <w:ind w:firstLine="709"/>
        <w:jc w:val="both"/>
      </w:pPr>
      <w:r w:rsidRPr="007159F6">
        <w:t>- недостаточная мотивация органов местного самоуправления Сеченовского муниципального округа Нижегородской области к оптимизации бюджетных расходов;</w:t>
      </w:r>
    </w:p>
    <w:p w:rsidR="007159F6" w:rsidRPr="007159F6" w:rsidRDefault="007159F6" w:rsidP="007159F6">
      <w:pPr>
        <w:autoSpaceDE w:val="0"/>
        <w:autoSpaceDN w:val="0"/>
        <w:adjustRightInd w:val="0"/>
        <w:ind w:firstLine="709"/>
        <w:jc w:val="both"/>
      </w:pPr>
      <w:r w:rsidRPr="007159F6">
        <w:t>- необходимость более эффективного применения современных информационных технологий в сфере управления общественными финансами;</w:t>
      </w:r>
    </w:p>
    <w:p w:rsidR="007159F6" w:rsidRPr="007159F6" w:rsidRDefault="007159F6" w:rsidP="007159F6">
      <w:pPr>
        <w:autoSpaceDE w:val="0"/>
        <w:autoSpaceDN w:val="0"/>
        <w:adjustRightInd w:val="0"/>
        <w:ind w:firstLine="709"/>
        <w:jc w:val="both"/>
      </w:pPr>
      <w:r w:rsidRPr="007159F6">
        <w:t>- невысокий уровень участия населения в обсуждении целей и результатов использования бюджетных средств.</w:t>
      </w:r>
    </w:p>
    <w:p w:rsidR="007159F6" w:rsidRPr="007159F6" w:rsidRDefault="007159F6" w:rsidP="007159F6">
      <w:pPr>
        <w:autoSpaceDE w:val="0"/>
        <w:autoSpaceDN w:val="0"/>
        <w:adjustRightInd w:val="0"/>
        <w:ind w:firstLine="709"/>
        <w:jc w:val="both"/>
      </w:pPr>
      <w:r w:rsidRPr="007159F6">
        <w:t>Применение программно-целевого подхода к решению данных проблем позволит обеспечить достижение установленных Подпрограммой целевых индикаторов и решение поставленных задач в оптимальные сроки. В результате реализации комплекса мероприятий, предусмотренных Подпрограммой,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округа.</w:t>
      </w:r>
    </w:p>
    <w:p w:rsidR="007159F6" w:rsidRPr="007159F6" w:rsidRDefault="007159F6" w:rsidP="007159F6">
      <w:pPr>
        <w:shd w:val="clear" w:color="auto" w:fill="FFFFFF"/>
        <w:ind w:firstLine="709"/>
        <w:jc w:val="center"/>
        <w:rPr>
          <w:b/>
          <w:bCs/>
          <w:color w:val="000000"/>
        </w:rPr>
      </w:pPr>
    </w:p>
    <w:p w:rsidR="007159F6" w:rsidRPr="007159F6" w:rsidRDefault="007159F6" w:rsidP="007159F6">
      <w:pPr>
        <w:shd w:val="clear" w:color="auto" w:fill="FFFFFF"/>
        <w:ind w:firstLine="709"/>
        <w:jc w:val="center"/>
        <w:rPr>
          <w:b/>
          <w:bCs/>
          <w:color w:val="000000"/>
        </w:rPr>
      </w:pPr>
      <w:r w:rsidRPr="007159F6">
        <w:rPr>
          <w:b/>
          <w:bCs/>
          <w:color w:val="000000"/>
        </w:rPr>
        <w:t>Цели и задачи подпрограммы</w:t>
      </w:r>
    </w:p>
    <w:p w:rsidR="007159F6" w:rsidRPr="007159F6" w:rsidRDefault="007159F6" w:rsidP="007159F6">
      <w:pPr>
        <w:shd w:val="clear" w:color="auto" w:fill="FFFFFF"/>
        <w:ind w:firstLine="709"/>
        <w:jc w:val="both"/>
        <w:rPr>
          <w:color w:val="000000"/>
        </w:rPr>
      </w:pPr>
    </w:p>
    <w:p w:rsidR="007159F6" w:rsidRPr="007159F6" w:rsidRDefault="007159F6" w:rsidP="007159F6">
      <w:pPr>
        <w:autoSpaceDE w:val="0"/>
        <w:autoSpaceDN w:val="0"/>
        <w:adjustRightInd w:val="0"/>
        <w:ind w:firstLine="709"/>
        <w:jc w:val="both"/>
      </w:pPr>
      <w:r w:rsidRPr="007159F6">
        <w:lastRenderedPageBreak/>
        <w:t>Целью Подпрограммы является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7159F6" w:rsidRPr="007159F6" w:rsidRDefault="007159F6" w:rsidP="007159F6">
      <w:pPr>
        <w:autoSpaceDE w:val="0"/>
        <w:autoSpaceDN w:val="0"/>
        <w:adjustRightInd w:val="0"/>
        <w:ind w:firstLine="709"/>
        <w:jc w:val="both"/>
      </w:pPr>
      <w:r w:rsidRPr="007159F6">
        <w:t>Для достижения заявленной цели предполагается обеспечить решение следующих основных задач:</w:t>
      </w:r>
    </w:p>
    <w:p w:rsidR="007159F6" w:rsidRPr="007159F6" w:rsidRDefault="007159F6" w:rsidP="007159F6">
      <w:pPr>
        <w:autoSpaceDE w:val="0"/>
        <w:autoSpaceDN w:val="0"/>
        <w:adjustRightInd w:val="0"/>
        <w:ind w:firstLine="709"/>
        <w:jc w:val="both"/>
      </w:pPr>
      <w:r w:rsidRPr="007159F6">
        <w:t>1. Повышение качества бюджетного планирования на основе муниципальных программ округа исходя из планируемых и достигаемых результатов.</w:t>
      </w:r>
    </w:p>
    <w:p w:rsidR="007159F6" w:rsidRPr="007159F6" w:rsidRDefault="007159F6" w:rsidP="007159F6">
      <w:pPr>
        <w:autoSpaceDE w:val="0"/>
        <w:autoSpaceDN w:val="0"/>
        <w:adjustRightInd w:val="0"/>
        <w:ind w:firstLine="709"/>
        <w:jc w:val="both"/>
      </w:pPr>
      <w:r w:rsidRPr="007159F6">
        <w:t>2. Увязка муниципальных заданий на оказание муниципальных услуг с целями муниципальных программ, усиление контроля и ответственности за выполнение муниципальных заданий.</w:t>
      </w:r>
    </w:p>
    <w:p w:rsidR="007159F6" w:rsidRPr="007159F6" w:rsidRDefault="007159F6" w:rsidP="007159F6">
      <w:pPr>
        <w:autoSpaceDE w:val="0"/>
        <w:autoSpaceDN w:val="0"/>
        <w:adjustRightInd w:val="0"/>
        <w:ind w:firstLine="709"/>
        <w:jc w:val="both"/>
      </w:pPr>
      <w:r w:rsidRPr="007159F6">
        <w:t>3. Повышение качества финансового менеджмента в органах местного самоуправления Сеченовского муниципального округа и муниципальных учреждениях.</w:t>
      </w:r>
    </w:p>
    <w:p w:rsidR="007159F6" w:rsidRPr="007159F6" w:rsidRDefault="007159F6" w:rsidP="007159F6">
      <w:pPr>
        <w:autoSpaceDE w:val="0"/>
        <w:autoSpaceDN w:val="0"/>
        <w:adjustRightInd w:val="0"/>
        <w:ind w:firstLine="709"/>
        <w:jc w:val="both"/>
      </w:pPr>
      <w:r w:rsidRPr="007159F6">
        <w:t>4. Внедрение системы эффективного контракта для руководителей подразделений органов местного самоуправления и руководителей муниципальных учреждений Сеченовского муниципального округа.</w:t>
      </w:r>
    </w:p>
    <w:p w:rsidR="007159F6" w:rsidRPr="007159F6" w:rsidRDefault="007159F6" w:rsidP="007159F6">
      <w:pPr>
        <w:autoSpaceDE w:val="0"/>
        <w:autoSpaceDN w:val="0"/>
        <w:adjustRightInd w:val="0"/>
        <w:ind w:firstLine="709"/>
        <w:jc w:val="both"/>
      </w:pPr>
      <w:r w:rsidRPr="007159F6">
        <w:t>5. Повышение открытости информации о бюджетном процессе.</w:t>
      </w:r>
    </w:p>
    <w:p w:rsidR="007159F6" w:rsidRPr="007159F6" w:rsidRDefault="007159F6" w:rsidP="007159F6">
      <w:pPr>
        <w:shd w:val="clear" w:color="auto" w:fill="FFFFFF"/>
        <w:ind w:firstLine="709"/>
        <w:jc w:val="both"/>
        <w:rPr>
          <w:color w:val="000000"/>
        </w:rPr>
      </w:pPr>
    </w:p>
    <w:p w:rsidR="007159F6" w:rsidRPr="007159F6" w:rsidRDefault="007159F6" w:rsidP="007159F6">
      <w:pPr>
        <w:shd w:val="clear" w:color="auto" w:fill="FFFFFF"/>
        <w:ind w:firstLine="709"/>
        <w:jc w:val="both"/>
        <w:rPr>
          <w:color w:val="000000"/>
        </w:rPr>
      </w:pPr>
    </w:p>
    <w:p w:rsidR="007159F6" w:rsidRPr="00AE64A2" w:rsidRDefault="007159F6" w:rsidP="007159F6">
      <w:pPr>
        <w:shd w:val="clear" w:color="auto" w:fill="FFFFFF"/>
        <w:ind w:firstLine="709"/>
        <w:jc w:val="center"/>
        <w:rPr>
          <w:b/>
          <w:bCs/>
          <w:color w:val="000000"/>
          <w:sz w:val="28"/>
          <w:szCs w:val="28"/>
        </w:rPr>
      </w:pPr>
      <w:bookmarkStart w:id="7" w:name="Par1424"/>
      <w:bookmarkEnd w:id="7"/>
      <w:r w:rsidRPr="00F15783">
        <w:rPr>
          <w:b/>
          <w:bCs/>
          <w:color w:val="000000"/>
          <w:sz w:val="28"/>
          <w:szCs w:val="28"/>
        </w:rPr>
        <w:t>XII. Подпрограмма</w:t>
      </w:r>
      <w:r w:rsidRPr="00AE64A2">
        <w:rPr>
          <w:b/>
          <w:bCs/>
          <w:color w:val="000000"/>
          <w:sz w:val="28"/>
          <w:szCs w:val="28"/>
        </w:rPr>
        <w:t xml:space="preserve"> "Обеспечение реализации</w:t>
      </w:r>
    </w:p>
    <w:p w:rsidR="007159F6" w:rsidRPr="00AE64A2" w:rsidRDefault="007159F6" w:rsidP="007159F6">
      <w:pPr>
        <w:shd w:val="clear" w:color="auto" w:fill="FFFFFF"/>
        <w:ind w:firstLine="709"/>
        <w:jc w:val="center"/>
        <w:rPr>
          <w:b/>
          <w:bCs/>
          <w:color w:val="000000"/>
          <w:sz w:val="28"/>
          <w:szCs w:val="28"/>
        </w:rPr>
      </w:pPr>
      <w:r w:rsidRPr="00AE64A2">
        <w:rPr>
          <w:b/>
          <w:bCs/>
          <w:color w:val="000000"/>
          <w:sz w:val="28"/>
          <w:szCs w:val="28"/>
        </w:rPr>
        <w:t>муниципальной программы"</w:t>
      </w:r>
    </w:p>
    <w:p w:rsidR="007159F6" w:rsidRPr="00AE64A2" w:rsidRDefault="007159F6" w:rsidP="007159F6">
      <w:pPr>
        <w:shd w:val="clear" w:color="auto" w:fill="FFFFFF"/>
        <w:ind w:firstLine="709"/>
        <w:jc w:val="center"/>
        <w:rPr>
          <w:b/>
          <w:bCs/>
          <w:color w:val="000000"/>
          <w:sz w:val="28"/>
          <w:szCs w:val="28"/>
        </w:rPr>
      </w:pPr>
    </w:p>
    <w:p w:rsidR="007159F6" w:rsidRPr="00AE64A2" w:rsidRDefault="007159F6" w:rsidP="007159F6">
      <w:pPr>
        <w:shd w:val="clear" w:color="auto" w:fill="FFFFFF"/>
        <w:ind w:firstLine="709"/>
        <w:jc w:val="center"/>
        <w:rPr>
          <w:color w:val="000000"/>
          <w:sz w:val="28"/>
          <w:szCs w:val="28"/>
        </w:rPr>
      </w:pPr>
      <w:r w:rsidRPr="00AE64A2">
        <w:rPr>
          <w:color w:val="000000"/>
          <w:sz w:val="28"/>
          <w:szCs w:val="28"/>
        </w:rPr>
        <w:t>(далее - Подпрограмма)</w:t>
      </w:r>
    </w:p>
    <w:p w:rsidR="007159F6" w:rsidRPr="00AE64A2" w:rsidRDefault="007159F6" w:rsidP="007159F6">
      <w:pPr>
        <w:shd w:val="clear" w:color="auto" w:fill="FFFFFF"/>
        <w:ind w:firstLine="709"/>
        <w:jc w:val="center"/>
        <w:rPr>
          <w:color w:val="000000"/>
          <w:sz w:val="28"/>
          <w:szCs w:val="28"/>
        </w:rPr>
      </w:pPr>
    </w:p>
    <w:p w:rsidR="007159F6" w:rsidRPr="00AE64A2" w:rsidRDefault="007159F6" w:rsidP="007159F6">
      <w:pPr>
        <w:shd w:val="clear" w:color="auto" w:fill="FFFFFF"/>
        <w:ind w:firstLine="709"/>
        <w:jc w:val="center"/>
        <w:rPr>
          <w:color w:val="000000"/>
          <w:sz w:val="28"/>
          <w:szCs w:val="28"/>
        </w:rPr>
      </w:pPr>
      <w:r w:rsidRPr="00AE64A2">
        <w:rPr>
          <w:color w:val="000000"/>
          <w:sz w:val="28"/>
          <w:szCs w:val="28"/>
        </w:rPr>
        <w:t>Паспорт Подпрограммы</w:t>
      </w:r>
    </w:p>
    <w:p w:rsidR="007159F6" w:rsidRPr="00AE64A2" w:rsidRDefault="007159F6" w:rsidP="007159F6">
      <w:pPr>
        <w:shd w:val="clear" w:color="auto" w:fill="FFFFFF"/>
        <w:jc w:val="center"/>
        <w:rPr>
          <w:color w:val="000000"/>
          <w:sz w:val="28"/>
          <w:szCs w:val="28"/>
          <w:lang w:val="en-US"/>
        </w:rPr>
      </w:pPr>
    </w:p>
    <w:p w:rsidR="007159F6" w:rsidRPr="00AE64A2" w:rsidRDefault="007159F6" w:rsidP="007159F6">
      <w:pPr>
        <w:shd w:val="clear" w:color="auto" w:fill="FFFFFF"/>
        <w:rPr>
          <w:color w:val="000000"/>
          <w:sz w:val="28"/>
          <w:szCs w:val="28"/>
          <w:lang w:val="en-US"/>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2891"/>
        <w:gridCol w:w="6040"/>
      </w:tblGrid>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F34018" w:rsidRDefault="007159F6" w:rsidP="00977EE1">
            <w:pPr>
              <w:shd w:val="clear" w:color="auto" w:fill="FFFFFF"/>
              <w:rPr>
                <w:color w:val="000000"/>
                <w:sz w:val="28"/>
                <w:szCs w:val="28"/>
                <w:highlight w:val="yellow"/>
              </w:rPr>
            </w:pPr>
            <w:r w:rsidRPr="00464ADD">
              <w:rPr>
                <w:color w:val="000000"/>
                <w:sz w:val="28"/>
                <w:szCs w:val="28"/>
              </w:rPr>
              <w:t>Наименование Подпрограммы</w:t>
            </w:r>
          </w:p>
        </w:tc>
        <w:tc>
          <w:tcPr>
            <w:tcW w:w="6040"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Обеспечение реализации муниципальной  программы</w:t>
            </w:r>
          </w:p>
        </w:tc>
      </w:tr>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Исполнитель</w:t>
            </w:r>
          </w:p>
        </w:tc>
        <w:tc>
          <w:tcPr>
            <w:tcW w:w="6040"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 xml:space="preserve">Финансовое управление </w:t>
            </w:r>
            <w:r>
              <w:rPr>
                <w:color w:val="000000"/>
                <w:sz w:val="28"/>
                <w:szCs w:val="28"/>
              </w:rPr>
              <w:t>А</w:t>
            </w:r>
            <w:r w:rsidRPr="00AE64A2">
              <w:rPr>
                <w:color w:val="000000"/>
                <w:sz w:val="28"/>
                <w:szCs w:val="28"/>
              </w:rPr>
              <w:t xml:space="preserve">дминистрации Сеченовского муниципального </w:t>
            </w:r>
            <w:r>
              <w:rPr>
                <w:color w:val="000000"/>
                <w:sz w:val="28"/>
                <w:szCs w:val="28"/>
              </w:rPr>
              <w:t>округа</w:t>
            </w:r>
            <w:r w:rsidRPr="00AE64A2">
              <w:rPr>
                <w:color w:val="000000"/>
                <w:sz w:val="28"/>
                <w:szCs w:val="28"/>
              </w:rPr>
              <w:t xml:space="preserve"> Нижегородской области</w:t>
            </w:r>
          </w:p>
        </w:tc>
      </w:tr>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Соисполнители подпрограммы</w:t>
            </w:r>
          </w:p>
        </w:tc>
        <w:tc>
          <w:tcPr>
            <w:tcW w:w="6040"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Соисполнители отсутствуют</w:t>
            </w:r>
          </w:p>
        </w:tc>
      </w:tr>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Цель Подпрограммы</w:t>
            </w:r>
          </w:p>
        </w:tc>
        <w:tc>
          <w:tcPr>
            <w:tcW w:w="6040"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 xml:space="preserve">Создание условий для реализации муниципальной программы "Управление муниципальными финансами Сеченовского муниципального </w:t>
            </w:r>
            <w:r>
              <w:rPr>
                <w:color w:val="000000"/>
                <w:sz w:val="28"/>
                <w:szCs w:val="28"/>
              </w:rPr>
              <w:t>округа</w:t>
            </w:r>
            <w:r w:rsidRPr="00AE64A2">
              <w:rPr>
                <w:color w:val="000000"/>
                <w:sz w:val="28"/>
                <w:szCs w:val="28"/>
              </w:rPr>
              <w:t xml:space="preserve"> </w:t>
            </w:r>
          </w:p>
        </w:tc>
      </w:tr>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Задачи Подпрограммы</w:t>
            </w:r>
          </w:p>
        </w:tc>
        <w:tc>
          <w:tcPr>
            <w:tcW w:w="6040"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 xml:space="preserve">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w:t>
            </w:r>
            <w:r>
              <w:rPr>
                <w:color w:val="000000"/>
                <w:sz w:val="28"/>
                <w:szCs w:val="28"/>
              </w:rPr>
              <w:t>А</w:t>
            </w:r>
            <w:r w:rsidRPr="00AE64A2">
              <w:rPr>
                <w:color w:val="000000"/>
                <w:sz w:val="28"/>
                <w:szCs w:val="28"/>
              </w:rPr>
              <w:t xml:space="preserve">дминистрации </w:t>
            </w:r>
          </w:p>
        </w:tc>
      </w:tr>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Этапы и сроки реализации подпрограммы</w:t>
            </w:r>
          </w:p>
        </w:tc>
        <w:tc>
          <w:tcPr>
            <w:tcW w:w="6040"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20</w:t>
            </w:r>
            <w:r>
              <w:rPr>
                <w:color w:val="000000"/>
                <w:sz w:val="28"/>
                <w:szCs w:val="28"/>
              </w:rPr>
              <w:t>2</w:t>
            </w:r>
            <w:r w:rsidR="0028752E">
              <w:rPr>
                <w:color w:val="000000"/>
                <w:sz w:val="28"/>
                <w:szCs w:val="28"/>
              </w:rPr>
              <w:t>5</w:t>
            </w:r>
            <w:r w:rsidRPr="00AE64A2">
              <w:rPr>
                <w:color w:val="000000"/>
                <w:sz w:val="28"/>
                <w:szCs w:val="28"/>
              </w:rPr>
              <w:t xml:space="preserve"> - 202</w:t>
            </w:r>
            <w:r w:rsidR="0028752E">
              <w:rPr>
                <w:color w:val="000000"/>
                <w:sz w:val="28"/>
                <w:szCs w:val="28"/>
              </w:rPr>
              <w:t>8</w:t>
            </w:r>
            <w:r w:rsidRPr="00AE64A2">
              <w:rPr>
                <w:color w:val="000000"/>
                <w:sz w:val="28"/>
                <w:szCs w:val="28"/>
              </w:rPr>
              <w:t xml:space="preserve"> годы, без разделения на этапы</w:t>
            </w:r>
          </w:p>
        </w:tc>
      </w:tr>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lastRenderedPageBreak/>
              <w:t xml:space="preserve">Объемы бюджетных ассигнований Подпрограммы за счет бюджета муниципального </w:t>
            </w:r>
            <w:r>
              <w:rPr>
                <w:color w:val="000000"/>
                <w:sz w:val="28"/>
                <w:szCs w:val="28"/>
              </w:rPr>
              <w:t>округа</w:t>
            </w:r>
          </w:p>
        </w:tc>
        <w:tc>
          <w:tcPr>
            <w:tcW w:w="6040" w:type="dxa"/>
            <w:tcBorders>
              <w:top w:val="single" w:sz="4" w:space="0" w:color="auto"/>
              <w:left w:val="single" w:sz="4" w:space="0" w:color="auto"/>
              <w:bottom w:val="single" w:sz="4" w:space="0" w:color="auto"/>
              <w:right w:val="single" w:sz="4" w:space="0" w:color="auto"/>
            </w:tcBorders>
          </w:tcPr>
          <w:p w:rsidR="000E3F50" w:rsidRPr="004C7C54" w:rsidRDefault="007159F6" w:rsidP="000E3F50">
            <w:pPr>
              <w:shd w:val="clear" w:color="auto" w:fill="FFFFFF"/>
              <w:jc w:val="both"/>
              <w:rPr>
                <w:color w:val="000000"/>
                <w:sz w:val="28"/>
                <w:szCs w:val="28"/>
              </w:rPr>
            </w:pPr>
            <w:r w:rsidRPr="00AE64A2">
              <w:rPr>
                <w:color w:val="000000"/>
                <w:sz w:val="28"/>
                <w:szCs w:val="28"/>
              </w:rPr>
              <w:t xml:space="preserve">Предполагаемый общий объем финансовых средств, необходимых для реализации </w:t>
            </w:r>
            <w:r w:rsidR="000E3F50" w:rsidRPr="004C7C54">
              <w:rPr>
                <w:color w:val="000000"/>
                <w:sz w:val="28"/>
                <w:szCs w:val="28"/>
              </w:rPr>
              <w:t xml:space="preserve">Подпрограммы, составляет </w:t>
            </w:r>
            <w:r w:rsidR="00926469">
              <w:rPr>
                <w:color w:val="000000"/>
                <w:sz w:val="28"/>
                <w:szCs w:val="28"/>
              </w:rPr>
              <w:t>69 335,3</w:t>
            </w:r>
            <w:r w:rsidR="000E3F50" w:rsidRPr="004C7C54">
              <w:rPr>
                <w:color w:val="000000"/>
                <w:sz w:val="28"/>
                <w:szCs w:val="28"/>
              </w:rPr>
              <w:t xml:space="preserve"> тыс. рублей, в том числе:</w:t>
            </w:r>
          </w:p>
          <w:p w:rsidR="000E3F50" w:rsidRPr="004C7C54" w:rsidRDefault="000E3F50" w:rsidP="000E3F50">
            <w:pPr>
              <w:shd w:val="clear" w:color="auto" w:fill="FFFFFF"/>
              <w:jc w:val="both"/>
              <w:rPr>
                <w:color w:val="000000"/>
                <w:sz w:val="28"/>
                <w:szCs w:val="28"/>
              </w:rPr>
            </w:pPr>
            <w:r>
              <w:rPr>
                <w:color w:val="000000"/>
                <w:sz w:val="28"/>
                <w:szCs w:val="28"/>
              </w:rPr>
              <w:t xml:space="preserve">2024 год – </w:t>
            </w:r>
            <w:r w:rsidR="00926469">
              <w:rPr>
                <w:color w:val="000000"/>
                <w:sz w:val="28"/>
                <w:szCs w:val="28"/>
              </w:rPr>
              <w:t>16 890,2</w:t>
            </w:r>
            <w:r w:rsidRPr="004C7C54">
              <w:rPr>
                <w:color w:val="000000"/>
                <w:sz w:val="28"/>
                <w:szCs w:val="28"/>
              </w:rPr>
              <w:t xml:space="preserve"> тыс. рублей;</w:t>
            </w:r>
          </w:p>
          <w:p w:rsidR="000E3F50" w:rsidRPr="004C7C54" w:rsidRDefault="000E3F50" w:rsidP="000E3F50">
            <w:pPr>
              <w:shd w:val="clear" w:color="auto" w:fill="FFFFFF"/>
              <w:jc w:val="both"/>
              <w:rPr>
                <w:color w:val="000000"/>
                <w:sz w:val="28"/>
                <w:szCs w:val="28"/>
              </w:rPr>
            </w:pPr>
            <w:r>
              <w:rPr>
                <w:color w:val="000000"/>
                <w:sz w:val="28"/>
                <w:szCs w:val="28"/>
              </w:rPr>
              <w:t>2025</w:t>
            </w:r>
            <w:r w:rsidRPr="004C7C54">
              <w:rPr>
                <w:color w:val="000000"/>
                <w:sz w:val="28"/>
                <w:szCs w:val="28"/>
              </w:rPr>
              <w:t xml:space="preserve"> год – </w:t>
            </w:r>
            <w:r w:rsidR="00926469">
              <w:rPr>
                <w:color w:val="000000"/>
                <w:sz w:val="28"/>
                <w:szCs w:val="28"/>
              </w:rPr>
              <w:t>17 481,7</w:t>
            </w:r>
            <w:r w:rsidRPr="004C7C54">
              <w:rPr>
                <w:color w:val="000000"/>
                <w:sz w:val="28"/>
                <w:szCs w:val="28"/>
              </w:rPr>
              <w:t xml:space="preserve"> тыс. рублей;</w:t>
            </w:r>
          </w:p>
          <w:p w:rsidR="000E3F50" w:rsidRDefault="000E3F50" w:rsidP="000E3F50">
            <w:pPr>
              <w:shd w:val="clear" w:color="auto" w:fill="FFFFFF"/>
              <w:jc w:val="both"/>
              <w:rPr>
                <w:color w:val="000000"/>
                <w:sz w:val="28"/>
                <w:szCs w:val="28"/>
              </w:rPr>
            </w:pPr>
            <w:r>
              <w:rPr>
                <w:color w:val="000000"/>
                <w:sz w:val="28"/>
                <w:szCs w:val="28"/>
              </w:rPr>
              <w:t>2026</w:t>
            </w:r>
            <w:r w:rsidRPr="004C7C54">
              <w:rPr>
                <w:color w:val="000000"/>
                <w:sz w:val="28"/>
                <w:szCs w:val="28"/>
              </w:rPr>
              <w:t xml:space="preserve"> год – </w:t>
            </w:r>
            <w:r w:rsidR="00926469">
              <w:rPr>
                <w:color w:val="000000"/>
                <w:sz w:val="28"/>
                <w:szCs w:val="28"/>
              </w:rPr>
              <w:t>17 481,7</w:t>
            </w:r>
            <w:r>
              <w:rPr>
                <w:color w:val="000000"/>
                <w:sz w:val="28"/>
                <w:szCs w:val="28"/>
              </w:rPr>
              <w:t xml:space="preserve"> </w:t>
            </w:r>
            <w:r w:rsidRPr="004C7C54">
              <w:rPr>
                <w:color w:val="000000"/>
                <w:sz w:val="28"/>
                <w:szCs w:val="28"/>
              </w:rPr>
              <w:t>тыс. рублей</w:t>
            </w:r>
            <w:r>
              <w:rPr>
                <w:color w:val="000000"/>
                <w:sz w:val="28"/>
                <w:szCs w:val="28"/>
              </w:rPr>
              <w:t>;</w:t>
            </w:r>
          </w:p>
          <w:p w:rsidR="007159F6" w:rsidRPr="00AE64A2" w:rsidRDefault="000E3F50" w:rsidP="000E3F50">
            <w:pPr>
              <w:shd w:val="clear" w:color="auto" w:fill="FFFFFF"/>
              <w:rPr>
                <w:color w:val="000000"/>
                <w:sz w:val="28"/>
                <w:szCs w:val="28"/>
              </w:rPr>
            </w:pPr>
            <w:r>
              <w:rPr>
                <w:color w:val="000000"/>
                <w:sz w:val="28"/>
                <w:szCs w:val="28"/>
              </w:rPr>
              <w:t xml:space="preserve">2027 год -  </w:t>
            </w:r>
            <w:r w:rsidR="00926469">
              <w:rPr>
                <w:color w:val="000000"/>
                <w:sz w:val="28"/>
                <w:szCs w:val="28"/>
              </w:rPr>
              <w:t>17 481,7</w:t>
            </w:r>
            <w:r>
              <w:rPr>
                <w:color w:val="000000"/>
                <w:sz w:val="28"/>
                <w:szCs w:val="28"/>
              </w:rPr>
              <w:t xml:space="preserve"> тыс. рублей.</w:t>
            </w:r>
          </w:p>
        </w:tc>
      </w:tr>
      <w:tr w:rsidR="007159F6" w:rsidRPr="00AE64A2" w:rsidTr="00977EE1">
        <w:trPr>
          <w:tblCellSpacing w:w="5" w:type="nil"/>
        </w:trPr>
        <w:tc>
          <w:tcPr>
            <w:tcW w:w="2891"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Показатели непосредственных результатов</w:t>
            </w:r>
          </w:p>
        </w:tc>
        <w:tc>
          <w:tcPr>
            <w:tcW w:w="6040" w:type="dxa"/>
            <w:tcBorders>
              <w:top w:val="single" w:sz="4" w:space="0" w:color="auto"/>
              <w:left w:val="single" w:sz="4" w:space="0" w:color="auto"/>
              <w:bottom w:val="single" w:sz="4" w:space="0" w:color="auto"/>
              <w:right w:val="single" w:sz="4" w:space="0" w:color="auto"/>
            </w:tcBorders>
          </w:tcPr>
          <w:p w:rsidR="007159F6" w:rsidRPr="00AE64A2" w:rsidRDefault="007159F6" w:rsidP="00977EE1">
            <w:pPr>
              <w:shd w:val="clear" w:color="auto" w:fill="FFFFFF"/>
              <w:rPr>
                <w:color w:val="000000"/>
                <w:sz w:val="28"/>
                <w:szCs w:val="28"/>
              </w:rPr>
            </w:pPr>
            <w:r w:rsidRPr="00AE64A2">
              <w:rPr>
                <w:color w:val="000000"/>
                <w:sz w:val="28"/>
                <w:szCs w:val="28"/>
              </w:rPr>
              <w:t>Задачи, мероприятия и показатели, предусмотренные муниципальной  программной и ее подпрограммами, выполнены в максимальном объеме</w:t>
            </w:r>
          </w:p>
        </w:tc>
      </w:tr>
    </w:tbl>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Достижение поставленной цели Подпрограммы будет осуществлено посредством реализации основного мероприятия "Обеспечение деятельности </w:t>
      </w:r>
      <w:r>
        <w:rPr>
          <w:color w:val="000000"/>
          <w:sz w:val="28"/>
          <w:szCs w:val="28"/>
        </w:rPr>
        <w:t>Финансового управления</w:t>
      </w:r>
      <w:r w:rsidRPr="00AE64A2">
        <w:rPr>
          <w:color w:val="000000"/>
          <w:sz w:val="28"/>
          <w:szCs w:val="28"/>
        </w:rPr>
        <w:t xml:space="preserve"> </w:t>
      </w:r>
      <w:r>
        <w:rPr>
          <w:color w:val="000000"/>
          <w:sz w:val="28"/>
          <w:szCs w:val="28"/>
        </w:rPr>
        <w:t>А</w:t>
      </w:r>
      <w:r w:rsidRPr="00AE64A2">
        <w:rPr>
          <w:color w:val="000000"/>
          <w:sz w:val="28"/>
          <w:szCs w:val="28"/>
        </w:rPr>
        <w:t xml:space="preserve">дминистрации Сеченовского муниципального </w:t>
      </w:r>
      <w:r>
        <w:rPr>
          <w:color w:val="000000"/>
          <w:sz w:val="28"/>
          <w:szCs w:val="28"/>
        </w:rPr>
        <w:t>округа Нижегородской области</w:t>
      </w:r>
      <w:r w:rsidRPr="00AE64A2">
        <w:rPr>
          <w:color w:val="000000"/>
          <w:sz w:val="28"/>
          <w:szCs w:val="28"/>
        </w:rPr>
        <w:t xml:space="preserve"> ".</w:t>
      </w:r>
    </w:p>
    <w:p w:rsidR="007159F6" w:rsidRPr="00AE64A2" w:rsidRDefault="007159F6" w:rsidP="007159F6">
      <w:pPr>
        <w:shd w:val="clear" w:color="auto" w:fill="FFFFFF"/>
        <w:ind w:firstLine="709"/>
        <w:jc w:val="both"/>
        <w:rPr>
          <w:color w:val="000000"/>
          <w:sz w:val="28"/>
          <w:szCs w:val="28"/>
        </w:rPr>
      </w:pPr>
      <w:r>
        <w:rPr>
          <w:color w:val="000000"/>
          <w:sz w:val="28"/>
          <w:szCs w:val="28"/>
        </w:rPr>
        <w:t>Ф</w:t>
      </w:r>
      <w:r w:rsidRPr="00AE64A2">
        <w:rPr>
          <w:color w:val="000000"/>
          <w:sz w:val="28"/>
          <w:szCs w:val="28"/>
        </w:rPr>
        <w:t>инансов</w:t>
      </w:r>
      <w:r>
        <w:rPr>
          <w:color w:val="000000"/>
          <w:sz w:val="28"/>
          <w:szCs w:val="28"/>
        </w:rPr>
        <w:t>ое управление</w:t>
      </w:r>
      <w:r w:rsidRPr="00AE64A2">
        <w:rPr>
          <w:color w:val="000000"/>
          <w:sz w:val="28"/>
          <w:szCs w:val="28"/>
        </w:rPr>
        <w:t xml:space="preserve"> входит в структуру органов </w:t>
      </w:r>
      <w:r>
        <w:rPr>
          <w:color w:val="000000"/>
          <w:sz w:val="28"/>
          <w:szCs w:val="28"/>
        </w:rPr>
        <w:t>местного самоуправления</w:t>
      </w:r>
      <w:r w:rsidRPr="00AE64A2">
        <w:rPr>
          <w:color w:val="000000"/>
          <w:sz w:val="28"/>
          <w:szCs w:val="28"/>
        </w:rPr>
        <w:t xml:space="preserve"> Сеченовского муниципального </w:t>
      </w:r>
      <w:r>
        <w:rPr>
          <w:color w:val="000000"/>
          <w:sz w:val="28"/>
          <w:szCs w:val="28"/>
        </w:rPr>
        <w:t>округа Нижегородской области</w:t>
      </w:r>
      <w:r w:rsidRPr="00AE64A2">
        <w:rPr>
          <w:color w:val="000000"/>
          <w:sz w:val="28"/>
          <w:szCs w:val="28"/>
        </w:rPr>
        <w:t xml:space="preserve"> и является органом, обеспечивающим проведение единой финансовой, бюджетной и налоговой муниципальной политики, осуществляющим функции по контролю  в финансово-бюджетной сфере на территории </w:t>
      </w:r>
      <w:r>
        <w:rPr>
          <w:color w:val="000000"/>
          <w:sz w:val="28"/>
          <w:szCs w:val="28"/>
        </w:rPr>
        <w:t>округа</w:t>
      </w:r>
      <w:r w:rsidRPr="00AE64A2">
        <w:rPr>
          <w:color w:val="000000"/>
          <w:sz w:val="28"/>
          <w:szCs w:val="28"/>
        </w:rPr>
        <w:t xml:space="preserve"> и контролю в сфере закупок.</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Финансовое управление  осуществляет свою деятельность в соответствии с </w:t>
      </w:r>
      <w:r w:rsidRPr="005B49B7">
        <w:rPr>
          <w:color w:val="000000"/>
          <w:sz w:val="28"/>
          <w:szCs w:val="28"/>
        </w:rPr>
        <w:t>Положением</w:t>
      </w:r>
      <w:r w:rsidRPr="00AE64A2">
        <w:rPr>
          <w:color w:val="000000"/>
          <w:sz w:val="28"/>
          <w:szCs w:val="28"/>
        </w:rPr>
        <w:t xml:space="preserve"> о </w:t>
      </w:r>
      <w:r>
        <w:rPr>
          <w:color w:val="000000"/>
          <w:sz w:val="28"/>
          <w:szCs w:val="28"/>
        </w:rPr>
        <w:t>Ф</w:t>
      </w:r>
      <w:r w:rsidRPr="00AE64A2">
        <w:rPr>
          <w:color w:val="000000"/>
          <w:sz w:val="28"/>
          <w:szCs w:val="28"/>
        </w:rPr>
        <w:t xml:space="preserve">инансовом управлении </w:t>
      </w:r>
      <w:r>
        <w:rPr>
          <w:color w:val="000000"/>
          <w:sz w:val="28"/>
          <w:szCs w:val="28"/>
        </w:rPr>
        <w:t>А</w:t>
      </w:r>
      <w:r w:rsidRPr="00AE64A2">
        <w:rPr>
          <w:color w:val="000000"/>
          <w:sz w:val="28"/>
          <w:szCs w:val="28"/>
        </w:rPr>
        <w:t xml:space="preserve">дминистрации Сеченовского муниципального </w:t>
      </w:r>
      <w:r>
        <w:rPr>
          <w:color w:val="000000"/>
          <w:sz w:val="28"/>
          <w:szCs w:val="28"/>
        </w:rPr>
        <w:t xml:space="preserve">округа </w:t>
      </w:r>
      <w:r w:rsidRPr="00AE64A2">
        <w:rPr>
          <w:color w:val="000000"/>
          <w:sz w:val="28"/>
          <w:szCs w:val="28"/>
        </w:rPr>
        <w:t xml:space="preserve">Нижегородской области, утвержденным </w:t>
      </w:r>
      <w:r>
        <w:rPr>
          <w:color w:val="000000"/>
          <w:sz w:val="28"/>
          <w:szCs w:val="28"/>
        </w:rPr>
        <w:t>Р</w:t>
      </w:r>
      <w:r w:rsidRPr="00AE64A2">
        <w:rPr>
          <w:color w:val="000000"/>
          <w:sz w:val="28"/>
          <w:szCs w:val="28"/>
        </w:rPr>
        <w:t xml:space="preserve">ешением </w:t>
      </w:r>
      <w:r>
        <w:rPr>
          <w:color w:val="000000"/>
          <w:sz w:val="28"/>
          <w:szCs w:val="28"/>
        </w:rPr>
        <w:t>Совета депутатов</w:t>
      </w:r>
      <w:r w:rsidRPr="00AE64A2">
        <w:rPr>
          <w:color w:val="000000"/>
          <w:sz w:val="28"/>
          <w:szCs w:val="28"/>
        </w:rPr>
        <w:t xml:space="preserve"> Сеченовского муниципального </w:t>
      </w:r>
      <w:r>
        <w:rPr>
          <w:color w:val="000000"/>
          <w:sz w:val="28"/>
          <w:szCs w:val="28"/>
        </w:rPr>
        <w:t>округа Нижегородской области</w:t>
      </w:r>
      <w:r w:rsidRPr="00AE64A2">
        <w:rPr>
          <w:color w:val="000000"/>
          <w:sz w:val="28"/>
          <w:szCs w:val="28"/>
        </w:rPr>
        <w:t xml:space="preserve"> от </w:t>
      </w:r>
      <w:r>
        <w:rPr>
          <w:color w:val="000000"/>
          <w:sz w:val="28"/>
          <w:szCs w:val="28"/>
        </w:rPr>
        <w:t>03.11.2022 г.</w:t>
      </w:r>
      <w:r w:rsidRPr="00AE64A2">
        <w:rPr>
          <w:color w:val="000000"/>
          <w:sz w:val="28"/>
          <w:szCs w:val="28"/>
        </w:rPr>
        <w:t xml:space="preserve"> № </w:t>
      </w:r>
      <w:r>
        <w:rPr>
          <w:color w:val="000000"/>
          <w:sz w:val="28"/>
          <w:szCs w:val="28"/>
        </w:rPr>
        <w:t>47</w:t>
      </w:r>
      <w:r w:rsidRPr="00AE64A2">
        <w:rPr>
          <w:color w:val="000000"/>
          <w:sz w:val="28"/>
          <w:szCs w:val="28"/>
        </w:rPr>
        <w:t xml:space="preserve">.      </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Основой деятельност</w:t>
      </w:r>
      <w:r>
        <w:rPr>
          <w:color w:val="000000"/>
          <w:sz w:val="28"/>
          <w:szCs w:val="28"/>
        </w:rPr>
        <w:t>ью</w:t>
      </w:r>
      <w:r w:rsidRPr="00AE64A2">
        <w:rPr>
          <w:color w:val="000000"/>
          <w:sz w:val="28"/>
          <w:szCs w:val="28"/>
        </w:rPr>
        <w:t xml:space="preserve"> </w:t>
      </w:r>
      <w:r>
        <w:rPr>
          <w:color w:val="000000"/>
          <w:sz w:val="28"/>
          <w:szCs w:val="28"/>
        </w:rPr>
        <w:t>Ф</w:t>
      </w:r>
      <w:r w:rsidRPr="00AE64A2">
        <w:rPr>
          <w:color w:val="000000"/>
          <w:sz w:val="28"/>
          <w:szCs w:val="28"/>
        </w:rPr>
        <w:t>инансов</w:t>
      </w:r>
      <w:r>
        <w:rPr>
          <w:color w:val="000000"/>
          <w:sz w:val="28"/>
          <w:szCs w:val="28"/>
        </w:rPr>
        <w:t>ого управления</w:t>
      </w:r>
      <w:r w:rsidRPr="00AE64A2">
        <w:rPr>
          <w:color w:val="000000"/>
          <w:sz w:val="28"/>
          <w:szCs w:val="28"/>
        </w:rPr>
        <w:t xml:space="preserve">  является выработка и реализация на территории </w:t>
      </w:r>
      <w:r>
        <w:rPr>
          <w:color w:val="000000"/>
          <w:sz w:val="28"/>
          <w:szCs w:val="28"/>
        </w:rPr>
        <w:t>округа</w:t>
      </w:r>
      <w:r w:rsidRPr="00AE64A2">
        <w:rPr>
          <w:color w:val="000000"/>
          <w:sz w:val="28"/>
          <w:szCs w:val="28"/>
        </w:rPr>
        <w:t xml:space="preserve">  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w:t>
      </w:r>
      <w:r>
        <w:rPr>
          <w:color w:val="000000"/>
          <w:sz w:val="28"/>
          <w:szCs w:val="28"/>
        </w:rPr>
        <w:t>округе</w:t>
      </w:r>
      <w:r w:rsidRPr="00AE64A2">
        <w:rPr>
          <w:color w:val="000000"/>
          <w:sz w:val="28"/>
          <w:szCs w:val="28"/>
        </w:rPr>
        <w:t xml:space="preserve">  единого методологического подхода к ведению бюджетного учета и отчетности.</w:t>
      </w:r>
    </w:p>
    <w:p w:rsidR="007159F6" w:rsidRPr="003C15B2" w:rsidRDefault="007159F6" w:rsidP="007159F6">
      <w:pPr>
        <w:shd w:val="clear" w:color="auto" w:fill="FFFFFF"/>
        <w:ind w:firstLine="709"/>
        <w:jc w:val="both"/>
        <w:rPr>
          <w:color w:val="000000"/>
          <w:sz w:val="28"/>
          <w:szCs w:val="28"/>
        </w:rPr>
      </w:pPr>
      <w:r w:rsidRPr="00AE64A2">
        <w:rPr>
          <w:color w:val="000000"/>
          <w:sz w:val="28"/>
          <w:szCs w:val="28"/>
        </w:rPr>
        <w:t xml:space="preserve"> Прохождение муниципальной  службы в </w:t>
      </w:r>
      <w:r>
        <w:rPr>
          <w:color w:val="000000"/>
          <w:sz w:val="28"/>
          <w:szCs w:val="28"/>
        </w:rPr>
        <w:t>Ф</w:t>
      </w:r>
      <w:r w:rsidRPr="00AE64A2">
        <w:rPr>
          <w:color w:val="000000"/>
          <w:sz w:val="28"/>
          <w:szCs w:val="28"/>
        </w:rPr>
        <w:t>инансов</w:t>
      </w:r>
      <w:r>
        <w:rPr>
          <w:color w:val="000000"/>
          <w:sz w:val="28"/>
          <w:szCs w:val="28"/>
        </w:rPr>
        <w:t>ом управлении</w:t>
      </w:r>
      <w:r w:rsidRPr="00AE64A2">
        <w:rPr>
          <w:color w:val="000000"/>
          <w:sz w:val="28"/>
          <w:szCs w:val="28"/>
        </w:rPr>
        <w:t xml:space="preserve"> </w:t>
      </w:r>
      <w:r w:rsidRPr="00583D7B">
        <w:rPr>
          <w:color w:val="000000"/>
          <w:sz w:val="28"/>
          <w:szCs w:val="28"/>
        </w:rPr>
        <w:t xml:space="preserve"> регламентируется решением Совета депутатов Сеченовского муниципального округа</w:t>
      </w:r>
      <w:r>
        <w:rPr>
          <w:color w:val="000000"/>
          <w:sz w:val="28"/>
          <w:szCs w:val="28"/>
        </w:rPr>
        <w:t xml:space="preserve"> от 03.11.2022 г.</w:t>
      </w:r>
      <w:r w:rsidRPr="00583D7B">
        <w:rPr>
          <w:color w:val="000000"/>
          <w:sz w:val="28"/>
          <w:szCs w:val="28"/>
        </w:rPr>
        <w:t xml:space="preserve">  </w:t>
      </w:r>
      <w:hyperlink r:id="rId19" w:history="1">
        <w:r>
          <w:rPr>
            <w:rStyle w:val="ae"/>
            <w:color w:val="auto"/>
            <w:sz w:val="28"/>
            <w:szCs w:val="28"/>
          </w:rPr>
          <w:t>№</w:t>
        </w:r>
      </w:hyperlink>
      <w:r>
        <w:rPr>
          <w:sz w:val="28"/>
          <w:szCs w:val="28"/>
        </w:rPr>
        <w:t xml:space="preserve"> 40</w:t>
      </w:r>
      <w:r w:rsidRPr="00583D7B">
        <w:rPr>
          <w:color w:val="000000"/>
          <w:sz w:val="28"/>
          <w:szCs w:val="28"/>
        </w:rPr>
        <w:t xml:space="preserve"> «Об утверждении Положения о муниципальной службе в Сеченовском муниципальном округе Нижегородской области», от </w:t>
      </w:r>
      <w:r>
        <w:rPr>
          <w:color w:val="000000"/>
          <w:sz w:val="28"/>
          <w:szCs w:val="28"/>
        </w:rPr>
        <w:t>03</w:t>
      </w:r>
      <w:r w:rsidRPr="00583D7B">
        <w:rPr>
          <w:color w:val="000000"/>
          <w:sz w:val="28"/>
          <w:szCs w:val="28"/>
        </w:rPr>
        <w:t>.</w:t>
      </w:r>
      <w:r>
        <w:rPr>
          <w:color w:val="000000"/>
          <w:sz w:val="28"/>
          <w:szCs w:val="28"/>
        </w:rPr>
        <w:t>11</w:t>
      </w:r>
      <w:r w:rsidRPr="00583D7B">
        <w:rPr>
          <w:color w:val="000000"/>
          <w:sz w:val="28"/>
          <w:szCs w:val="28"/>
        </w:rPr>
        <w:t>.20</w:t>
      </w:r>
      <w:r>
        <w:rPr>
          <w:color w:val="000000"/>
          <w:sz w:val="28"/>
          <w:szCs w:val="28"/>
        </w:rPr>
        <w:t>22</w:t>
      </w:r>
      <w:r w:rsidRPr="00583D7B">
        <w:rPr>
          <w:color w:val="000000"/>
          <w:sz w:val="28"/>
          <w:szCs w:val="28"/>
        </w:rPr>
        <w:t xml:space="preserve">г № </w:t>
      </w:r>
      <w:r>
        <w:rPr>
          <w:color w:val="000000"/>
          <w:sz w:val="28"/>
          <w:szCs w:val="28"/>
        </w:rPr>
        <w:t>39</w:t>
      </w:r>
      <w:r w:rsidRPr="00583D7B">
        <w:rPr>
          <w:color w:val="000000"/>
          <w:sz w:val="28"/>
          <w:szCs w:val="28"/>
        </w:rPr>
        <w:t xml:space="preserve"> «Об</w:t>
      </w:r>
      <w:r w:rsidRPr="00AE64A2">
        <w:rPr>
          <w:color w:val="000000"/>
          <w:sz w:val="28"/>
          <w:szCs w:val="28"/>
        </w:rPr>
        <w:t xml:space="preserve"> утверждении реестра должностей муниципальной службы в Сеченовском муниципальном </w:t>
      </w:r>
      <w:r>
        <w:rPr>
          <w:color w:val="000000"/>
          <w:sz w:val="28"/>
          <w:szCs w:val="28"/>
        </w:rPr>
        <w:t>округе</w:t>
      </w:r>
      <w:r w:rsidRPr="00AE64A2">
        <w:rPr>
          <w:color w:val="000000"/>
          <w:sz w:val="28"/>
          <w:szCs w:val="28"/>
        </w:rPr>
        <w:t xml:space="preserve"> Нижегородской области</w:t>
      </w:r>
      <w:r w:rsidRPr="003C15B2">
        <w:rPr>
          <w:color w:val="000000"/>
          <w:sz w:val="28"/>
          <w:szCs w:val="28"/>
        </w:rPr>
        <w:t>»</w:t>
      </w:r>
      <w:r w:rsidRPr="003C15B2">
        <w:rPr>
          <w:sz w:val="28"/>
          <w:szCs w:val="28"/>
        </w:rPr>
        <w:t xml:space="preserve">,  от 03.11.2022 г. </w:t>
      </w:r>
      <w:hyperlink r:id="rId20" w:history="1">
        <w:r w:rsidRPr="003C15B2">
          <w:rPr>
            <w:rStyle w:val="ae"/>
            <w:color w:val="auto"/>
            <w:sz w:val="28"/>
            <w:szCs w:val="28"/>
          </w:rPr>
          <w:t>№</w:t>
        </w:r>
      </w:hyperlink>
      <w:r w:rsidRPr="003C15B2">
        <w:rPr>
          <w:sz w:val="28"/>
          <w:szCs w:val="28"/>
        </w:rPr>
        <w:t xml:space="preserve"> 41</w:t>
      </w:r>
      <w:r w:rsidRPr="003C15B2">
        <w:rPr>
          <w:color w:val="000000"/>
          <w:sz w:val="28"/>
          <w:szCs w:val="28"/>
        </w:rPr>
        <w:t xml:space="preserve"> «Об утверждении Положения об оплате труда </w:t>
      </w:r>
      <w:r w:rsidRPr="003C15B2">
        <w:rPr>
          <w:color w:val="000000"/>
          <w:sz w:val="28"/>
          <w:szCs w:val="28"/>
        </w:rPr>
        <w:lastRenderedPageBreak/>
        <w:t>муниципальных служащих  Сеченовского муниципального округа Нижегородской области».</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В рамках реализации основного мероприятия Подпрограммы предусмотрено:</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 администрирование расходов на содержание и обеспечение деятельности </w:t>
      </w:r>
      <w:r>
        <w:rPr>
          <w:color w:val="000000"/>
          <w:sz w:val="28"/>
          <w:szCs w:val="28"/>
        </w:rPr>
        <w:t>Ф</w:t>
      </w:r>
      <w:r w:rsidRPr="00AE64A2">
        <w:rPr>
          <w:color w:val="000000"/>
          <w:sz w:val="28"/>
          <w:szCs w:val="28"/>
        </w:rPr>
        <w:t>инансов</w:t>
      </w:r>
      <w:r>
        <w:rPr>
          <w:color w:val="000000"/>
          <w:sz w:val="28"/>
          <w:szCs w:val="28"/>
        </w:rPr>
        <w:t>ого управления</w:t>
      </w:r>
      <w:r w:rsidRPr="00AE64A2">
        <w:rPr>
          <w:color w:val="000000"/>
          <w:sz w:val="28"/>
          <w:szCs w:val="28"/>
        </w:rPr>
        <w:t xml:space="preserve"> ;</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кадровое и финансовое обеспечение для решения задач по реализации муниципальной программы;</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 повышение квалификации и переподготовка специалистов </w:t>
      </w:r>
      <w:r>
        <w:rPr>
          <w:color w:val="000000"/>
          <w:sz w:val="28"/>
          <w:szCs w:val="28"/>
        </w:rPr>
        <w:t>Ф</w:t>
      </w:r>
      <w:r w:rsidRPr="00AE64A2">
        <w:rPr>
          <w:color w:val="000000"/>
          <w:sz w:val="28"/>
          <w:szCs w:val="28"/>
        </w:rPr>
        <w:t>инансов</w:t>
      </w:r>
      <w:r>
        <w:rPr>
          <w:color w:val="000000"/>
          <w:sz w:val="28"/>
          <w:szCs w:val="28"/>
        </w:rPr>
        <w:t>ого управления</w:t>
      </w:r>
      <w:r w:rsidRPr="00AE64A2">
        <w:rPr>
          <w:color w:val="000000"/>
          <w:sz w:val="28"/>
          <w:szCs w:val="28"/>
        </w:rPr>
        <w:t xml:space="preserve"> ;</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 организация сопровождения и модернизация программных комплексов по организации бюджетного процесса. </w:t>
      </w:r>
    </w:p>
    <w:p w:rsidR="007159F6" w:rsidRDefault="007159F6" w:rsidP="007159F6">
      <w:pPr>
        <w:shd w:val="clear" w:color="auto" w:fill="FFFFFF"/>
        <w:ind w:firstLine="709"/>
        <w:jc w:val="center"/>
        <w:rPr>
          <w:b/>
          <w:bCs/>
          <w:color w:val="000000"/>
          <w:sz w:val="28"/>
          <w:szCs w:val="28"/>
        </w:rPr>
      </w:pPr>
    </w:p>
    <w:p w:rsidR="007159F6" w:rsidRPr="00AE64A2" w:rsidRDefault="007159F6" w:rsidP="007159F6">
      <w:pPr>
        <w:shd w:val="clear" w:color="auto" w:fill="FFFFFF"/>
        <w:ind w:firstLine="709"/>
        <w:jc w:val="center"/>
        <w:rPr>
          <w:b/>
          <w:bCs/>
          <w:color w:val="000000"/>
          <w:sz w:val="28"/>
          <w:szCs w:val="28"/>
        </w:rPr>
      </w:pPr>
      <w:r w:rsidRPr="00AE64A2">
        <w:rPr>
          <w:b/>
          <w:bCs/>
          <w:color w:val="000000"/>
          <w:sz w:val="28"/>
          <w:szCs w:val="28"/>
        </w:rPr>
        <w:t>XIII. Оценка планируемой эффективности Программы</w:t>
      </w:r>
    </w:p>
    <w:p w:rsidR="007159F6" w:rsidRPr="00AE64A2" w:rsidRDefault="007159F6" w:rsidP="007159F6">
      <w:pPr>
        <w:shd w:val="clear" w:color="auto" w:fill="FFFFFF"/>
        <w:ind w:firstLine="709"/>
        <w:jc w:val="both"/>
        <w:rPr>
          <w:b/>
          <w:bCs/>
          <w:color w:val="000000"/>
          <w:sz w:val="28"/>
          <w:szCs w:val="28"/>
        </w:rPr>
      </w:pP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Реализация Программы позволит:</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обеспечить сбалансированность и устойчивость бюджета муниципального </w:t>
      </w:r>
      <w:r>
        <w:rPr>
          <w:color w:val="000000"/>
          <w:sz w:val="28"/>
          <w:szCs w:val="28"/>
        </w:rPr>
        <w:t>округа</w:t>
      </w:r>
      <w:r w:rsidRPr="00AE64A2">
        <w:rPr>
          <w:color w:val="000000"/>
          <w:sz w:val="28"/>
          <w:szCs w:val="28"/>
        </w:rPr>
        <w:t>;</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снизить долговую нагрузку на бюджет</w:t>
      </w:r>
      <w:r>
        <w:rPr>
          <w:color w:val="000000"/>
          <w:sz w:val="28"/>
          <w:szCs w:val="28"/>
        </w:rPr>
        <w:t xml:space="preserve"> муниципального округа</w:t>
      </w:r>
      <w:r w:rsidRPr="00AE64A2">
        <w:rPr>
          <w:color w:val="000000"/>
          <w:sz w:val="28"/>
          <w:szCs w:val="28"/>
        </w:rPr>
        <w:t xml:space="preserve"> при безусловном исполнении долговых обязательств </w:t>
      </w:r>
      <w:r>
        <w:rPr>
          <w:color w:val="000000"/>
          <w:sz w:val="28"/>
          <w:szCs w:val="28"/>
        </w:rPr>
        <w:t>округа</w:t>
      </w:r>
      <w:r w:rsidRPr="00AE64A2">
        <w:rPr>
          <w:color w:val="000000"/>
          <w:sz w:val="28"/>
          <w:szCs w:val="28"/>
        </w:rPr>
        <w:t>;</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 обеспечить формирование бюджета муниципального </w:t>
      </w:r>
      <w:r>
        <w:rPr>
          <w:color w:val="000000"/>
          <w:sz w:val="28"/>
          <w:szCs w:val="28"/>
        </w:rPr>
        <w:t>округа</w:t>
      </w:r>
      <w:r w:rsidRPr="00AE64A2">
        <w:rPr>
          <w:color w:val="000000"/>
          <w:sz w:val="28"/>
          <w:szCs w:val="28"/>
        </w:rPr>
        <w:t xml:space="preserve">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w:t>
      </w:r>
      <w:r>
        <w:rPr>
          <w:color w:val="000000"/>
          <w:sz w:val="28"/>
          <w:szCs w:val="28"/>
        </w:rPr>
        <w:t>округа</w:t>
      </w:r>
      <w:r w:rsidRPr="00AE64A2">
        <w:rPr>
          <w:color w:val="000000"/>
          <w:sz w:val="28"/>
          <w:szCs w:val="28"/>
        </w:rPr>
        <w:t>;</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  повысить бюджетный потенциал </w:t>
      </w:r>
      <w:r>
        <w:rPr>
          <w:color w:val="000000"/>
          <w:sz w:val="28"/>
          <w:szCs w:val="28"/>
        </w:rPr>
        <w:t>округа</w:t>
      </w:r>
      <w:r w:rsidRPr="00AE64A2">
        <w:rPr>
          <w:color w:val="000000"/>
          <w:sz w:val="28"/>
          <w:szCs w:val="28"/>
        </w:rPr>
        <w:t>,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rsidR="007159F6" w:rsidRPr="00AE64A2" w:rsidRDefault="007159F6" w:rsidP="007159F6">
      <w:pPr>
        <w:shd w:val="clear" w:color="auto" w:fill="FFFFFF"/>
        <w:ind w:firstLine="709"/>
        <w:jc w:val="both"/>
        <w:rPr>
          <w:color w:val="000000"/>
          <w:sz w:val="28"/>
          <w:szCs w:val="28"/>
        </w:rPr>
      </w:pPr>
      <w:r w:rsidRPr="00AE64A2">
        <w:rPr>
          <w:color w:val="000000"/>
          <w:sz w:val="28"/>
          <w:szCs w:val="28"/>
        </w:rPr>
        <w:t xml:space="preserve">    оптимизировать деятельность муниципальных учреждений </w:t>
      </w:r>
      <w:r>
        <w:rPr>
          <w:color w:val="000000"/>
          <w:sz w:val="28"/>
          <w:szCs w:val="28"/>
        </w:rPr>
        <w:t>округа</w:t>
      </w:r>
      <w:r w:rsidRPr="00AE64A2">
        <w:rPr>
          <w:color w:val="000000"/>
          <w:sz w:val="28"/>
          <w:szCs w:val="28"/>
        </w:rPr>
        <w:t xml:space="preserve"> и обеспечить их эффективное функционирование, направленное на повышение качества предоставляемых муниципальных услуг.</w:t>
      </w: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Default="007159F6" w:rsidP="007159F6">
      <w:pPr>
        <w:shd w:val="clear" w:color="auto" w:fill="FFFFFF"/>
        <w:rPr>
          <w:color w:val="000000"/>
          <w:sz w:val="28"/>
          <w:szCs w:val="28"/>
        </w:rPr>
        <w:sectPr w:rsidR="007159F6" w:rsidSect="007159F6">
          <w:pgSz w:w="11907" w:h="16839" w:code="9"/>
          <w:pgMar w:top="1418" w:right="851" w:bottom="1418" w:left="1701" w:header="720" w:footer="720" w:gutter="0"/>
          <w:cols w:space="720"/>
          <w:noEndnote/>
          <w:docGrid w:linePitch="354"/>
        </w:sectPr>
      </w:pPr>
    </w:p>
    <w:p w:rsidR="007159F6" w:rsidRPr="007159F6" w:rsidRDefault="007159F6" w:rsidP="007159F6">
      <w:pPr>
        <w:shd w:val="clear" w:color="auto" w:fill="FFFFFF"/>
        <w:jc w:val="right"/>
        <w:rPr>
          <w:b/>
          <w:color w:val="000000"/>
          <w:sz w:val="28"/>
          <w:szCs w:val="28"/>
        </w:rPr>
      </w:pPr>
      <w:r>
        <w:rPr>
          <w:color w:val="000000"/>
          <w:sz w:val="28"/>
          <w:szCs w:val="28"/>
        </w:rPr>
        <w:lastRenderedPageBreak/>
        <w:t xml:space="preserve">  </w:t>
      </w:r>
      <w:r w:rsidRPr="007159F6">
        <w:rPr>
          <w:b/>
          <w:color w:val="000000"/>
          <w:sz w:val="28"/>
          <w:szCs w:val="28"/>
        </w:rPr>
        <w:t>ПРИЛОЖЕНИЕ 1</w:t>
      </w:r>
    </w:p>
    <w:p w:rsidR="007159F6" w:rsidRPr="00AE64A2" w:rsidRDefault="007159F6" w:rsidP="007159F6">
      <w:pPr>
        <w:shd w:val="clear" w:color="auto" w:fill="FFFFFF"/>
        <w:jc w:val="right"/>
        <w:rPr>
          <w:color w:val="000000"/>
          <w:sz w:val="28"/>
          <w:szCs w:val="28"/>
        </w:rPr>
      </w:pPr>
      <w:r w:rsidRPr="00AE64A2">
        <w:rPr>
          <w:color w:val="000000"/>
          <w:sz w:val="28"/>
          <w:szCs w:val="28"/>
        </w:rPr>
        <w:t>к муниципальной программе</w:t>
      </w:r>
    </w:p>
    <w:p w:rsidR="007159F6" w:rsidRPr="00AE64A2" w:rsidRDefault="007159F6" w:rsidP="007159F6">
      <w:pPr>
        <w:shd w:val="clear" w:color="auto" w:fill="FFFFFF"/>
        <w:jc w:val="right"/>
        <w:rPr>
          <w:color w:val="000000"/>
          <w:sz w:val="28"/>
          <w:szCs w:val="28"/>
        </w:rPr>
      </w:pPr>
      <w:r w:rsidRPr="00AE64A2">
        <w:rPr>
          <w:color w:val="000000"/>
          <w:sz w:val="28"/>
          <w:szCs w:val="28"/>
        </w:rPr>
        <w:t>"Управление муниципальными</w:t>
      </w:r>
    </w:p>
    <w:p w:rsidR="007159F6" w:rsidRPr="00AE64A2" w:rsidRDefault="007159F6" w:rsidP="007159F6">
      <w:pPr>
        <w:shd w:val="clear" w:color="auto" w:fill="FFFFFF"/>
        <w:jc w:val="right"/>
        <w:rPr>
          <w:color w:val="000000"/>
          <w:sz w:val="28"/>
          <w:szCs w:val="28"/>
        </w:rPr>
      </w:pPr>
      <w:r w:rsidRPr="00AE64A2">
        <w:rPr>
          <w:color w:val="000000"/>
          <w:sz w:val="28"/>
          <w:szCs w:val="28"/>
        </w:rPr>
        <w:t xml:space="preserve">финансами Сеченовского </w:t>
      </w:r>
    </w:p>
    <w:p w:rsidR="007159F6" w:rsidRDefault="007159F6" w:rsidP="007159F6">
      <w:pPr>
        <w:shd w:val="clear" w:color="auto" w:fill="FFFFFF"/>
        <w:jc w:val="right"/>
        <w:rPr>
          <w:color w:val="000000"/>
          <w:sz w:val="28"/>
          <w:szCs w:val="28"/>
        </w:rPr>
      </w:pPr>
      <w:r w:rsidRPr="00AE64A2">
        <w:rPr>
          <w:color w:val="000000"/>
          <w:sz w:val="28"/>
          <w:szCs w:val="28"/>
        </w:rPr>
        <w:t xml:space="preserve">муниципального </w:t>
      </w:r>
      <w:r>
        <w:rPr>
          <w:color w:val="000000"/>
          <w:sz w:val="28"/>
          <w:szCs w:val="28"/>
        </w:rPr>
        <w:t>округа</w:t>
      </w:r>
      <w:r w:rsidRPr="00AE64A2">
        <w:rPr>
          <w:color w:val="000000"/>
          <w:sz w:val="28"/>
          <w:szCs w:val="28"/>
        </w:rPr>
        <w:t>"</w:t>
      </w:r>
    </w:p>
    <w:p w:rsidR="000E3F50" w:rsidRDefault="000E3F50" w:rsidP="000E3F50">
      <w:pPr>
        <w:jc w:val="center"/>
        <w:rPr>
          <w:sz w:val="26"/>
          <w:szCs w:val="20"/>
        </w:rPr>
      </w:pPr>
      <w:r>
        <w:t>( в ред. Постановления Администрации Сеченовского муниципального округа Нижегородской области 21.12.2023 г. №1229)</w:t>
      </w:r>
    </w:p>
    <w:p w:rsidR="000E3F50" w:rsidRDefault="000E3F50" w:rsidP="000E3F50">
      <w:pPr>
        <w:jc w:val="center"/>
      </w:pPr>
      <w:r>
        <w:t xml:space="preserve">( в ред. Постановления </w:t>
      </w:r>
      <w:r w:rsidR="00926469">
        <w:t>А</w:t>
      </w:r>
      <w:r>
        <w:t>дминистрации Сеченовского муниципального округа Нижегородской области от 27.12.2024 г. № 1062)</w:t>
      </w:r>
    </w:p>
    <w:p w:rsidR="00926469" w:rsidRDefault="00926469" w:rsidP="000E3F50">
      <w:pPr>
        <w:jc w:val="center"/>
      </w:pPr>
      <w:r>
        <w:t>( в ред. Постановления Администрации Сеченовского муниципального округа Нижегородской области от 29.12.2025 г. № 967)</w:t>
      </w:r>
    </w:p>
    <w:p w:rsidR="000E3F50" w:rsidRPr="00AE64A2" w:rsidRDefault="000E3F50" w:rsidP="007159F6">
      <w:pPr>
        <w:shd w:val="clear" w:color="auto" w:fill="FFFFFF"/>
        <w:jc w:val="right"/>
        <w:rPr>
          <w:color w:val="000000"/>
          <w:sz w:val="28"/>
          <w:szCs w:val="28"/>
        </w:rPr>
      </w:pPr>
    </w:p>
    <w:p w:rsidR="007159F6" w:rsidRPr="00AE64A2" w:rsidRDefault="007159F6" w:rsidP="007159F6">
      <w:pPr>
        <w:shd w:val="clear" w:color="auto" w:fill="FFFFFF"/>
        <w:jc w:val="center"/>
        <w:rPr>
          <w:color w:val="000000"/>
          <w:sz w:val="28"/>
          <w:szCs w:val="28"/>
        </w:rPr>
      </w:pPr>
    </w:p>
    <w:p w:rsidR="007159F6" w:rsidRPr="00AE64A2" w:rsidRDefault="007159F6" w:rsidP="007159F6">
      <w:pPr>
        <w:shd w:val="clear" w:color="auto" w:fill="FFFFFF"/>
        <w:jc w:val="center"/>
        <w:rPr>
          <w:color w:val="000000"/>
          <w:sz w:val="28"/>
          <w:szCs w:val="28"/>
        </w:rPr>
      </w:pPr>
      <w:bookmarkStart w:id="8" w:name="Par1487"/>
      <w:bookmarkEnd w:id="8"/>
      <w:r w:rsidRPr="00AE64A2">
        <w:rPr>
          <w:color w:val="000000"/>
          <w:sz w:val="28"/>
          <w:szCs w:val="28"/>
        </w:rPr>
        <w:t>ПЕРЕЧЕНЬ</w:t>
      </w:r>
    </w:p>
    <w:p w:rsidR="007159F6" w:rsidRPr="00AE64A2" w:rsidRDefault="007159F6" w:rsidP="007159F6">
      <w:pPr>
        <w:shd w:val="clear" w:color="auto" w:fill="FFFFFF"/>
        <w:jc w:val="center"/>
        <w:rPr>
          <w:color w:val="000000"/>
          <w:sz w:val="28"/>
          <w:szCs w:val="28"/>
        </w:rPr>
      </w:pPr>
      <w:r w:rsidRPr="00AE64A2">
        <w:rPr>
          <w:color w:val="000000"/>
          <w:sz w:val="28"/>
          <w:szCs w:val="28"/>
        </w:rPr>
        <w:t>ОСНОВНЫХ МЕРОПРИЯТИЙ МУНИЦИПАЛЬНОЙ ПРОГРАММЫ "УПРАВЛЕНИЕ</w:t>
      </w:r>
    </w:p>
    <w:p w:rsidR="007159F6" w:rsidRDefault="007159F6" w:rsidP="007159F6">
      <w:pPr>
        <w:shd w:val="clear" w:color="auto" w:fill="FFFFFF"/>
        <w:jc w:val="center"/>
        <w:rPr>
          <w:color w:val="000000"/>
          <w:sz w:val="28"/>
          <w:szCs w:val="28"/>
        </w:rPr>
      </w:pPr>
      <w:r w:rsidRPr="00AE64A2">
        <w:rPr>
          <w:color w:val="000000"/>
          <w:sz w:val="28"/>
          <w:szCs w:val="28"/>
        </w:rPr>
        <w:t xml:space="preserve">МУНИЦИПАЛЬНЫМИ ФИНАНСАМИ СЕЧЕНОВСКОГО МУНИЦИПАЛЬНОГО </w:t>
      </w:r>
      <w:r>
        <w:rPr>
          <w:color w:val="000000"/>
          <w:sz w:val="28"/>
          <w:szCs w:val="28"/>
        </w:rPr>
        <w:t>ОКРУГА</w:t>
      </w:r>
      <w:r w:rsidRPr="00AE64A2">
        <w:rPr>
          <w:color w:val="000000"/>
          <w:sz w:val="28"/>
          <w:szCs w:val="28"/>
        </w:rPr>
        <w:t>"</w:t>
      </w:r>
    </w:p>
    <w:tbl>
      <w:tblPr>
        <w:tblW w:w="15309" w:type="dxa"/>
        <w:tblLayout w:type="fixed"/>
        <w:tblCellMar>
          <w:top w:w="75" w:type="dxa"/>
          <w:left w:w="0" w:type="dxa"/>
          <w:bottom w:w="75" w:type="dxa"/>
          <w:right w:w="0" w:type="dxa"/>
        </w:tblCellMar>
        <w:tblLook w:val="0000" w:firstRow="0" w:lastRow="0" w:firstColumn="0" w:lastColumn="0" w:noHBand="0" w:noVBand="0"/>
      </w:tblPr>
      <w:tblGrid>
        <w:gridCol w:w="659"/>
        <w:gridCol w:w="1817"/>
        <w:gridCol w:w="1722"/>
        <w:gridCol w:w="1981"/>
        <w:gridCol w:w="1722"/>
        <w:gridCol w:w="1194"/>
        <w:gridCol w:w="1327"/>
        <w:gridCol w:w="1326"/>
        <w:gridCol w:w="1348"/>
        <w:gridCol w:w="2213"/>
      </w:tblGrid>
      <w:tr w:rsidR="00D77944" w:rsidRPr="00D77944" w:rsidTr="00926469">
        <w:tc>
          <w:tcPr>
            <w:tcW w:w="247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Наименование основного мероприятия</w:t>
            </w:r>
          </w:p>
        </w:tc>
        <w:tc>
          <w:tcPr>
            <w:tcW w:w="1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Категория расходов (капвложения, НИОКР, прочие расходы)</w:t>
            </w:r>
          </w:p>
        </w:tc>
        <w:tc>
          <w:tcPr>
            <w:tcW w:w="19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Срок исполнения</w:t>
            </w:r>
          </w:p>
        </w:tc>
        <w:tc>
          <w:tcPr>
            <w:tcW w:w="1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Исполнители мероприятий</w:t>
            </w:r>
          </w:p>
        </w:tc>
        <w:tc>
          <w:tcPr>
            <w:tcW w:w="7408" w:type="dxa"/>
            <w:gridSpan w:val="5"/>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Объем финансирования (по годам) за счет средств бюджета муниципального округа, тыс. рублей</w:t>
            </w:r>
          </w:p>
        </w:tc>
      </w:tr>
      <w:tr w:rsidR="00D77944" w:rsidRPr="00D77944" w:rsidTr="00926469">
        <w:tc>
          <w:tcPr>
            <w:tcW w:w="247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p>
        </w:tc>
        <w:tc>
          <w:tcPr>
            <w:tcW w:w="1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p>
        </w:tc>
        <w:tc>
          <w:tcPr>
            <w:tcW w:w="19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p>
        </w:tc>
        <w:tc>
          <w:tcPr>
            <w:tcW w:w="1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202</w:t>
            </w:r>
            <w:r w:rsidR="00926469">
              <w:rPr>
                <w:color w:val="000000"/>
              </w:rPr>
              <w:t>5</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202</w:t>
            </w:r>
            <w:r w:rsidR="00926469">
              <w:rPr>
                <w:color w:val="000000"/>
              </w:rPr>
              <w:t>6</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202</w:t>
            </w:r>
            <w:r w:rsidR="00926469">
              <w:rPr>
                <w:color w:val="000000"/>
              </w:rPr>
              <w:t>7</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202</w:t>
            </w:r>
            <w:r w:rsidR="00926469">
              <w:rPr>
                <w:color w:val="000000"/>
              </w:rPr>
              <w:t>8</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всего</w:t>
            </w:r>
          </w:p>
        </w:tc>
      </w:tr>
      <w:tr w:rsidR="00D77944" w:rsidRPr="00D77944" w:rsidTr="00926469">
        <w:tc>
          <w:tcPr>
            <w:tcW w:w="659"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14650"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Цель муниципальной программы - обеспечение сбалансированности и устойчивости бюджета Сеченовского муниципального округа, повышение эффективности и качества управления муниципальными финансами Сеченовского муниципального округа</w:t>
            </w:r>
          </w:p>
        </w:tc>
      </w:tr>
      <w:tr w:rsidR="00D77944" w:rsidRPr="00D77944" w:rsidTr="00926469">
        <w:tc>
          <w:tcPr>
            <w:tcW w:w="79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Подпрограмма 1. Организация и совершенствование бюджетного процесса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2</w:t>
            </w:r>
            <w:r w:rsidR="00D77944" w:rsidRPr="00D77944">
              <w:rPr>
                <w:color w:val="000000"/>
              </w:rPr>
              <w:t> 000,0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1 000,0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1 000,0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4</w:t>
            </w:r>
            <w:r w:rsidR="00D77944" w:rsidRPr="00D77944">
              <w:rPr>
                <w:color w:val="000000"/>
              </w:rPr>
              <w:t> 000,0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 xml:space="preserve">Основное мероприятие 1.1. Формирование  бюджета Сеченовского муниципального </w:t>
            </w:r>
            <w:r w:rsidRPr="00D77944">
              <w:rPr>
                <w:color w:val="000000"/>
              </w:rPr>
              <w:lastRenderedPageBreak/>
              <w:t>округа на очередной финансовый год и плановый период</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202</w:t>
            </w:r>
            <w:r w:rsidR="00926469">
              <w:rPr>
                <w:color w:val="000000"/>
              </w:rPr>
              <w:t>5</w:t>
            </w:r>
            <w:r w:rsidRPr="00D77944">
              <w:rPr>
                <w:color w:val="000000"/>
              </w:rPr>
              <w:t xml:space="preserve"> – 202</w:t>
            </w:r>
            <w:r w:rsidR="00926469">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1.2. Создание условий для роста налоговых и неналоговых доходов  бюджета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1.3. Управление средствами резервного фонда Администрации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2</w:t>
            </w:r>
            <w:r w:rsidR="00D77944" w:rsidRPr="00D77944">
              <w:rPr>
                <w:color w:val="000000"/>
              </w:rPr>
              <w:t> 000,0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1 000,0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1000,0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4</w:t>
            </w:r>
            <w:r w:rsidR="00D77944" w:rsidRPr="00D77944">
              <w:rPr>
                <w:color w:val="000000"/>
              </w:rPr>
              <w:t> 000,0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 xml:space="preserve">Основное мероприятие 1.4. Организация исполнения бюджета  </w:t>
            </w:r>
            <w:proofErr w:type="spellStart"/>
            <w:r w:rsidRPr="00D77944">
              <w:rPr>
                <w:color w:val="000000"/>
              </w:rPr>
              <w:t>Сеченовскогомуниципального</w:t>
            </w:r>
            <w:proofErr w:type="spellEnd"/>
            <w:r w:rsidRPr="00D77944">
              <w:rPr>
                <w:color w:val="000000"/>
              </w:rPr>
              <w:t xml:space="preserve">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 xml:space="preserve">Основное мероприятие 1.5. Формирование и </w:t>
            </w:r>
            <w:r w:rsidRPr="00D77944">
              <w:rPr>
                <w:color w:val="000000"/>
              </w:rPr>
              <w:lastRenderedPageBreak/>
              <w:t>представление бюджетной отчетности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1.6. Реализация мер по оптимизации муниципального долга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 xml:space="preserve">Основное мероприятие 1.7. Своевременное исполнение долговых обязательств </w:t>
            </w:r>
            <w:proofErr w:type="spellStart"/>
            <w:r w:rsidRPr="00D77944">
              <w:rPr>
                <w:color w:val="000000"/>
              </w:rPr>
              <w:t>Сеченовскогомуниципального</w:t>
            </w:r>
            <w:proofErr w:type="spellEnd"/>
            <w:r w:rsidRPr="00D77944">
              <w:rPr>
                <w:color w:val="000000"/>
              </w:rPr>
              <w:t xml:space="preserve">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1.8. Организация и осуществление полномочий по внутреннему муниципальному финансовому контролю</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lastRenderedPageBreak/>
              <w:t xml:space="preserve">Основное мероприятие 1.9. Организация и осуществление полномочий по контролю в сфере закупок для обеспечения муниципальных нужд Сеченовского </w:t>
            </w:r>
          </w:p>
          <w:p w:rsidR="00D77944" w:rsidRPr="00D77944" w:rsidRDefault="00D77944" w:rsidP="00977EE1">
            <w:pPr>
              <w:shd w:val="clear" w:color="auto" w:fill="FFFFFF"/>
              <w:rPr>
                <w:color w:val="000000"/>
              </w:rPr>
            </w:pPr>
            <w:r w:rsidRPr="00D77944">
              <w:rPr>
                <w:color w:val="000000"/>
              </w:rPr>
              <w:t>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1.10. Реализация мероприятий по повышению финансовой грамотности обучающихся муниципальных общеобразовательных организаций</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1.11.Финансовое просвещение и информирование населения</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r w:rsidRPr="00D77944">
              <w:rPr>
                <w:color w:val="000000"/>
              </w:rPr>
              <w:t>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79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Подпрограмма 3. Повышение эффективности бюджетных расходов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348,5</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1 458,0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1 458,0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926469" w:rsidP="00977EE1">
            <w:pPr>
              <w:shd w:val="clear" w:color="auto" w:fill="FFFFFF"/>
              <w:rPr>
                <w:color w:val="000000"/>
              </w:rPr>
            </w:pPr>
            <w:r>
              <w:rPr>
                <w:color w:val="000000"/>
              </w:rPr>
              <w:t>1 458,0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4 722,5</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lastRenderedPageBreak/>
              <w:t>Основное мероприятие 3.1. Обеспечение взаимосвязи стратегического и бюджетного планирования</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В 3-месячный срок после принятия Бюджетной стратегии на федеральном уровне</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3.2. Разработка и реализация муниципальных программ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3.3. Формирование программной классификации расходов бюджета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 xml:space="preserve">Основное мероприятие 3.4. Обеспечение взаимосвязи муниципальных программ и </w:t>
            </w:r>
            <w:r w:rsidRPr="00D77944">
              <w:rPr>
                <w:color w:val="000000"/>
              </w:rPr>
              <w:lastRenderedPageBreak/>
              <w:t>муниципальных заданий</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 xml:space="preserve">Структурные подразделения Администрации Сеченовского муниципального района, </w:t>
            </w:r>
            <w:r w:rsidRPr="00D77944">
              <w:rPr>
                <w:color w:val="000000"/>
              </w:rPr>
              <w:lastRenderedPageBreak/>
              <w:t>являющиеся 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lastRenderedPageBreak/>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r w:rsidRPr="00D77944">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3.5. Оптимизация подходов к оказанию однотипных муниципальных услуг</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Ежегодно, до начала формирования муниципальных заданий на очередной финансовый год и плановый период</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Структурные подразделения Администрации Сеченовского муниципального округа, являющиеся 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3.6. Обеспечение выполнения муниципальных заданий максимальным количеством муниципальных учреждений</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Структурные подразделения Администрации Сеченовского муниципального округа, являющиеся учредителями муниципальны</w:t>
            </w:r>
            <w:r w:rsidRPr="00D77944">
              <w:rPr>
                <w:color w:val="000000"/>
              </w:rPr>
              <w:lastRenderedPageBreak/>
              <w:t>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lastRenderedPageBreak/>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3.7. Обеспечение надлежащего качества оказания муниципальных услуг</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Структурные подразделения Администрации Сеченовского муниципального округа, являющиеся учредителями муниципальных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 xml:space="preserve">Основное мероприятие 3.8. Обеспечение зависимости оплаты труда руководителей органов местного самоуправления Сеченовского муниципального округа и муниципальных учреждений округа от результатов </w:t>
            </w:r>
            <w:r w:rsidRPr="00D77944">
              <w:rPr>
                <w:color w:val="000000"/>
              </w:rPr>
              <w:lastRenderedPageBreak/>
              <w:t>профессиональной деятельности</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Ежегодно, в сроки, установленные для формирования муниципального бюджета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Управление образования, по делам молодежи и спорта, Отдел культуры и туризма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3.9. Расширение практики применения нормативов финансовых затрат на предоставление муниципальных услуг</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Ежегодно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3.10. Стимулирование органов местного самоуправления Сеченовского муниципального округа к повышению качества финансового менеджмента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Ежеквартально</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D77944" w:rsidP="00977EE1">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0</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3.11. Повышение эффективности внутреннего финансового контроля и внутреннего финансового аудита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729,0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729,0</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926469" w:rsidP="00977EE1">
            <w:pPr>
              <w:shd w:val="clear" w:color="auto" w:fill="FFFFFF"/>
              <w:rPr>
                <w:color w:val="000000"/>
              </w:rPr>
            </w:pPr>
            <w:r>
              <w:rPr>
                <w:color w:val="000000"/>
              </w:rPr>
              <w:t>729,0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2 187,0</w:t>
            </w:r>
          </w:p>
        </w:tc>
      </w:tr>
      <w:tr w:rsidR="00926469"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lastRenderedPageBreak/>
              <w:t>Основное мероприятие 3.12. Повышение эффективности ведомственного контроля в сфере закупок для обеспечения муниципальных нужд Сеченовского муниципального округа</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Pr>
                <w:color w:val="000000"/>
              </w:rPr>
              <w:t>348,5</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Pr>
                <w:color w:val="000000"/>
              </w:rPr>
              <w:t>729,0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Pr>
                <w:color w:val="000000"/>
              </w:rPr>
              <w:t>729,0</w:t>
            </w:r>
          </w:p>
        </w:tc>
        <w:tc>
          <w:tcPr>
            <w:tcW w:w="1348" w:type="dxa"/>
            <w:tcBorders>
              <w:top w:val="single" w:sz="4" w:space="0" w:color="auto"/>
              <w:left w:val="single" w:sz="4" w:space="0" w:color="auto"/>
              <w:bottom w:val="single" w:sz="4" w:space="0" w:color="auto"/>
              <w:right w:val="single" w:sz="4" w:space="0" w:color="auto"/>
            </w:tcBorders>
          </w:tcPr>
          <w:p w:rsidR="00926469" w:rsidRPr="00D77944" w:rsidRDefault="00926469" w:rsidP="00926469">
            <w:pPr>
              <w:shd w:val="clear" w:color="auto" w:fill="FFFFFF"/>
              <w:rPr>
                <w:color w:val="000000"/>
              </w:rPr>
            </w:pPr>
            <w:r>
              <w:rPr>
                <w:color w:val="000000"/>
              </w:rPr>
              <w:t>729,0</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Pr>
                <w:color w:val="000000"/>
              </w:rPr>
              <w:t>2 535,5</w:t>
            </w:r>
          </w:p>
        </w:tc>
      </w:tr>
      <w:tr w:rsidR="00926469"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Основное мероприятие 3.13. Модернизация муниципальной информационной системы управления общественными финансами</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926469" w:rsidRPr="00D77944" w:rsidRDefault="00926469" w:rsidP="00926469">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r>
      <w:tr w:rsidR="00926469"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 xml:space="preserve">Основное мероприятие 3.14. Повышение прозрачности деятельности органов местного самоуправления Сеченовского муниципального округа и </w:t>
            </w:r>
            <w:r w:rsidRPr="00D77944">
              <w:rPr>
                <w:color w:val="000000"/>
              </w:rPr>
              <w:lastRenderedPageBreak/>
              <w:t>муниципальных учреждений округа по оказанию муниципальных услуг и соблюдению требований к их качеству</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lastRenderedPageBreak/>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Структурные подразделения Администрации Сеченовского муниципального округа, являющиеся учредителями муниципальны</w:t>
            </w:r>
            <w:r w:rsidRPr="00D77944">
              <w:rPr>
                <w:color w:val="000000"/>
              </w:rPr>
              <w:lastRenderedPageBreak/>
              <w:t>х учреждений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lastRenderedPageBreak/>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926469" w:rsidRPr="00D77944" w:rsidRDefault="00926469" w:rsidP="00926469">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r>
      <w:tr w:rsidR="00926469"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Основное мероприятие 3.15. Повышение открытости информации о бюджетном процессе</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202</w:t>
            </w:r>
            <w:r>
              <w:rPr>
                <w:color w:val="000000"/>
              </w:rPr>
              <w:t>5</w:t>
            </w:r>
            <w:r w:rsidRPr="00D77944">
              <w:rPr>
                <w:color w:val="000000"/>
              </w:rPr>
              <w:t xml:space="preserve"> – 202</w:t>
            </w:r>
            <w:r>
              <w:rPr>
                <w:color w:val="000000"/>
              </w:rPr>
              <w:t>8</w:t>
            </w:r>
            <w:r w:rsidRPr="00D77944">
              <w:rPr>
                <w:color w:val="000000"/>
              </w:rPr>
              <w:t xml:space="preserve"> годы</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Финансовое управление, структурные подразделения Администрации Сеченовского муниципального округа</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c>
          <w:tcPr>
            <w:tcW w:w="1348" w:type="dxa"/>
            <w:tcBorders>
              <w:top w:val="single" w:sz="4" w:space="0" w:color="auto"/>
              <w:left w:val="single" w:sz="4" w:space="0" w:color="auto"/>
              <w:bottom w:val="single" w:sz="4" w:space="0" w:color="auto"/>
              <w:right w:val="single" w:sz="4" w:space="0" w:color="auto"/>
            </w:tcBorders>
          </w:tcPr>
          <w:p w:rsidR="00926469" w:rsidRPr="00D77944" w:rsidRDefault="00926469" w:rsidP="00926469">
            <w:pPr>
              <w:shd w:val="clear" w:color="auto" w:fill="FFFFFF"/>
              <w:rPr>
                <w:color w:val="000000"/>
              </w:rPr>
            </w:pP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26469" w:rsidRPr="00D77944" w:rsidRDefault="00926469" w:rsidP="00926469">
            <w:pPr>
              <w:shd w:val="clear" w:color="auto" w:fill="FFFFFF"/>
              <w:rPr>
                <w:color w:val="000000"/>
              </w:rPr>
            </w:pPr>
            <w:r w:rsidRPr="00D77944">
              <w:rPr>
                <w:color w:val="000000"/>
              </w:rPr>
              <w:t>0</w:t>
            </w:r>
          </w:p>
        </w:tc>
      </w:tr>
      <w:tr w:rsidR="00D77944" w:rsidRPr="00D77944" w:rsidTr="00926469">
        <w:tc>
          <w:tcPr>
            <w:tcW w:w="790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Подпрограмма 4. Обеспечение реализации муниципальной программы</w:t>
            </w: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b/>
                <w:color w:val="000000"/>
              </w:rPr>
            </w:pPr>
            <w:r>
              <w:rPr>
                <w:b/>
                <w:color w:val="000000"/>
              </w:rPr>
              <w:t>16 890,2</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b/>
                <w:color w:val="000000"/>
              </w:rPr>
            </w:pPr>
            <w:r>
              <w:rPr>
                <w:b/>
                <w:color w:val="000000"/>
              </w:rPr>
              <w:t>17 481,7</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b/>
                <w:color w:val="000000"/>
              </w:rPr>
            </w:pPr>
            <w:r>
              <w:rPr>
                <w:b/>
                <w:color w:val="000000"/>
              </w:rPr>
              <w:t>17 481,7</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926469" w:rsidP="00977EE1">
            <w:pPr>
              <w:shd w:val="clear" w:color="auto" w:fill="FFFFFF"/>
              <w:rPr>
                <w:b/>
                <w:color w:val="000000"/>
              </w:rPr>
            </w:pPr>
            <w:r>
              <w:rPr>
                <w:b/>
                <w:color w:val="000000"/>
              </w:rPr>
              <w:t>17 481,7</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b/>
                <w:color w:val="000000"/>
              </w:rPr>
            </w:pPr>
            <w:r>
              <w:rPr>
                <w:b/>
                <w:color w:val="000000"/>
              </w:rPr>
              <w:t>69 335,3</w:t>
            </w:r>
          </w:p>
        </w:tc>
      </w:tr>
      <w:tr w:rsidR="00D77944" w:rsidRPr="00D77944" w:rsidTr="00926469">
        <w:tc>
          <w:tcPr>
            <w:tcW w:w="24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Основное мероприятие 4.1. Обеспечение деятельности  финансового управления</w:t>
            </w: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r w:rsidRPr="00D77944">
              <w:rPr>
                <w:color w:val="000000"/>
              </w:rPr>
              <w:t>Прочие расходы</w:t>
            </w:r>
          </w:p>
        </w:tc>
        <w:tc>
          <w:tcPr>
            <w:tcW w:w="1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p>
        </w:tc>
        <w:tc>
          <w:tcPr>
            <w:tcW w:w="1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D77944" w:rsidP="00977EE1">
            <w:pPr>
              <w:shd w:val="clear" w:color="auto" w:fill="FFFFFF"/>
              <w:rPr>
                <w:color w:val="000000"/>
              </w:rPr>
            </w:pPr>
          </w:p>
        </w:tc>
        <w:tc>
          <w:tcPr>
            <w:tcW w:w="11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926469" w:rsidP="00977EE1">
            <w:pPr>
              <w:shd w:val="clear" w:color="auto" w:fill="FFFFFF"/>
              <w:rPr>
                <w:color w:val="000000"/>
              </w:rPr>
            </w:pPr>
            <w:r>
              <w:rPr>
                <w:color w:val="000000"/>
              </w:rPr>
              <w:t>16 890,2</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2F2A25" w:rsidP="00977EE1">
            <w:pPr>
              <w:shd w:val="clear" w:color="auto" w:fill="FFFFFF"/>
              <w:rPr>
                <w:color w:val="000000"/>
              </w:rPr>
            </w:pPr>
            <w:r>
              <w:rPr>
                <w:color w:val="000000"/>
              </w:rPr>
              <w:t>17 481,7</w:t>
            </w:r>
          </w:p>
        </w:tc>
        <w:tc>
          <w:tcPr>
            <w:tcW w:w="1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2F2A25" w:rsidP="00977EE1">
            <w:pPr>
              <w:shd w:val="clear" w:color="auto" w:fill="FFFFFF"/>
              <w:rPr>
                <w:color w:val="000000"/>
              </w:rPr>
            </w:pPr>
            <w:r>
              <w:rPr>
                <w:color w:val="000000"/>
              </w:rPr>
              <w:t>17 481,7</w:t>
            </w:r>
          </w:p>
        </w:tc>
        <w:tc>
          <w:tcPr>
            <w:tcW w:w="1348" w:type="dxa"/>
            <w:tcBorders>
              <w:top w:val="single" w:sz="4" w:space="0" w:color="auto"/>
              <w:left w:val="single" w:sz="4" w:space="0" w:color="auto"/>
              <w:bottom w:val="single" w:sz="4" w:space="0" w:color="auto"/>
              <w:right w:val="single" w:sz="4" w:space="0" w:color="auto"/>
            </w:tcBorders>
          </w:tcPr>
          <w:p w:rsidR="00D77944" w:rsidRPr="00D77944" w:rsidRDefault="002F2A25" w:rsidP="00977EE1">
            <w:pPr>
              <w:shd w:val="clear" w:color="auto" w:fill="FFFFFF"/>
              <w:rPr>
                <w:color w:val="000000"/>
              </w:rPr>
            </w:pPr>
            <w:r>
              <w:rPr>
                <w:color w:val="000000"/>
              </w:rPr>
              <w:t>17 481,7</w:t>
            </w:r>
          </w:p>
        </w:tc>
        <w:tc>
          <w:tcPr>
            <w:tcW w:w="22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D77944" w:rsidRDefault="002F2A25" w:rsidP="00977EE1">
            <w:pPr>
              <w:shd w:val="clear" w:color="auto" w:fill="FFFFFF"/>
              <w:rPr>
                <w:color w:val="000000"/>
              </w:rPr>
            </w:pPr>
            <w:r>
              <w:rPr>
                <w:color w:val="000000"/>
              </w:rPr>
              <w:t>69 335,3</w:t>
            </w:r>
          </w:p>
        </w:tc>
      </w:tr>
    </w:tbl>
    <w:p w:rsidR="00D77944" w:rsidRPr="00AE64A2" w:rsidRDefault="00D77944" w:rsidP="007159F6">
      <w:pPr>
        <w:shd w:val="clear" w:color="auto" w:fill="FFFFFF"/>
        <w:jc w:val="center"/>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r>
        <w:rPr>
          <w:color w:val="000000"/>
          <w:sz w:val="28"/>
          <w:szCs w:val="28"/>
        </w:rPr>
        <w:lastRenderedPageBreak/>
        <w:br w:type="page"/>
      </w:r>
    </w:p>
    <w:p w:rsidR="00D77944" w:rsidRDefault="00D77944" w:rsidP="007159F6">
      <w:pPr>
        <w:shd w:val="clear" w:color="auto" w:fill="FFFFFF"/>
        <w:jc w:val="right"/>
        <w:rPr>
          <w:b/>
          <w:color w:val="000000"/>
          <w:sz w:val="28"/>
          <w:szCs w:val="28"/>
        </w:rPr>
        <w:sectPr w:rsidR="00D77944" w:rsidSect="000E3F50">
          <w:pgSz w:w="16839" w:h="11907" w:orient="landscape" w:code="9"/>
          <w:pgMar w:top="1701" w:right="1418" w:bottom="851" w:left="1418" w:header="488" w:footer="0" w:gutter="0"/>
          <w:cols w:space="720"/>
          <w:noEndnote/>
          <w:docGrid w:linePitch="354"/>
        </w:sectPr>
      </w:pPr>
      <w:bookmarkStart w:id="9" w:name="Par1942"/>
      <w:bookmarkEnd w:id="9"/>
    </w:p>
    <w:p w:rsidR="007159F6" w:rsidRPr="007159F6" w:rsidRDefault="007159F6" w:rsidP="007159F6">
      <w:pPr>
        <w:shd w:val="clear" w:color="auto" w:fill="FFFFFF"/>
        <w:jc w:val="right"/>
        <w:rPr>
          <w:b/>
          <w:color w:val="000000"/>
          <w:sz w:val="28"/>
          <w:szCs w:val="28"/>
        </w:rPr>
      </w:pPr>
      <w:r w:rsidRPr="007159F6">
        <w:rPr>
          <w:b/>
          <w:color w:val="000000"/>
          <w:sz w:val="28"/>
          <w:szCs w:val="28"/>
        </w:rPr>
        <w:lastRenderedPageBreak/>
        <w:t>ПРИЛОЖЕНИЕ 2</w:t>
      </w:r>
    </w:p>
    <w:p w:rsidR="007159F6" w:rsidRPr="00AE64A2" w:rsidRDefault="007159F6" w:rsidP="007159F6">
      <w:pPr>
        <w:shd w:val="clear" w:color="auto" w:fill="FFFFFF"/>
        <w:jc w:val="right"/>
        <w:rPr>
          <w:color w:val="000000"/>
          <w:sz w:val="28"/>
          <w:szCs w:val="28"/>
        </w:rPr>
      </w:pPr>
      <w:r w:rsidRPr="00AE64A2">
        <w:rPr>
          <w:color w:val="000000"/>
          <w:sz w:val="28"/>
          <w:szCs w:val="28"/>
        </w:rPr>
        <w:t>к муниципальной программе</w:t>
      </w:r>
    </w:p>
    <w:p w:rsidR="007159F6" w:rsidRPr="00AE64A2" w:rsidRDefault="007159F6" w:rsidP="007159F6">
      <w:pPr>
        <w:shd w:val="clear" w:color="auto" w:fill="FFFFFF"/>
        <w:jc w:val="right"/>
        <w:rPr>
          <w:color w:val="000000"/>
          <w:sz w:val="28"/>
          <w:szCs w:val="28"/>
        </w:rPr>
      </w:pPr>
      <w:r w:rsidRPr="00AE64A2">
        <w:rPr>
          <w:color w:val="000000"/>
          <w:sz w:val="28"/>
          <w:szCs w:val="28"/>
        </w:rPr>
        <w:t>"Управление муниципальными</w:t>
      </w:r>
    </w:p>
    <w:p w:rsidR="007159F6" w:rsidRPr="00AE64A2" w:rsidRDefault="007159F6" w:rsidP="007159F6">
      <w:pPr>
        <w:shd w:val="clear" w:color="auto" w:fill="FFFFFF"/>
        <w:jc w:val="right"/>
        <w:rPr>
          <w:color w:val="000000"/>
          <w:sz w:val="28"/>
          <w:szCs w:val="28"/>
        </w:rPr>
      </w:pPr>
      <w:r w:rsidRPr="00AE64A2">
        <w:rPr>
          <w:color w:val="000000"/>
          <w:sz w:val="28"/>
          <w:szCs w:val="28"/>
        </w:rPr>
        <w:t>финансами Сеченовского</w:t>
      </w:r>
    </w:p>
    <w:p w:rsidR="007159F6" w:rsidRDefault="007159F6" w:rsidP="007159F6">
      <w:pPr>
        <w:shd w:val="clear" w:color="auto" w:fill="FFFFFF"/>
        <w:jc w:val="right"/>
        <w:rPr>
          <w:color w:val="000000"/>
          <w:sz w:val="28"/>
          <w:szCs w:val="28"/>
        </w:rPr>
      </w:pPr>
      <w:r w:rsidRPr="00AE64A2">
        <w:rPr>
          <w:color w:val="000000"/>
          <w:sz w:val="28"/>
          <w:szCs w:val="28"/>
        </w:rPr>
        <w:t xml:space="preserve">муниципального </w:t>
      </w:r>
      <w:r>
        <w:rPr>
          <w:color w:val="000000"/>
          <w:sz w:val="28"/>
          <w:szCs w:val="28"/>
        </w:rPr>
        <w:t>округа</w:t>
      </w:r>
      <w:r w:rsidRPr="00AE64A2">
        <w:rPr>
          <w:color w:val="000000"/>
          <w:sz w:val="28"/>
          <w:szCs w:val="28"/>
        </w:rPr>
        <w:t>"</w:t>
      </w:r>
    </w:p>
    <w:p w:rsidR="00D77944" w:rsidRDefault="00D77944" w:rsidP="00D77944">
      <w:pPr>
        <w:jc w:val="center"/>
        <w:rPr>
          <w:sz w:val="26"/>
          <w:szCs w:val="20"/>
        </w:rPr>
      </w:pPr>
      <w:r>
        <w:t>( в ред. Постановления Администрации Сеченовского муниципального округа Нижегородской области 21.12.2023 г. №1229)</w:t>
      </w:r>
    </w:p>
    <w:p w:rsidR="00D77944" w:rsidRDefault="00D77944" w:rsidP="00D77944">
      <w:pPr>
        <w:jc w:val="center"/>
      </w:pPr>
      <w:r>
        <w:t>( в ред. Постановления администрации Сеченовского муниципального округа Нижегородской области от 27.12.2024 г. № 1062)</w:t>
      </w:r>
    </w:p>
    <w:p w:rsidR="002F2A25" w:rsidRDefault="002F2A25" w:rsidP="002F2A25">
      <w:pPr>
        <w:jc w:val="center"/>
      </w:pPr>
      <w:r>
        <w:t>( в ред. Постановления Администрации Сеченовского муниципального округа Нижегородской области от 29.12.2025 г. № 967)</w:t>
      </w:r>
    </w:p>
    <w:p w:rsidR="002F2A25" w:rsidRDefault="002F2A25" w:rsidP="00D77944">
      <w:pPr>
        <w:jc w:val="center"/>
      </w:pPr>
    </w:p>
    <w:p w:rsidR="00D77944" w:rsidRDefault="00D77944" w:rsidP="007159F6">
      <w:pPr>
        <w:shd w:val="clear" w:color="auto" w:fill="FFFFFF"/>
        <w:jc w:val="right"/>
        <w:rPr>
          <w:color w:val="000000"/>
          <w:sz w:val="28"/>
          <w:szCs w:val="28"/>
        </w:rPr>
      </w:pPr>
    </w:p>
    <w:p w:rsidR="00D77944" w:rsidRPr="00AE64A2" w:rsidRDefault="00D77944" w:rsidP="007159F6">
      <w:pPr>
        <w:shd w:val="clear" w:color="auto" w:fill="FFFFFF"/>
        <w:jc w:val="right"/>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jc w:val="center"/>
        <w:rPr>
          <w:color w:val="000000"/>
          <w:sz w:val="28"/>
          <w:szCs w:val="28"/>
        </w:rPr>
      </w:pPr>
      <w:bookmarkStart w:id="10" w:name="Par1947"/>
      <w:bookmarkEnd w:id="10"/>
      <w:r w:rsidRPr="00AE64A2">
        <w:rPr>
          <w:color w:val="000000"/>
          <w:sz w:val="28"/>
          <w:szCs w:val="28"/>
        </w:rPr>
        <w:t>СВЕДЕНИЯ ОБ ИНДИКАТОРАХ И НЕПОСРЕДСТВЕННЫХ РЕЗУЛЬТАТАХ</w:t>
      </w:r>
    </w:p>
    <w:p w:rsidR="007159F6" w:rsidRPr="00AE64A2" w:rsidRDefault="007159F6" w:rsidP="007159F6">
      <w:pPr>
        <w:shd w:val="clear" w:color="auto" w:fill="FFFFFF"/>
        <w:jc w:val="center"/>
        <w:rPr>
          <w:color w:val="000000"/>
          <w:sz w:val="28"/>
          <w:szCs w:val="28"/>
        </w:rPr>
      </w:pP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38"/>
        <w:gridCol w:w="146"/>
        <w:gridCol w:w="1868"/>
        <w:gridCol w:w="1126"/>
        <w:gridCol w:w="2935"/>
        <w:gridCol w:w="1184"/>
        <w:gridCol w:w="1701"/>
      </w:tblGrid>
      <w:tr w:rsidR="007159F6" w:rsidRPr="009F3E68" w:rsidTr="007159F6">
        <w:trPr>
          <w:gridAfter w:val="1"/>
          <w:wAfter w:w="1701" w:type="dxa"/>
          <w:trHeight w:val="964"/>
        </w:trPr>
        <w:tc>
          <w:tcPr>
            <w:tcW w:w="5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w:t>
            </w:r>
          </w:p>
        </w:tc>
        <w:tc>
          <w:tcPr>
            <w:tcW w:w="201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Наименование индикатора/ непосредственного результата</w:t>
            </w:r>
          </w:p>
        </w:tc>
        <w:tc>
          <w:tcPr>
            <w:tcW w:w="1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Ед. измерения</w:t>
            </w:r>
          </w:p>
        </w:tc>
        <w:tc>
          <w:tcPr>
            <w:tcW w:w="41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Значение индикатора (непосредственного результата)</w:t>
            </w:r>
          </w:p>
        </w:tc>
      </w:tr>
      <w:tr w:rsidR="007159F6" w:rsidRPr="009F3E68" w:rsidTr="007159F6">
        <w:trPr>
          <w:trHeight w:val="964"/>
        </w:trPr>
        <w:tc>
          <w:tcPr>
            <w:tcW w:w="5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01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202</w:t>
            </w:r>
            <w:r w:rsidR="002F2A25">
              <w:rPr>
                <w:color w:val="000000"/>
              </w:rPr>
              <w:t>6</w:t>
            </w:r>
            <w:r>
              <w:rPr>
                <w:color w:val="000000"/>
              </w:rPr>
              <w:t xml:space="preserve"> год</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20</w:t>
            </w:r>
            <w:r>
              <w:rPr>
                <w:color w:val="000000"/>
              </w:rPr>
              <w:t>2</w:t>
            </w:r>
            <w:r w:rsidR="002F2A25">
              <w:rPr>
                <w:color w:val="000000"/>
              </w:rPr>
              <w:t>7</w:t>
            </w:r>
            <w:r w:rsidRPr="009F3E68">
              <w:rPr>
                <w:color w:val="000000"/>
              </w:rPr>
              <w:t xml:space="preserve"> 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202</w:t>
            </w:r>
            <w:r w:rsidR="002F2A25">
              <w:rPr>
                <w:color w:val="000000"/>
              </w:rPr>
              <w:t>8</w:t>
            </w:r>
            <w:r w:rsidRPr="009F3E68">
              <w:rPr>
                <w:color w:val="000000"/>
              </w:rPr>
              <w:t xml:space="preserve"> год</w:t>
            </w:r>
          </w:p>
        </w:tc>
      </w:tr>
      <w:tr w:rsidR="007159F6" w:rsidRPr="009F3E68" w:rsidTr="007159F6">
        <w:trPr>
          <w:gridAfter w:val="1"/>
          <w:wAfter w:w="1701" w:type="dxa"/>
        </w:trPr>
        <w:tc>
          <w:tcPr>
            <w:tcW w:w="779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bookmarkStart w:id="11" w:name="Par1961"/>
            <w:bookmarkEnd w:id="11"/>
            <w:r>
              <w:rPr>
                <w:color w:val="000000"/>
              </w:rPr>
              <w:t xml:space="preserve">Муниципальная </w:t>
            </w:r>
            <w:r w:rsidRPr="009F3E68">
              <w:rPr>
                <w:color w:val="000000"/>
              </w:rPr>
              <w:t xml:space="preserve"> программа "Управление  финансами </w:t>
            </w:r>
            <w:r>
              <w:rPr>
                <w:color w:val="000000"/>
              </w:rPr>
              <w:t>Сеченовского  муниципального округа Нижегородской области</w:t>
            </w:r>
            <w:r w:rsidRPr="009F3E68">
              <w:rPr>
                <w:color w:val="000000"/>
              </w:rPr>
              <w:t>"</w:t>
            </w:r>
          </w:p>
        </w:tc>
      </w:tr>
      <w:tr w:rsidR="007159F6" w:rsidRPr="009F3E68" w:rsidTr="007159F6">
        <w:tc>
          <w:tcPr>
            <w:tcW w:w="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w:t>
            </w:r>
          </w:p>
        </w:tc>
        <w:tc>
          <w:tcPr>
            <w:tcW w:w="201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Доходы  бюджета  муниципального </w:t>
            </w:r>
            <w:r>
              <w:rPr>
                <w:color w:val="000000"/>
              </w:rPr>
              <w:t>округа</w:t>
            </w:r>
            <w:r w:rsidRPr="009F3E68">
              <w:rPr>
                <w:color w:val="000000"/>
              </w:rPr>
              <w:t xml:space="preserve"> на душу населения</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тыс. рублей</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37,4</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37,4</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38,7</w:t>
            </w:r>
          </w:p>
        </w:tc>
      </w:tr>
      <w:tr w:rsidR="007159F6" w:rsidRPr="009F3E68" w:rsidTr="007159F6">
        <w:tc>
          <w:tcPr>
            <w:tcW w:w="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w:t>
            </w:r>
          </w:p>
        </w:tc>
        <w:tc>
          <w:tcPr>
            <w:tcW w:w="201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Доля расходов  бюджета  муниципального </w:t>
            </w:r>
            <w:r>
              <w:rPr>
                <w:color w:val="000000"/>
              </w:rPr>
              <w:t>округа</w:t>
            </w:r>
            <w:r w:rsidRPr="009F3E68">
              <w:rPr>
                <w:color w:val="000000"/>
              </w:rPr>
              <w:t xml:space="preserve">, формируемых в рамках муниципальных программ, в общем объеме расходов  бюджета (без учета субвенций из федерального </w:t>
            </w:r>
            <w:r w:rsidRPr="009F3E68">
              <w:rPr>
                <w:color w:val="000000"/>
              </w:rPr>
              <w:lastRenderedPageBreak/>
              <w:t>и областного бюджета)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70,0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70,0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70,0</w:t>
            </w:r>
          </w:p>
        </w:tc>
      </w:tr>
      <w:tr w:rsidR="007159F6" w:rsidRPr="009F3E68" w:rsidTr="007159F6">
        <w:tc>
          <w:tcPr>
            <w:tcW w:w="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w:t>
            </w:r>
          </w:p>
        </w:tc>
        <w:tc>
          <w:tcPr>
            <w:tcW w:w="201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Удельный вес муниципального долга по отношению к доходам бюджета муниципального </w:t>
            </w:r>
            <w:r>
              <w:rPr>
                <w:color w:val="000000"/>
              </w:rPr>
              <w:t>округа</w:t>
            </w:r>
            <w:r w:rsidRPr="009F3E68">
              <w:rPr>
                <w:color w:val="000000"/>
              </w:rPr>
              <w:t xml:space="preserve"> без учета безвозмездных поступлений из федерального и областного бюджета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&lt;15,7%</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&lt;15,7%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&lt;15,7%</w:t>
            </w:r>
          </w:p>
        </w:tc>
      </w:tr>
      <w:tr w:rsidR="007159F6" w:rsidRPr="009F3E68" w:rsidTr="007159F6">
        <w:tc>
          <w:tcPr>
            <w:tcW w:w="5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4.</w:t>
            </w:r>
          </w:p>
        </w:tc>
        <w:tc>
          <w:tcPr>
            <w:tcW w:w="201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Повышение оценки уровня качества управления муниципальными финансами, проводимой </w:t>
            </w:r>
            <w:r>
              <w:rPr>
                <w:color w:val="000000"/>
              </w:rPr>
              <w:t>Ф</w:t>
            </w:r>
            <w:r w:rsidRPr="009F3E68">
              <w:rPr>
                <w:color w:val="000000"/>
              </w:rPr>
              <w:t xml:space="preserve">инансовым управлением </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3F6AD1">
              <w:rPr>
                <w:color w:val="000000"/>
              </w:rPr>
              <w:t>да (1 степень качества (высокое) качество управления)</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 (1 степень качества (высокое) качество управления)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 (1 степень качества (высокое) качество управления)</w:t>
            </w:r>
          </w:p>
        </w:tc>
      </w:tr>
      <w:tr w:rsidR="007159F6" w:rsidRPr="009F3E68" w:rsidTr="007159F6">
        <w:trPr>
          <w:gridAfter w:val="1"/>
          <w:wAfter w:w="1701" w:type="dxa"/>
        </w:trPr>
        <w:tc>
          <w:tcPr>
            <w:tcW w:w="779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bookmarkStart w:id="12" w:name="Par2006"/>
            <w:bookmarkEnd w:id="12"/>
            <w:r w:rsidRPr="009F3E68">
              <w:rPr>
                <w:color w:val="000000"/>
              </w:rPr>
              <w:t xml:space="preserve">Подпрограмма "Организация и совершенствование бюджетного процесса Сеченовского муниципального </w:t>
            </w:r>
            <w:r>
              <w:rPr>
                <w:color w:val="000000"/>
              </w:rPr>
              <w:t>округа</w:t>
            </w:r>
            <w:r w:rsidRPr="009F3E68">
              <w:rPr>
                <w:color w:val="000000"/>
              </w:rPr>
              <w:t xml:space="preserve"> "</w:t>
            </w:r>
          </w:p>
        </w:tc>
      </w:tr>
      <w:tr w:rsidR="007159F6" w:rsidRPr="009F3E68" w:rsidTr="007159F6">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Индикаторы достижения целей и задач подпрограммы:</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Default="007159F6" w:rsidP="00977EE1">
            <w:pPr>
              <w:shd w:val="clear" w:color="auto" w:fill="FFFFFF"/>
              <w:rPr>
                <w:color w:val="000000"/>
              </w:rPr>
            </w:pPr>
          </w:p>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1.1</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Доля расходов на очередной финансовый год, увязанных с реестром расходных обязательств Сеченовского муниципального </w:t>
            </w:r>
            <w:r>
              <w:rPr>
                <w:color w:val="000000"/>
              </w:rPr>
              <w:t>округа</w:t>
            </w:r>
            <w:r w:rsidRPr="009F3E68">
              <w:rPr>
                <w:color w:val="000000"/>
              </w:rPr>
              <w:t xml:space="preserve">, в общем объеме расходов бюджета  муниципального </w:t>
            </w:r>
            <w:r>
              <w:rPr>
                <w:color w:val="000000"/>
              </w:rPr>
              <w:t>округа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100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1.2</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Отклонение планируемых показателей </w:t>
            </w:r>
            <w:r w:rsidRPr="009F3E68">
              <w:rPr>
                <w:color w:val="000000"/>
              </w:rPr>
              <w:lastRenderedPageBreak/>
              <w:t xml:space="preserve">расходов бюджета муниципального </w:t>
            </w:r>
            <w:r>
              <w:rPr>
                <w:color w:val="000000"/>
              </w:rPr>
              <w:t>округ</w:t>
            </w:r>
            <w:r w:rsidRPr="009F3E68">
              <w:rPr>
                <w:color w:val="000000"/>
              </w:rPr>
              <w:t>а (за исключением расходов, осуществляемых за счет целевых межбюджетных трансфертов) от фактических расходов</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Default="007159F6" w:rsidP="00977EE1">
            <w:r w:rsidRPr="00107FCA">
              <w:rPr>
                <w:color w:val="000000"/>
              </w:rPr>
              <w:t>не более 3,0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Default="007159F6" w:rsidP="00977EE1">
            <w:r w:rsidRPr="00107FCA">
              <w:rPr>
                <w:color w:val="000000"/>
              </w:rPr>
              <w:t>не более 3,0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более 3,0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1.3</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Уровень дефицита бюджета по отношению к доходам бюджета муниципального </w:t>
            </w:r>
            <w:r>
              <w:rPr>
                <w:color w:val="000000"/>
              </w:rPr>
              <w:t>округ</w:t>
            </w:r>
            <w:r w:rsidRPr="009F3E68">
              <w:rPr>
                <w:color w:val="000000"/>
              </w:rPr>
              <w:t>а без учета безвозмездных поступлений</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3F6AD1">
              <w:rPr>
                <w:color w:val="000000"/>
              </w:rPr>
              <w:t xml:space="preserve">не более </w:t>
            </w:r>
            <w:r>
              <w:rPr>
                <w:color w:val="000000"/>
              </w:rPr>
              <w:t>5</w:t>
            </w:r>
            <w:r w:rsidRPr="003F6AD1">
              <w:rPr>
                <w:color w:val="000000"/>
              </w:rPr>
              <w:t>,</w:t>
            </w:r>
            <w:r>
              <w:rPr>
                <w:color w:val="000000"/>
              </w:rPr>
              <w:t>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более 5,0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более 5,0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1.4</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Прирост налоговых поступлений муниципального </w:t>
            </w:r>
            <w:r>
              <w:rPr>
                <w:color w:val="000000"/>
              </w:rPr>
              <w:t>округа</w:t>
            </w:r>
            <w:r w:rsidRPr="009F3E68">
              <w:rPr>
                <w:color w:val="000000"/>
              </w:rPr>
              <w:t xml:space="preserve"> </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не более </w:t>
            </w:r>
            <w:r>
              <w:rPr>
                <w:color w:val="000000"/>
              </w:rPr>
              <w:t>5</w:t>
            </w:r>
            <w:r w:rsidRPr="009F3E68">
              <w:rPr>
                <w:color w:val="000000"/>
              </w:rPr>
              <w:t>,</w:t>
            </w:r>
            <w:r>
              <w:rPr>
                <w:color w:val="000000"/>
              </w:rPr>
              <w:t>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менее 5,0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менее 5,0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1.5</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Доля расходов на обслуживание муниципального долга в общем объеме расходов бюджета муниципального </w:t>
            </w:r>
            <w:r>
              <w:rPr>
                <w:color w:val="000000"/>
              </w:rPr>
              <w:t>округа</w:t>
            </w:r>
            <w:r w:rsidRPr="009F3E68">
              <w:rPr>
                <w:color w:val="000000"/>
              </w:rPr>
              <w:t xml:space="preserve"> без учета субвенций из федерального и областного бюджетов</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более 0,2</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более 0,2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 более 0,2</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1.6</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Предельный объем нагрузки на бюджет муниципальног</w:t>
            </w:r>
            <w:r w:rsidRPr="009F3E68">
              <w:rPr>
                <w:color w:val="000000"/>
              </w:rPr>
              <w:lastRenderedPageBreak/>
              <w:t xml:space="preserve">о </w:t>
            </w:r>
            <w:r>
              <w:rPr>
                <w:color w:val="000000"/>
              </w:rPr>
              <w:t>округа</w:t>
            </w:r>
            <w:r w:rsidRPr="009F3E68">
              <w:rPr>
                <w:color w:val="000000"/>
              </w:rPr>
              <w:t xml:space="preserve"> по ежегодному объему погашения долговых обязательств</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21,0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21,0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21,0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1.7</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Превышение кассовых выплат над показателями сводной бюджетной росписи бюджета муниципального </w:t>
            </w:r>
            <w:r>
              <w:rPr>
                <w:color w:val="000000"/>
              </w:rPr>
              <w:t>округа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1.8</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Объем невыполненных бюджетных обязательств (просроченная кредиторская задолженность бюджета муниципального </w:t>
            </w:r>
            <w:r>
              <w:rPr>
                <w:color w:val="000000"/>
              </w:rPr>
              <w:t>округа</w:t>
            </w:r>
            <w:r w:rsidRPr="009F3E68">
              <w:rPr>
                <w:color w:val="000000"/>
              </w:rPr>
              <w:t>)</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тыс. рублей</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1.9</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Удельный вес расходов, осуществляемых с применением предварительного контроля за целевым использованием бюджетных средств</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100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1.10</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Количество нарушений сроков предоставления отчетов об исполнении бюджета муниципального </w:t>
            </w:r>
            <w:r>
              <w:rPr>
                <w:color w:val="000000"/>
              </w:rPr>
              <w:t>округа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1.11</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100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1.12</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DC2726" w:rsidRDefault="007159F6" w:rsidP="00977EE1">
            <w:pPr>
              <w:shd w:val="clear" w:color="auto" w:fill="FFFFFF"/>
              <w:rPr>
                <w:color w:val="000000"/>
              </w:rPr>
            </w:pPr>
            <w:r w:rsidRPr="00DC2726">
              <w:t xml:space="preserve">Доля общеобразовательных организаций </w:t>
            </w:r>
            <w:r>
              <w:t>Сеченовского муниципального округа</w:t>
            </w:r>
            <w:r w:rsidRPr="00DC2726">
              <w:t>, в которых реализуются мероприятия по повышению финансовой грамотности обучающихся</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100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r>
      <w:tr w:rsidR="007159F6" w:rsidRPr="009F3E68" w:rsidTr="007159F6">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Непосредственные результаты реализации подпрограммы</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1.1</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Бюджет муниципального </w:t>
            </w:r>
            <w:r>
              <w:rPr>
                <w:color w:val="000000"/>
              </w:rPr>
              <w:t>округ</w:t>
            </w:r>
            <w:r w:rsidRPr="009F3E68">
              <w:rPr>
                <w:color w:val="000000"/>
              </w:rPr>
              <w:t>а сформирован в установленные сроки и сбалансирован по доходам, расходам и источникам финансирования дефицита бюджета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1.2</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Исполнение бюджета </w:t>
            </w:r>
            <w:r w:rsidRPr="009F3E68">
              <w:rPr>
                <w:color w:val="000000"/>
              </w:rPr>
              <w:lastRenderedPageBreak/>
              <w:t xml:space="preserve">муниципального </w:t>
            </w:r>
            <w:r>
              <w:rPr>
                <w:color w:val="000000"/>
              </w:rPr>
              <w:t>округа</w:t>
            </w:r>
            <w:r w:rsidRPr="009F3E68">
              <w:rPr>
                <w:color w:val="000000"/>
              </w:rPr>
              <w:t xml:space="preserve"> и формирование бюджетной отчетности осуществлено с учетом исполнения требований бюджетного законодательства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1.3</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Уровень муниципального долга Сеченовского муниципального </w:t>
            </w:r>
            <w:r>
              <w:rPr>
                <w:color w:val="000000"/>
              </w:rPr>
              <w:t>округа</w:t>
            </w:r>
            <w:r w:rsidRPr="009F3E68">
              <w:rPr>
                <w:color w:val="000000"/>
              </w:rPr>
              <w:t xml:space="preserve"> находится на экономически безопасном уровне</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1.4</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В полном объеме выполнен план проведения контрольных мероприятий</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1.5</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215557" w:rsidRDefault="007159F6" w:rsidP="00977EE1">
            <w:pPr>
              <w:shd w:val="clear" w:color="auto" w:fill="FFFFFF"/>
              <w:rPr>
                <w:color w:val="000000"/>
              </w:rPr>
            </w:pPr>
            <w:r w:rsidRPr="00215557">
              <w:t>Получение гражданами информации в области финансовой грамотности</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rPr>
          <w:gridAfter w:val="1"/>
          <w:wAfter w:w="1701" w:type="dxa"/>
        </w:trPr>
        <w:tc>
          <w:tcPr>
            <w:tcW w:w="779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bookmarkStart w:id="13" w:name="Par2225"/>
            <w:bookmarkEnd w:id="13"/>
            <w:r w:rsidRPr="009F3E68">
              <w:rPr>
                <w:color w:val="000000"/>
              </w:rPr>
              <w:t>Подпрограмма ""</w:t>
            </w:r>
          </w:p>
        </w:tc>
      </w:tr>
      <w:tr w:rsidR="007159F6" w:rsidRPr="009F3E68" w:rsidTr="007159F6">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Индикаторы достижения целей подпрограммы:</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2.1</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2.2</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Непосредственные результаты реализации подпрограммы</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2.1</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2.2</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2.3</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2.4</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rPr>
          <w:gridAfter w:val="1"/>
          <w:wAfter w:w="1701" w:type="dxa"/>
        </w:trPr>
        <w:tc>
          <w:tcPr>
            <w:tcW w:w="779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bookmarkStart w:id="14" w:name="Par2345"/>
            <w:bookmarkEnd w:id="14"/>
            <w:r w:rsidRPr="009F3E68">
              <w:rPr>
                <w:color w:val="000000"/>
              </w:rPr>
              <w:t xml:space="preserve">Подпрограмма "Повышение эффективности бюджетных расходов Сеченовского муниципального </w:t>
            </w:r>
            <w:r>
              <w:rPr>
                <w:color w:val="000000"/>
              </w:rPr>
              <w:t>округа</w:t>
            </w:r>
            <w:r w:rsidRPr="009F3E68">
              <w:rPr>
                <w:color w:val="000000"/>
              </w:rPr>
              <w:t>"</w:t>
            </w:r>
          </w:p>
        </w:tc>
      </w:tr>
      <w:tr w:rsidR="007159F6" w:rsidRPr="009F3E68" w:rsidTr="007159F6">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Индикаторы достижения целей подпрограммы:</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3.1</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Доля расходов бюджета муниципального </w:t>
            </w:r>
            <w:r>
              <w:rPr>
                <w:color w:val="000000"/>
              </w:rPr>
              <w:t>округа</w:t>
            </w:r>
            <w:r w:rsidRPr="009F3E68">
              <w:rPr>
                <w:color w:val="000000"/>
              </w:rPr>
              <w:t xml:space="preserve">, формируемых в рамках муниципальных  программ, в общем объеме расходов бюджета муниципального </w:t>
            </w:r>
            <w:r>
              <w:rPr>
                <w:color w:val="000000"/>
              </w:rPr>
              <w:t>округа</w:t>
            </w:r>
            <w:r w:rsidRPr="009F3E68">
              <w:rPr>
                <w:color w:val="000000"/>
              </w:rPr>
              <w:t xml:space="preserve"> (без учета субвенций на исполнение делегируемых полномочий)</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90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3.2</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Удельный вес муниципальных учреждений Сеченовского муниципального </w:t>
            </w:r>
            <w:r>
              <w:rPr>
                <w:color w:val="000000"/>
              </w:rPr>
              <w:t>округа</w:t>
            </w:r>
            <w:r w:rsidRPr="009F3E68">
              <w:rPr>
                <w:color w:val="000000"/>
              </w:rPr>
              <w:t xml:space="preserve">, выполнивших в полном объеме муниципальное задание, в общем количестве муниципальных учреждений </w:t>
            </w:r>
            <w:r>
              <w:rPr>
                <w:color w:val="000000"/>
              </w:rPr>
              <w:t>округа</w:t>
            </w:r>
            <w:r w:rsidRPr="009F3E68">
              <w:rPr>
                <w:color w:val="000000"/>
              </w:rPr>
              <w:t>, которым установлены муниципальные задания</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97</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3.3</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Удельный вес муниципальных </w:t>
            </w:r>
            <w:r w:rsidRPr="009F3E68">
              <w:rPr>
                <w:color w:val="000000"/>
              </w:rPr>
              <w:lastRenderedPageBreak/>
              <w:t xml:space="preserve">учреждений  </w:t>
            </w:r>
            <w:r>
              <w:rPr>
                <w:color w:val="000000"/>
              </w:rPr>
              <w:t>округа</w:t>
            </w:r>
            <w:r w:rsidRPr="009F3E68">
              <w:rPr>
                <w:color w:val="000000"/>
              </w:rPr>
              <w:t xml:space="preserve">,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w:t>
            </w:r>
            <w:r>
              <w:rPr>
                <w:color w:val="000000"/>
              </w:rPr>
              <w:t>округа</w:t>
            </w:r>
            <w:r w:rsidRPr="009F3E68">
              <w:rPr>
                <w:color w:val="000000"/>
              </w:rPr>
              <w:t>, которым установлены муниципальные задания</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97</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3.4</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Удельный вес расходов на финансовое обеспечение оказания бюджетными и автономными учреждениями  </w:t>
            </w:r>
            <w:r>
              <w:rPr>
                <w:color w:val="000000"/>
              </w:rPr>
              <w:t>округа</w:t>
            </w:r>
            <w:r w:rsidRPr="009F3E68">
              <w:rPr>
                <w:color w:val="000000"/>
              </w:rPr>
              <w:t xml:space="preserve">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97</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97</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3.5</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Удельный вес количества </w:t>
            </w:r>
            <w:r w:rsidRPr="009F3E68">
              <w:rPr>
                <w:color w:val="000000"/>
              </w:rPr>
              <w:lastRenderedPageBreak/>
              <w:t xml:space="preserve">руководителей органов </w:t>
            </w:r>
            <w:r>
              <w:rPr>
                <w:color w:val="000000"/>
              </w:rPr>
              <w:t>местного самоуправления</w:t>
            </w:r>
            <w:r w:rsidRPr="009F3E68">
              <w:rPr>
                <w:color w:val="000000"/>
              </w:rPr>
              <w:t xml:space="preserve"> Администрации Сеченовского муниципального </w:t>
            </w:r>
            <w:r>
              <w:rPr>
                <w:color w:val="000000"/>
              </w:rPr>
              <w:t>округа</w:t>
            </w:r>
            <w:r w:rsidRPr="009F3E68">
              <w:rPr>
                <w:color w:val="000000"/>
              </w:rPr>
              <w:t xml:space="preserve">, руководителей муниципальных учреждений Сеченовского муниципального </w:t>
            </w:r>
            <w:r>
              <w:rPr>
                <w:color w:val="000000"/>
              </w:rPr>
              <w:t>округа</w:t>
            </w:r>
            <w:r w:rsidRPr="009F3E68">
              <w:rPr>
                <w:color w:val="000000"/>
              </w:rPr>
              <w:t xml:space="preserve">, для которых оплата труда определяется с учетом результатов их профессиональной деятельности, в общем количестве руководителей органов </w:t>
            </w:r>
            <w:r>
              <w:rPr>
                <w:color w:val="000000"/>
              </w:rPr>
              <w:t>местного самоуправления</w:t>
            </w:r>
            <w:r w:rsidRPr="009F3E68">
              <w:rPr>
                <w:color w:val="000000"/>
              </w:rPr>
              <w:t xml:space="preserve"> Администрации Сеченовского муниципального </w:t>
            </w:r>
            <w:r>
              <w:rPr>
                <w:color w:val="000000"/>
              </w:rPr>
              <w:t>округа</w:t>
            </w:r>
            <w:r w:rsidRPr="009F3E68">
              <w:rPr>
                <w:color w:val="000000"/>
              </w:rPr>
              <w:t xml:space="preserve">, руководителей муниципальных учреждений </w:t>
            </w:r>
            <w:r>
              <w:rPr>
                <w:color w:val="000000"/>
              </w:rPr>
              <w:t>округа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97</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97</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3.6</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Удельный вес муниципальных учреждений Сеченовского муниципального </w:t>
            </w:r>
            <w:r>
              <w:rPr>
                <w:color w:val="000000"/>
              </w:rPr>
              <w:t>округа</w:t>
            </w:r>
            <w:r w:rsidRPr="009F3E68">
              <w:rPr>
                <w:color w:val="000000"/>
              </w:rPr>
              <w:t xml:space="preserve">, в которых соотношение средней заработной платы руководителей учреждения и </w:t>
            </w:r>
            <w:r w:rsidRPr="009F3E68">
              <w:rPr>
                <w:color w:val="000000"/>
              </w:rPr>
              <w:lastRenderedPageBreak/>
              <w:t xml:space="preserve">их заместителей к средней заработной плате работников учреждений не превышает 5 раз, в общем количестве муниципальных учреждений </w:t>
            </w:r>
            <w:r>
              <w:rPr>
                <w:color w:val="000000"/>
              </w:rPr>
              <w:t>округа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100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3.7</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Удельный вес главных администраторов средств бюджета </w:t>
            </w:r>
            <w:r>
              <w:rPr>
                <w:color w:val="000000"/>
              </w:rPr>
              <w:t>округа</w:t>
            </w:r>
            <w:r w:rsidRPr="009F3E68">
              <w:rPr>
                <w:color w:val="000000"/>
              </w:rPr>
              <w:t>, имеющих индекс качества финансового менеджмента менее 75%</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25</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20</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3.8</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Прирост посещаемости официальных сайтов органов </w:t>
            </w:r>
            <w:r>
              <w:rPr>
                <w:color w:val="000000"/>
              </w:rPr>
              <w:t>местного самоуправления</w:t>
            </w:r>
            <w:r w:rsidRPr="009F3E68">
              <w:rPr>
                <w:color w:val="000000"/>
              </w:rPr>
              <w:t xml:space="preserve"> и муниципальных учреждений в информационно- телекоммуникационной сети "Интернет" (по данным мониторинга посещаемости официальных сайтов органов муниципальной власти и муниципальных учреждений Сеченовского муниципальног</w:t>
            </w:r>
            <w:r w:rsidRPr="009F3E68">
              <w:rPr>
                <w:color w:val="000000"/>
              </w:rPr>
              <w:lastRenderedPageBreak/>
              <w:t xml:space="preserve">о </w:t>
            </w:r>
            <w:r>
              <w:rPr>
                <w:color w:val="000000"/>
              </w:rPr>
              <w:t>округа</w:t>
            </w:r>
            <w:r w:rsidRPr="009F3E68">
              <w:rPr>
                <w:color w:val="000000"/>
              </w:rPr>
              <w:t xml:space="preserve"> в информационно- телекоммуникационной сети "Интернет") к предыдущему году</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10</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10</w:t>
            </w:r>
          </w:p>
        </w:tc>
      </w:tr>
      <w:tr w:rsidR="007159F6" w:rsidRPr="009F3E68" w:rsidTr="007159F6">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Непосредственные результаты реализации подпрограммы</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3.1</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Разработана долгосрочная бюджетная стратегия </w:t>
            </w:r>
            <w:r>
              <w:rPr>
                <w:color w:val="000000"/>
              </w:rPr>
              <w:t>округа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3.2</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Бюджет муниципального</w:t>
            </w:r>
            <w:r>
              <w:rPr>
                <w:color w:val="000000"/>
              </w:rPr>
              <w:t xml:space="preserve"> округа</w:t>
            </w:r>
            <w:r w:rsidRPr="009F3E68">
              <w:rPr>
                <w:color w:val="000000"/>
              </w:rPr>
              <w:t xml:space="preserve"> сформирован в программном формате, с учетом планируемых результатов по муниципальным программам</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3.3</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Предоставляемые муниципальные услуги соответствуют утвержденному перечню муниципальных услуг</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3.4</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Увеличилось количество граждан, которые удовлетворительно оценивают качество муниципальных услуг в сферах </w:t>
            </w:r>
            <w:r w:rsidRPr="009F3E68">
              <w:rPr>
                <w:color w:val="000000"/>
              </w:rPr>
              <w:lastRenderedPageBreak/>
              <w:t>образования, культуры</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lastRenderedPageBreak/>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725DFD">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3.5</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 xml:space="preserve">Увеличилось количество главных распорядителей средств бюджета муниципального </w:t>
            </w:r>
            <w:r>
              <w:rPr>
                <w:color w:val="000000"/>
              </w:rPr>
              <w:t>округа</w:t>
            </w:r>
            <w:r w:rsidRPr="009F3E68">
              <w:rPr>
                <w:color w:val="000000"/>
              </w:rPr>
              <w:t>, улучшивших качество финансового менеджмента</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725DFD">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r w:rsidR="007159F6" w:rsidRPr="009F3E68" w:rsidTr="007159F6">
        <w:tc>
          <w:tcPr>
            <w:tcW w:w="6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3.</w:t>
            </w:r>
            <w:r>
              <w:rPr>
                <w:color w:val="000000"/>
              </w:rPr>
              <w:t>6</w:t>
            </w:r>
          </w:p>
        </w:tc>
        <w:tc>
          <w:tcPr>
            <w:tcW w:w="18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Информация о предоставляемых муниципальных услугах, формировании и исполнении бюджета доступна для всех граждан</w:t>
            </w:r>
          </w:p>
        </w:tc>
        <w:tc>
          <w:tcPr>
            <w:tcW w:w="1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да/нет</w:t>
            </w:r>
          </w:p>
        </w:tc>
        <w:tc>
          <w:tcPr>
            <w:tcW w:w="29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725DFD">
              <w:rPr>
                <w:color w:val="000000"/>
              </w:rPr>
              <w:t>да</w:t>
            </w:r>
          </w:p>
        </w:tc>
        <w:tc>
          <w:tcPr>
            <w:tcW w:w="11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9F3E68" w:rsidRDefault="007159F6" w:rsidP="00977EE1">
            <w:pPr>
              <w:shd w:val="clear" w:color="auto" w:fill="FFFFFF"/>
              <w:rPr>
                <w:color w:val="000000"/>
              </w:rPr>
            </w:pPr>
            <w:r w:rsidRPr="009F3E68">
              <w:rPr>
                <w:color w:val="000000"/>
              </w:rPr>
              <w:t>да</w:t>
            </w:r>
          </w:p>
        </w:tc>
      </w:tr>
    </w:tbl>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jc w:val="right"/>
        <w:rPr>
          <w:color w:val="000000"/>
          <w:sz w:val="28"/>
          <w:szCs w:val="28"/>
        </w:rPr>
      </w:pPr>
      <w:bookmarkStart w:id="15" w:name="Par2547"/>
      <w:bookmarkEnd w:id="15"/>
      <w:r w:rsidRPr="00AE64A2">
        <w:rPr>
          <w:color w:val="000000"/>
          <w:sz w:val="28"/>
          <w:szCs w:val="28"/>
        </w:rPr>
        <w:t>Приложение 3</w:t>
      </w:r>
    </w:p>
    <w:p w:rsidR="007159F6" w:rsidRPr="00AE64A2" w:rsidRDefault="007159F6" w:rsidP="007159F6">
      <w:pPr>
        <w:shd w:val="clear" w:color="auto" w:fill="FFFFFF"/>
        <w:jc w:val="right"/>
        <w:rPr>
          <w:color w:val="000000"/>
          <w:sz w:val="28"/>
          <w:szCs w:val="28"/>
        </w:rPr>
      </w:pPr>
      <w:r w:rsidRPr="00AE64A2">
        <w:rPr>
          <w:color w:val="000000"/>
          <w:sz w:val="28"/>
          <w:szCs w:val="28"/>
        </w:rPr>
        <w:t>к муниципальной программе</w:t>
      </w:r>
    </w:p>
    <w:p w:rsidR="007159F6" w:rsidRPr="00AE64A2" w:rsidRDefault="007159F6" w:rsidP="007159F6">
      <w:pPr>
        <w:shd w:val="clear" w:color="auto" w:fill="FFFFFF"/>
        <w:jc w:val="right"/>
        <w:rPr>
          <w:color w:val="000000"/>
          <w:sz w:val="28"/>
          <w:szCs w:val="28"/>
        </w:rPr>
      </w:pPr>
      <w:r w:rsidRPr="00AE64A2">
        <w:rPr>
          <w:color w:val="000000"/>
          <w:sz w:val="28"/>
          <w:szCs w:val="28"/>
        </w:rPr>
        <w:t>"Управление муниципальными</w:t>
      </w:r>
    </w:p>
    <w:p w:rsidR="007159F6" w:rsidRPr="00AE64A2" w:rsidRDefault="007159F6" w:rsidP="007159F6">
      <w:pPr>
        <w:shd w:val="clear" w:color="auto" w:fill="FFFFFF"/>
        <w:jc w:val="right"/>
        <w:rPr>
          <w:color w:val="000000"/>
          <w:sz w:val="28"/>
          <w:szCs w:val="28"/>
        </w:rPr>
      </w:pPr>
      <w:r w:rsidRPr="00AE64A2">
        <w:rPr>
          <w:color w:val="000000"/>
          <w:sz w:val="28"/>
          <w:szCs w:val="28"/>
        </w:rPr>
        <w:t xml:space="preserve">финансами Сеченовского </w:t>
      </w:r>
    </w:p>
    <w:p w:rsidR="007159F6" w:rsidRPr="00AE64A2" w:rsidRDefault="007159F6" w:rsidP="007159F6">
      <w:pPr>
        <w:shd w:val="clear" w:color="auto" w:fill="FFFFFF"/>
        <w:jc w:val="right"/>
        <w:rPr>
          <w:color w:val="000000"/>
          <w:sz w:val="28"/>
          <w:szCs w:val="28"/>
        </w:rPr>
      </w:pPr>
      <w:r w:rsidRPr="00AE64A2">
        <w:rPr>
          <w:color w:val="000000"/>
          <w:sz w:val="28"/>
          <w:szCs w:val="28"/>
        </w:rPr>
        <w:t xml:space="preserve">муниципального </w:t>
      </w:r>
      <w:r>
        <w:rPr>
          <w:color w:val="000000"/>
          <w:sz w:val="28"/>
          <w:szCs w:val="28"/>
        </w:rPr>
        <w:t>округа</w:t>
      </w:r>
      <w:r w:rsidRPr="00AE64A2">
        <w:rPr>
          <w:color w:val="000000"/>
          <w:sz w:val="28"/>
          <w:szCs w:val="28"/>
        </w:rPr>
        <w:t>"</w:t>
      </w: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jc w:val="center"/>
        <w:rPr>
          <w:color w:val="000000"/>
          <w:sz w:val="28"/>
          <w:szCs w:val="28"/>
        </w:rPr>
      </w:pPr>
      <w:bookmarkStart w:id="16" w:name="Par2552"/>
      <w:bookmarkEnd w:id="16"/>
      <w:r w:rsidRPr="00AE64A2">
        <w:rPr>
          <w:color w:val="000000"/>
          <w:sz w:val="28"/>
          <w:szCs w:val="28"/>
        </w:rPr>
        <w:t>СВЕДЕНИЯ ОБ ОСНОВНЫХ МЕРАХ ПРАВОВОГО РЕГУЛИРОВАНИЯ</w:t>
      </w:r>
    </w:p>
    <w:p w:rsidR="007159F6" w:rsidRPr="00AE64A2" w:rsidRDefault="007159F6" w:rsidP="007159F6">
      <w:pPr>
        <w:shd w:val="clear" w:color="auto" w:fill="FFFFFF"/>
        <w:rPr>
          <w:color w:val="000000"/>
          <w:sz w:val="28"/>
          <w:szCs w:val="28"/>
        </w:rPr>
      </w:pP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624"/>
        <w:gridCol w:w="2211"/>
        <w:gridCol w:w="1701"/>
        <w:gridCol w:w="2835"/>
        <w:gridCol w:w="1985"/>
      </w:tblGrid>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п/п</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Вид правового акта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Основные положения правового акта (суть)</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Ответственный исполнитель и соисполнители</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Ожидаемые сроки принятия</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17" w:name="Par2559"/>
            <w:bookmarkEnd w:id="17"/>
            <w:r w:rsidRPr="007159F6">
              <w:rPr>
                <w:color w:val="000000"/>
              </w:rPr>
              <w:t>Подпрограмма 1. Организация и совершенствование бюджетного процесса Сеченовского муниципального округа</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18" w:name="Par2560"/>
            <w:bookmarkEnd w:id="18"/>
            <w:r w:rsidRPr="007159F6">
              <w:rPr>
                <w:color w:val="000000"/>
              </w:rPr>
              <w:lastRenderedPageBreak/>
              <w:t>Основное мероприятие 1.1. Формирование бюджета муниципального округа на очередной финансовый год</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Решение Совета депутатов Сеченовского муниципального округа  от 30.09.2022 г. № 26 «Об утверждении Положения о бюджетном процессе в Сеченовском</w:t>
            </w:r>
          </w:p>
          <w:p w:rsidR="007159F6" w:rsidRPr="007159F6" w:rsidRDefault="007159F6" w:rsidP="00977EE1">
            <w:pPr>
              <w:shd w:val="clear" w:color="auto" w:fill="FFFFFF"/>
              <w:rPr>
                <w:color w:val="000000"/>
              </w:rPr>
            </w:pPr>
            <w:r w:rsidRPr="007159F6">
              <w:rPr>
                <w:color w:val="000000"/>
              </w:rPr>
              <w:t>муниципальном округе Нижегородской области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Постановление Администрации Сеченовского </w:t>
            </w:r>
          </w:p>
          <w:p w:rsidR="007159F6" w:rsidRPr="007159F6" w:rsidRDefault="007159F6" w:rsidP="00977EE1">
            <w:pPr>
              <w:shd w:val="clear" w:color="auto" w:fill="FFFFFF"/>
              <w:rPr>
                <w:color w:val="000000"/>
              </w:rPr>
            </w:pPr>
            <w:r w:rsidRPr="007159F6">
              <w:rPr>
                <w:color w:val="000000"/>
              </w:rPr>
              <w:t>муниципального округа Нижегородской области "Об утверждении основных направлений бюджетной и налоговой политики Сеченовского муниципального округа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Определяет основные направления политики Администрации Сеченовского </w:t>
            </w:r>
          </w:p>
          <w:p w:rsidR="007159F6" w:rsidRPr="007159F6" w:rsidRDefault="007159F6" w:rsidP="00977EE1">
            <w:pPr>
              <w:shd w:val="clear" w:color="auto" w:fill="FFFFFF"/>
              <w:rPr>
                <w:color w:val="000000"/>
              </w:rPr>
            </w:pPr>
            <w:r w:rsidRPr="007159F6">
              <w:rPr>
                <w:color w:val="000000"/>
              </w:rPr>
              <w:t xml:space="preserve">муниципального округа в части доходов и расходов бюджета муниципального округа, управления муниципальным долгом , в соответствии с которыми осуществляется формирование бюджета муниципального округа на очередной финансовый год и </w:t>
            </w:r>
            <w:r w:rsidRPr="007159F6">
              <w:rPr>
                <w:color w:val="000000"/>
              </w:rPr>
              <w:lastRenderedPageBreak/>
              <w:t>плановый период</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2 квартал</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"Об утверждении Порядка составления проекта бюджета муниципального округа на очередной финансовый год и плановый период, Положения о бюджетной комиссии"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Утверждает процедуру составления проекта бюджета муниципального округа и механизм взаимодействия субъектов бюджетного планирования бюджета, отдела экономики, финансового управления бюджетной комиссии при составлении проекта  бюджета  муниципального округа на очередной финансовый год и плановый период</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Постановление Администрации  Сеченовского муниципального округа Нижегородской области "О внесении изменений в </w:t>
            </w:r>
            <w:hyperlink r:id="rId21" w:history="1">
              <w:r w:rsidRPr="007159F6">
                <w:rPr>
                  <w:rStyle w:val="ae"/>
                </w:rPr>
                <w:t>постановление</w:t>
              </w:r>
            </w:hyperlink>
            <w:r w:rsidRPr="007159F6">
              <w:rPr>
                <w:color w:val="000000"/>
              </w:rPr>
              <w:t xml:space="preserve"> администрации  Сеченовского муниципального округа "Об утверждении Порядка составления и </w:t>
            </w:r>
            <w:r w:rsidRPr="007159F6">
              <w:rPr>
                <w:color w:val="000000"/>
              </w:rPr>
              <w:lastRenderedPageBreak/>
              <w:t>ведения реестра расходных обязательств Сеченовского муниципального округа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Определяет порядок учета расходных обязательств Сеченовского муниципального округа, исполняемых за счет средств бюджета муниципального округа, и оценки объема бюджетных ассигнований на исполнение </w:t>
            </w:r>
            <w:r w:rsidRPr="007159F6">
              <w:rPr>
                <w:color w:val="000000"/>
              </w:rPr>
              <w:lastRenderedPageBreak/>
              <w:t>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Нижегородской области "О мерах по реализации решения о бюджете на очередной финансовый 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Регламентирует деятельность органов местного самоуправления Сеченовского муниципального округа по обеспечению качественного и в полном объеме исполнения бюджета муниципального округа в текущем году, в том числе по обеспечению поступления доходов в бюджет муниципального округа в запланированных объемах и выполнению в полном объеме расходных полномочий органов местного </w:t>
            </w:r>
            <w:r w:rsidRPr="007159F6">
              <w:rPr>
                <w:color w:val="000000"/>
              </w:rPr>
              <w:lastRenderedPageBreak/>
              <w:t>самоуправления Сеченовского муниципального округа. Постановлением определяются конкретные мероприятия, ответственные органы местного самоуправления Сеченовского муниципального округа и сроки выполнения мероприятий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1 квартал</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Нижегородской области "Об утверждении плана мероприятий"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Утверждает план мероприятий по разработке прогноза социально-экономического развития Сеченовского муниципального округа и бюджета муниципального округа на очередной финансовый год и плановый период. В соответствии с указанным планом организуется работа по бюджетному планированию, осуществляетс</w:t>
            </w:r>
            <w:r w:rsidRPr="007159F6">
              <w:rPr>
                <w:color w:val="000000"/>
              </w:rPr>
              <w:lastRenderedPageBreak/>
              <w:t>я координация участия в бюджетном процессе органов местного самоуправления Администрации Сеченовского муниципального округа - субъектов бюджетного планирования бюджета муниципального округа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2 квартал</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Приказ Финансового управления "Об утверждении Порядка планирования бюджетных ассигнований бюджета муниципального округа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3 квартал</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Приказ Финансового управления "Об утверждении порядка применения кодов целевых статей расходов классификации </w:t>
            </w:r>
            <w:r w:rsidRPr="007159F6">
              <w:rPr>
                <w:color w:val="000000"/>
              </w:rPr>
              <w:lastRenderedPageBreak/>
              <w:t>расходов бюджетов при формировании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Определяет правила применения органами местного самоуправления Администрации </w:t>
            </w:r>
            <w:r w:rsidRPr="007159F6">
              <w:rPr>
                <w:color w:val="000000"/>
              </w:rPr>
              <w:lastRenderedPageBreak/>
              <w:t>Сеченовского муниципального округа Нижегородской области кодов целевых статей классификации расходов бюджетов при формировании бюджета муниципального округа на очередной финансовый год и плановый период</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3 квартал</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Приказ Финансового управления "О внесении изменений в приказ финансового управления администрации Сеченовского муниципального района от 31 декабря 2019 года № 29 "Об утверждении Порядка составления и ведения сводной бюджетной росписи  бюджета муниципального района и Порядка составления и ведения бюджетных росписей главных распорядителей (распорядителей) средств бюджета муниципального района"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Определяет правила составления и ведения сводной бюджетной росписи бюджета муниципального округа и росписей главных распорядителей средств бюджета муниципального округа с учетом изменений бюджетного законодательства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19" w:name="Par2611"/>
            <w:bookmarkEnd w:id="19"/>
            <w:r w:rsidRPr="007159F6">
              <w:rPr>
                <w:color w:val="000000"/>
              </w:rPr>
              <w:lastRenderedPageBreak/>
              <w:t>10.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Решение Совета депутатов  Сеченовского муниципального округа Нижегородской области "О бюджете муниципального округа на очередной финансовый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Решением утверждаются доходы, расходы и источники финансирования дефицита бюджета муниципального округа на очередной финансовый год и плановый период, распределение расходов по ведомственной структуре бюджета. Принятие решения создает необходимую финансовую основу для деятельности органов местного самоуправления Сеченовского муниципального округа по реализации муниципальных программ, инвестиционных проектов, обеспечению социальных гарантий населению</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3 квартал</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Решение Совета депутатов Сеченовского муниципального округа Нижегородской </w:t>
            </w:r>
            <w:r w:rsidRPr="007159F6">
              <w:rPr>
                <w:color w:val="000000"/>
              </w:rPr>
              <w:lastRenderedPageBreak/>
              <w:t>области "О внесении изменений в Решение Совета депутатов " О бюджете муниципального округа на очередной финансовый и плановый период"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Разрабатывается в ходе исполнения бюджета муниципального округа с </w:t>
            </w:r>
            <w:r w:rsidRPr="007159F6">
              <w:rPr>
                <w:color w:val="000000"/>
              </w:rPr>
              <w:lastRenderedPageBreak/>
              <w:t>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финансирования дефицита  бюджета муниципального округа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0" w:name="Par2622"/>
            <w:bookmarkEnd w:id="20"/>
            <w:r w:rsidRPr="007159F6">
              <w:rPr>
                <w:color w:val="000000"/>
              </w:rPr>
              <w:t>Основное мероприятие 1.4. Организация исполнения бюджета муниципального округа</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Нижегородской области "О внесении изменений в постановление  "Об утверждении Порядка составления и ведения кассового плана исполнения бюджета муниципального округа в текущем финансовом году и плановом периоде"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Утверждает правила составления и ведения кассового плана исполнения бюджета муниципального округа в текущем финансовом году и плановом периоде</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13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Приказ Финансового управления  "О внесении изменений в приказ  Финансового управления Администрации Сеченовского муниципального района от 29 декабря 2007 года № 52 "Об утверждении Порядка исполнения бюджета муниципального района по расходам и источникам финансирования дефицита бюджета муниципального района"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Утверждает правила исполнения бюджета муниципального округа по расходам и источникам финансирования дефицита бюджета муниципального округа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Приказ Финансового управления "О внесении изменений в приказ финансового управления администрации Сеченовского муниципального округа "Об утверждении порядка завершения операций по исполнению бюджета муниципального округа в текущем финансовом году"</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Утверждает правила завершения операций по исполнению бюджета муниципального округа в текущем финансовом году</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Приказ Финансового управления "Об утверждении </w:t>
            </w:r>
            <w:r w:rsidRPr="007159F6">
              <w:rPr>
                <w:color w:val="000000"/>
              </w:rPr>
              <w:lastRenderedPageBreak/>
              <w:t>порядка составления и ведения платежных календарей по средствам муниципальных бюджетных и автономных учреждений Сеченовского муниципального округа, по средствам казенных учреждений Сеченовского муниципального округа во временном распоряжении"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Утверждает процедуру составления и ведения </w:t>
            </w:r>
            <w:r w:rsidRPr="007159F6">
              <w:rPr>
                <w:color w:val="000000"/>
              </w:rPr>
              <w:lastRenderedPageBreak/>
              <w:t>платежных календарей по средствам муниципальных бюджетных и автономных учреждений Сеченовского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1" w:name="Par2643"/>
            <w:bookmarkEnd w:id="21"/>
            <w:r w:rsidRPr="007159F6">
              <w:rPr>
                <w:color w:val="000000"/>
              </w:rPr>
              <w:t>Основное мероприятие 1.5. Формирование и представление бюджетной отчетности Сеченовского муниципального округа</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Приказ Финансового управления "О составлении годовой отчетности об исполнении  бюджета Сеченовского муниципального округа, сводной бухгалтерской отчетности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Регламентирует процедуру взаимодействия главных распорядителей средств бюджета муниципального округа и структурных подразделений </w:t>
            </w:r>
            <w:proofErr w:type="gramStart"/>
            <w:r w:rsidRPr="007159F6">
              <w:rPr>
                <w:color w:val="000000"/>
              </w:rPr>
              <w:t>о формированию</w:t>
            </w:r>
            <w:proofErr w:type="gramEnd"/>
            <w:r w:rsidRPr="007159F6">
              <w:rPr>
                <w:color w:val="000000"/>
              </w:rPr>
              <w:t xml:space="preserve"> годовой отчетности об исполнении  бюджета муниципального округа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4 квартал</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2" w:name="Par2654"/>
            <w:bookmarkEnd w:id="22"/>
            <w:r w:rsidRPr="007159F6">
              <w:rPr>
                <w:color w:val="000000"/>
              </w:rPr>
              <w:t>Основное мероприятие 1.8. Организация и осуществление полномочий по внутреннему муниципальному финансовому контролю</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Постановление Администрации Сеченовского муниципального </w:t>
            </w:r>
            <w:r w:rsidRPr="007159F6">
              <w:rPr>
                <w:color w:val="000000"/>
              </w:rPr>
              <w:lastRenderedPageBreak/>
              <w:t>округа Нижегородской области "О внесении изменений в Постановление Администрации Сеченовского муниципального округа "Об утверждении Порядка осуществления Финансовым управлением администрации Сеченовского муниципального округа полномочий по внутреннему муниципальному финансовому контролю"</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Определяет требования к осуществлению </w:t>
            </w:r>
            <w:r w:rsidRPr="007159F6">
              <w:rPr>
                <w:color w:val="000000"/>
              </w:rPr>
              <w:lastRenderedPageBreak/>
              <w:t>Финансовым управлением  полномочий по внутреннему муниципальному финансовому контролю в соответствии с частью 3 статьи 269.2 Бюджетного кодекса Российской Федерации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1 квартал </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3" w:name="Par2660"/>
            <w:bookmarkEnd w:id="23"/>
            <w:r w:rsidRPr="007159F6">
              <w:rPr>
                <w:color w:val="000000"/>
              </w:rPr>
              <w:t>Основное мероприятие 1.9. Организация и осуществление полномочий по контролю в сфере закупок для обеспечения муниципальных нужд Сеченовского муниципального округа</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Постановление Администрации Сеченовского муниципального округа Нижегородской области "Об утверждении Порядка осуществления Финансовым управлением Администрации Сеченовского муниципального округа полномочий по контролю в сфере закупок товаров, работ, услуг для обеспечения муниципальных </w:t>
            </w:r>
            <w:r w:rsidRPr="007159F6">
              <w:rPr>
                <w:color w:val="000000"/>
              </w:rPr>
              <w:lastRenderedPageBreak/>
              <w:t>нужд Сеченовского муниципального округа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Определяет требования к осуществлению Финансовым управлением полномочий по контролю в сфере закупок товаров, работ, услуг для обеспечения муниципальных нужд Сеченовского муниципального округа в соответствии со статьей 99 Федерального закона № 44-</w:t>
            </w:r>
            <w:r w:rsidRPr="007159F6">
              <w:rPr>
                <w:color w:val="000000"/>
              </w:rPr>
              <w:lastRenderedPageBreak/>
              <w:t>ФЗ "О контрактной системе в сфере закупок товаров, работ, услуг для обеспечения государственных и муниципальных нужд"</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1 квартал </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Основное мероприятие: Реализация мероприятий по повышению финансовой грамотности обучающихся общеобразовательных организаций</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района Нижегородской области от 25.08.2021 года № 766 «О повышении финансовой грамотности населения Сеченовского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Определяет основные направления повышения финансовой грамотности населения</w:t>
            </w:r>
          </w:p>
          <w:p w:rsidR="007159F6" w:rsidRPr="007159F6" w:rsidRDefault="007159F6" w:rsidP="00977EE1">
            <w:pPr>
              <w:shd w:val="clear" w:color="auto" w:fill="FFFFFF"/>
              <w:rPr>
                <w:color w:val="000000"/>
              </w:rPr>
            </w:pPr>
            <w:r w:rsidRPr="007159F6">
              <w:rPr>
                <w:color w:val="000000"/>
              </w:rPr>
              <w:t>Утверждает план мероприятий по повышению финансовой грамотности населения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Управление образования</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Основное мероприятие: Финансовое просвещение и информирование населения</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20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района Нижегородской области от 25.08.2021 года № 766 «О повышении финансовой грамотности населения Сеченовского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Определяет основные направления повышения финансовой грамотности населения</w:t>
            </w:r>
          </w:p>
          <w:p w:rsidR="007159F6" w:rsidRPr="007159F6" w:rsidRDefault="007159F6" w:rsidP="00977EE1">
            <w:pPr>
              <w:shd w:val="clear" w:color="auto" w:fill="FFFFFF"/>
              <w:rPr>
                <w:color w:val="000000"/>
              </w:rPr>
            </w:pPr>
            <w:r w:rsidRPr="007159F6">
              <w:rPr>
                <w:color w:val="000000"/>
              </w:rPr>
              <w:t>Утверждает план мероприятий по повышению финансовой грамотности населения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Финансовое управление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4" w:name="Par2666"/>
            <w:bookmarkEnd w:id="24"/>
            <w:r w:rsidRPr="007159F6">
              <w:rPr>
                <w:color w:val="000000"/>
              </w:rPr>
              <w:t xml:space="preserve">Подпрограмма 2. </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5" w:name="Par2667"/>
            <w:bookmarkEnd w:id="25"/>
            <w:r w:rsidRPr="007159F6">
              <w:rPr>
                <w:color w:val="000000"/>
              </w:rPr>
              <w:lastRenderedPageBreak/>
              <w:t xml:space="preserve">Основное мероприятие 2.1. </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r>
      <w:tr w:rsidR="007159F6" w:rsidRPr="007159F6" w:rsidTr="007159F6">
        <w:tc>
          <w:tcPr>
            <w:tcW w:w="9356"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r>
      <w:tr w:rsidR="007159F6" w:rsidRPr="007159F6" w:rsidTr="007159F6">
        <w:tc>
          <w:tcPr>
            <w:tcW w:w="624" w:type="dxa"/>
            <w:tcBorders>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2.</w:t>
            </w:r>
          </w:p>
        </w:tc>
        <w:tc>
          <w:tcPr>
            <w:tcW w:w="2211" w:type="dxa"/>
            <w:tcBorders>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701" w:type="dxa"/>
            <w:tcBorders>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2835" w:type="dxa"/>
            <w:tcBorders>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985" w:type="dxa"/>
            <w:tcBorders>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6" w:name="Par2683"/>
            <w:bookmarkStart w:id="27" w:name="Par2694"/>
            <w:bookmarkEnd w:id="26"/>
            <w:bookmarkEnd w:id="27"/>
            <w:r w:rsidRPr="007159F6">
              <w:rPr>
                <w:color w:val="000000"/>
              </w:rPr>
              <w:t xml:space="preserve">Основное мероприятие 2.3. </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28" w:name="Par2705"/>
            <w:bookmarkStart w:id="29" w:name="Par2711"/>
            <w:bookmarkStart w:id="30" w:name="Par2717"/>
            <w:bookmarkEnd w:id="28"/>
            <w:bookmarkEnd w:id="29"/>
            <w:bookmarkEnd w:id="30"/>
            <w:r w:rsidRPr="007159F6">
              <w:rPr>
                <w:color w:val="000000"/>
              </w:rPr>
              <w:t>Подпрограмма 3. Повышение эффективности бюджетных расходов Сеченовского муниципального округа</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1" w:name="Par2718"/>
            <w:bookmarkEnd w:id="31"/>
            <w:r w:rsidRPr="007159F6">
              <w:rPr>
                <w:color w:val="000000"/>
              </w:rPr>
              <w:t>Основное мероприятие 3.1. Обеспечение взаимосвязи стратегического и бюджетного планирования</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Нижегородской области "Об утверждении порядка разработки долгосрочной бюджетной стратегии Сеченовского муниципального округа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Регламентирует процедуру формирования и утверждения бюджетной стратегии округа, направленной на обеспечение взаимосвязи стратегического и бюджетного планирования в долгосрочной и среднесрочной перспективе</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В течение 3-х месяцев после утверждения Бюджетной стратегии на муниципальном уровне</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Постановление Администрации Сеченовского муниципального округа Нижегородской области  "Об утверждении долгосрочной бюджетной стратегии Сеченовского </w:t>
            </w:r>
            <w:r w:rsidRPr="007159F6">
              <w:rPr>
                <w:color w:val="000000"/>
              </w:rPr>
              <w:lastRenderedPageBreak/>
              <w:t>муниципального округа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Определяет приоритетные задачи Администрации  с учетом оценки необходимых ресурсов для их реализации, возможных источников этих ресурсов. </w:t>
            </w:r>
            <w:r w:rsidRPr="007159F6">
              <w:rPr>
                <w:color w:val="000000"/>
              </w:rPr>
              <w:lastRenderedPageBreak/>
              <w:t>Предусматривает прогноз основных параметров бюджетной системы округа, основных параметров финансового обеспечения муниципальных программ с учетом целей, параметров и условий социально-экономического развития округа в долгосрочном периоде</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В течение 3-х месяцев после утверждения Бюджетной стратегии на муниципальном уровне</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2" w:name="Par2729"/>
            <w:bookmarkEnd w:id="32"/>
            <w:r w:rsidRPr="007159F6">
              <w:rPr>
                <w:color w:val="000000"/>
              </w:rPr>
              <w:t>Основное мероприятие 3.2. Разработка и реализация муниципальных программ Сеченовского муниципального округа</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Нижегородской области «Об утверждении муниципальных программ Сеченовского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Предусматривают утверждение комплекса мероприятий, взаимоувязанных по ресурсам, исполнителям и срокам, на период реализации Стратегии развития Сеченовского муниципального округа, направленного на наиболее эффективное решение задач социально-экономического развития </w:t>
            </w:r>
            <w:r w:rsidRPr="007159F6">
              <w:rPr>
                <w:color w:val="000000"/>
              </w:rPr>
              <w:lastRenderedPageBreak/>
              <w:t>Сеченовского муниципального округа, разработанного в соответствии с утвержденным порядком</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Структурные подразделения Администрации Сеченовского муниципального округа, являющиеся заказчиками- координаторами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Ежегодно 2 квартал </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Нижегородской области «Об утверждении внесений изменений в муниципальные программы Сеченовского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Предусматривают приведение муниципальных программ Сеченовского муниципального округа в соответствие с Решением о бюджете Сеченовского муниципального округа на очередной финансовый год и плановый период в сроки, установленные Бюджетным кодексом Российской Федерации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Структурные подразделения Администрации Сеченовского муниципального округа, являющиеся заказчиками- координаторами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Постановления Администрации Сеченовского муниципального округа Нижегородской области «Об утверждении планов реализации муниципальных программ Сеченовского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Утверждает подробный план действий структурных подразделений Администрации Сеченовского муниципального округа с указанием конкретных мероприятий, сроков исполнения и </w:t>
            </w:r>
            <w:r w:rsidRPr="007159F6">
              <w:rPr>
                <w:color w:val="000000"/>
              </w:rPr>
              <w:lastRenderedPageBreak/>
              <w:t>ответственных исполнителей по реализации муниципальных программ, включая мероприятия подпрограмм, объекты капитального характера (строительство, реконструкция),  с указанием информации о расходах из других источников</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Структурные подразделения Администрации Сеченовского муниципального округа, являющиеся заказчиками- координаторами муниципальных программ</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 4 квартал</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3" w:name="Par2745"/>
            <w:bookmarkEnd w:id="33"/>
            <w:r w:rsidRPr="007159F6">
              <w:rPr>
                <w:color w:val="000000"/>
              </w:rPr>
              <w:t>Основное мероприятие 3.3. Формирование программной классификации расходов бюджета муниципального округа</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Решение Совета депутатов  «О внесение изменений в Решение Совета депутатов  от 30.09.2022 года № 26 "О бюджетном процессе в Сеченовском</w:t>
            </w:r>
          </w:p>
          <w:p w:rsidR="007159F6" w:rsidRPr="007159F6" w:rsidRDefault="007159F6" w:rsidP="00977EE1">
            <w:pPr>
              <w:shd w:val="clear" w:color="auto" w:fill="FFFFFF"/>
              <w:rPr>
                <w:color w:val="000000"/>
              </w:rPr>
            </w:pPr>
            <w:r w:rsidRPr="007159F6">
              <w:rPr>
                <w:color w:val="000000"/>
              </w:rPr>
              <w:t>муниципальном округе Нижегородской области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Предусматривает внесение изменений в порядок составления, представления, утверждения и исполнения  бюджета в связи с необходимостью применения программной классификации расходов в рамках перехода на формирование программного бюджета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 мере необходимости</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4" w:name="Par2751"/>
            <w:bookmarkEnd w:id="34"/>
            <w:r w:rsidRPr="007159F6">
              <w:rPr>
                <w:color w:val="000000"/>
              </w:rPr>
              <w:t>Основное мероприятие 3.5. Оптимизации подходов к оказанию однотипных муниципальных услуг</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Постановление Администрации Сеченовского </w:t>
            </w:r>
            <w:r w:rsidRPr="007159F6">
              <w:rPr>
                <w:color w:val="000000"/>
              </w:rPr>
              <w:lastRenderedPageBreak/>
              <w:t xml:space="preserve">муниципального округа Нижегородской области "Об утверждении порядка формирования, ведения и утверждения ведомственных перечней муниципальных услуг и работ, оказываемых и выполняемых муниципальными учреждениями Сеченовского муниципального округа ", постановление Администрации Сеченовского муниципального округа Нижегородской области о внесении изменений в </w:t>
            </w:r>
            <w:hyperlink r:id="rId22" w:history="1">
              <w:r w:rsidRPr="007159F6">
                <w:rPr>
                  <w:rStyle w:val="ae"/>
                  <w:color w:val="auto"/>
                </w:rPr>
                <w:t>постановление</w:t>
              </w:r>
            </w:hyperlink>
            <w:r w:rsidRPr="007159F6">
              <w:rPr>
                <w:color w:val="000000"/>
              </w:rPr>
              <w:t xml:space="preserve"> Администрации Сеченовского муниципального округа "О порядке формирования муниципального задания в отношении муниципальных учреждений Сеченовского муниципального округа и финансового обеспечения выполнения муниципального задания" , приказы органов местного самоуправления Администрации </w:t>
            </w:r>
            <w:r w:rsidRPr="007159F6">
              <w:rPr>
                <w:color w:val="000000"/>
              </w:rPr>
              <w:lastRenderedPageBreak/>
              <w:t>Сеченовского муниципального округа об уточнении ведомственных перечней муниципальных услуг (работ)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Подготовка порядка формирования</w:t>
            </w:r>
            <w:r w:rsidRPr="007159F6">
              <w:rPr>
                <w:color w:val="000000"/>
              </w:rPr>
              <w:t xml:space="preserve">, ведения и утверждения ведомственных перечней муниципальных услуг и работ, оказываемых и выполняемых муниципальными учреждениями Сеченовского муниципального округа в соответствии с пунктом 3.1 статьи 69.2 Бюджетного кодекса Российской Федерации, с соблюдением общих требований, установленных Правительством Российской Федерации; внесение изменений в </w:t>
            </w:r>
            <w:hyperlink r:id="rId23" w:history="1">
              <w:r w:rsidRPr="007159F6">
                <w:rPr>
                  <w:rStyle w:val="ae"/>
                  <w:color w:val="auto"/>
                </w:rPr>
                <w:t>постановление</w:t>
              </w:r>
            </w:hyperlink>
            <w:r w:rsidRPr="007159F6">
              <w:rPr>
                <w:color w:val="000000"/>
              </w:rPr>
              <w:t xml:space="preserve"> Администрации Сеченовского муниципального округа, утвердившее форму базового перечня муниципальных услуг и форму ведомственного перечня услуг, предоставляем</w:t>
            </w:r>
            <w:r w:rsidRPr="007159F6">
              <w:rPr>
                <w:color w:val="000000"/>
              </w:rPr>
              <w:lastRenderedPageBreak/>
              <w:t>ых муниципальными учреждениями Сеченовского муниципального округа;  уточнение ведомственных перечней муниципальных услуг (работ)</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До начала формирования бюджета </w:t>
            </w:r>
            <w:r w:rsidRPr="007159F6">
              <w:rPr>
                <w:color w:val="000000"/>
              </w:rPr>
              <w:t xml:space="preserve">муниципального округа </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5" w:name="Par2757"/>
            <w:bookmarkEnd w:id="35"/>
            <w:r w:rsidRPr="007159F6">
              <w:rPr>
                <w:color w:val="000000"/>
              </w:rPr>
              <w:lastRenderedPageBreak/>
              <w:t>Основное мероприятие 3.6. Обеспечение выполнения муниципальных заданий максимальным количеством муниципальных учреждений, которым установлены муниципальные задания</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Ведомственные приказы структурных подразделений Администрации Сеченовского муниципального округа об утверждении порядка наложения количественно измеримых финансовых санкций (штрафы, изъятия) за нарушение условий выполнения муниципальных заданий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Предусматривает разработку процедуры наложения количественно измеримых финансовых санкций (штрафы, изъятия) за нарушение условий выполнения муниципальных заданий, в том числе выполнение муниципальных заданий не в полном объеме, с нарушением установленных сроков или показателей качества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Структурные подразделения Администрации Сеченовского муниципального округа, осуществляющие функции и полномочия учредителей муниципальных учреждений</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Ежегодно 3 квартал </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6" w:name="Par2763"/>
            <w:bookmarkEnd w:id="36"/>
            <w:r w:rsidRPr="007159F6">
              <w:rPr>
                <w:color w:val="000000"/>
              </w:rPr>
              <w:t>Основное мероприятие 3.7. Обеспечение надлежащего качества оказания муниципальных услуг</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Постановление Администрации Сеченовского </w:t>
            </w:r>
            <w:r w:rsidRPr="007159F6">
              <w:rPr>
                <w:color w:val="000000"/>
              </w:rPr>
              <w:lastRenderedPageBreak/>
              <w:t>муниципального округа Нижегородской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Подготовка новой редакции </w:t>
            </w:r>
            <w:r w:rsidRPr="007159F6">
              <w:rPr>
                <w:color w:val="000000"/>
              </w:rPr>
              <w:lastRenderedPageBreak/>
              <w:t>постановления Администрации Сеченовского муниципального "Об утверждении стандартов качества предоставления бюджетных услуг в области  культуры и образования, предоставляемых за счет средств бюджета муниципального округа"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Управление образования, по делам молодежи и </w:t>
            </w:r>
            <w:r w:rsidRPr="007159F6">
              <w:rPr>
                <w:color w:val="000000"/>
              </w:rPr>
              <w:lastRenderedPageBreak/>
              <w:t>спорта, отдел культуры и туризма</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В течение 2-х месяцев после утверждения на </w:t>
            </w:r>
            <w:r w:rsidRPr="007159F6">
              <w:rPr>
                <w:color w:val="000000"/>
              </w:rPr>
              <w:lastRenderedPageBreak/>
              <w:t>федеральном уровне перечней муниципальных услуг</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об утверждении порядка проведения мониторинга уровня удовлетворенности граждан качеством муниципальных услуг и мониторинга качества предоставления муниципальных услуг на территории Сеченовского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Организация проведения ежегодного внешнего мониторинга уровня общей удовлетворенности граждан качеством предоставления муниципальных услуг и мониторинга качества предоставления муниципальных услуг на территории  Сеченовского муниципального округа, в том числе в электронном виде</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Структурные подразделения администрации, являющиеся учредителями муниципальных учреждений</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11.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Ведомственные приказы структурных подразделений Администрации Сеченовского муниципального округа и об утверждении планов мероприятий по повышению качества муниципальных услуг</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Утверждают конкретные планы мероприятий по решению возникающих проблем, выявленных в ходе оценки качества предоставления муниципальных услуг, в том числе в сферах образования, культуры.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Структурные подразделения, участвующие в оказании услуг, являющиеся учредителями муниципальных учреждений</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Ежегодно</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7" w:name="Par2779"/>
            <w:bookmarkStart w:id="38" w:name="Par2785"/>
            <w:bookmarkEnd w:id="37"/>
            <w:bookmarkEnd w:id="38"/>
            <w:r w:rsidRPr="007159F6">
              <w:rPr>
                <w:color w:val="000000"/>
              </w:rPr>
              <w:t>Основное мероприятие 3.8. Обеспечение зависимости оплаты труда руководителей органов местного самоуправления и руководителей муниципальных учреждений от результатов их профессиональной деятельности</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об утверждении перечня должностей и порядка оплаты труда руководителей Структурные подразделения Сеченовского муниципального округа, при котором оплата труда производится в зависимости от показателей эффективности и результативности профессиональной служебной деятельности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Предусматривает утверждение перечня должностей и порядка оплаты труда руководителей органов местного самоуправления, при котором оплата труда производится в зависимости от показателей эффективности и результативности профессиональной служебной деятельности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Структурные подразделения Администрации Сеченовского муниципального округа</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Ежегодно 1 полугодие </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Ведомственные приказы </w:t>
            </w:r>
            <w:r w:rsidRPr="007159F6">
              <w:rPr>
                <w:color w:val="000000"/>
              </w:rPr>
              <w:lastRenderedPageBreak/>
              <w:t>Структурные подразделения Администрации Сеченовского муниципального округа об утверждении показателей оценки эффективности деятельности подведомственных учреждений с критериями оценки деятельности руководителя муниципального учреждения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Предусматривают </w:t>
            </w:r>
            <w:r w:rsidRPr="007159F6">
              <w:rPr>
                <w:color w:val="000000"/>
              </w:rPr>
              <w:lastRenderedPageBreak/>
              <w:t>утверждение показателей оценки эффективности деятельности подведомственных учреждений с критериями оценки деятельности руководителя муниципального учреждения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Структурные подразделения </w:t>
            </w:r>
            <w:r w:rsidRPr="007159F6">
              <w:rPr>
                <w:color w:val="000000"/>
              </w:rPr>
              <w:lastRenderedPageBreak/>
              <w:t>Администрации Сеченовского муниципального округа</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1 квартал, ежегодное </w:t>
            </w:r>
            <w:r w:rsidRPr="007159F6">
              <w:rPr>
                <w:color w:val="000000"/>
              </w:rPr>
              <w:lastRenderedPageBreak/>
              <w:t>обновление по мере необходимости</w:t>
            </w:r>
          </w:p>
        </w:tc>
      </w:tr>
      <w:tr w:rsidR="007159F6" w:rsidRPr="007159F6" w:rsidTr="007159F6">
        <w:tc>
          <w:tcPr>
            <w:tcW w:w="93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bookmarkStart w:id="39" w:name="Par2796"/>
            <w:bookmarkEnd w:id="39"/>
            <w:r w:rsidRPr="007159F6">
              <w:rPr>
                <w:color w:val="000000"/>
              </w:rPr>
              <w:t>Основное мероприятие 3.10. Стимулирование структурных подразделений Администрации Сеченовского муниципального округа к повышению качества финансового менеджмента</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Постановление  Администрации Сеченовского муниципального округа "О внесении изменений в постановление Администрации Сеченовского "Об организации проведения мониторинга качества финансового менеджмента, осуществляемого главными администраторами средств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Предусматривает совершенствование системы мониторинга оценки качества финансового менеджмента, осуществляемого главными администраторами средств бюджета муниципального округа, в том числе в части расширения изменений перечня показателей, по которым производится оценка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Финансовое управление</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Ежегодно 3 квартал </w:t>
            </w:r>
          </w:p>
        </w:tc>
      </w:tr>
      <w:tr w:rsidR="007159F6" w:rsidRPr="007159F6" w:rsidTr="007159F6">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15.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Ведомственные приказы Структурных </w:t>
            </w:r>
            <w:r w:rsidRPr="007159F6">
              <w:rPr>
                <w:color w:val="000000"/>
              </w:rPr>
              <w:lastRenderedPageBreak/>
              <w:t>подразделений Администрации Сеченовского муниципального округа об утверждении планов реализации мероприятий по повышению эффективности бюджетных расходов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 xml:space="preserve">Утверждает подробный план действий </w:t>
            </w:r>
            <w:r w:rsidRPr="007159F6">
              <w:rPr>
                <w:color w:val="000000"/>
              </w:rPr>
              <w:lastRenderedPageBreak/>
              <w:t>Структурных подразделений Администрации Сеченовского муниципального округа с указанием конкретных мероприятий, сроков исполнения и ответственных исполнителей по реализации подпрограммы "Повышение эффективности бюджетных расходов Сеченовского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lastRenderedPageBreak/>
              <w:t>Структурные подразделения</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159F6" w:rsidRPr="007159F6" w:rsidRDefault="007159F6" w:rsidP="00977EE1">
            <w:pPr>
              <w:shd w:val="clear" w:color="auto" w:fill="FFFFFF"/>
              <w:rPr>
                <w:color w:val="000000"/>
              </w:rPr>
            </w:pPr>
            <w:r w:rsidRPr="007159F6">
              <w:rPr>
                <w:color w:val="000000"/>
              </w:rPr>
              <w:t xml:space="preserve">Ежегодно 2 квартал </w:t>
            </w:r>
          </w:p>
        </w:tc>
      </w:tr>
    </w:tbl>
    <w:p w:rsidR="007159F6" w:rsidRPr="00AE64A2" w:rsidRDefault="007159F6" w:rsidP="007159F6">
      <w:pPr>
        <w:shd w:val="clear" w:color="auto" w:fill="FFFFFF"/>
        <w:rPr>
          <w:color w:val="000000"/>
          <w:sz w:val="28"/>
          <w:szCs w:val="28"/>
        </w:rPr>
      </w:pPr>
      <w:bookmarkStart w:id="40" w:name="Par2807"/>
      <w:bookmarkEnd w:id="40"/>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r>
        <w:rPr>
          <w:color w:val="000000"/>
          <w:sz w:val="28"/>
          <w:szCs w:val="28"/>
        </w:rPr>
        <w:br w:type="page"/>
      </w:r>
    </w:p>
    <w:p w:rsidR="00D77944" w:rsidRDefault="00D77944" w:rsidP="007159F6">
      <w:pPr>
        <w:shd w:val="clear" w:color="auto" w:fill="FFFFFF"/>
        <w:jc w:val="right"/>
        <w:rPr>
          <w:color w:val="000000"/>
          <w:sz w:val="28"/>
          <w:szCs w:val="28"/>
        </w:rPr>
        <w:sectPr w:rsidR="00D77944" w:rsidSect="00D77944">
          <w:pgSz w:w="11907" w:h="16839" w:code="9"/>
          <w:pgMar w:top="1418" w:right="851" w:bottom="1418" w:left="1701" w:header="488" w:footer="0" w:gutter="0"/>
          <w:cols w:space="720"/>
          <w:noEndnote/>
          <w:docGrid w:linePitch="354"/>
        </w:sectPr>
      </w:pPr>
      <w:bookmarkStart w:id="41" w:name="Par2823"/>
      <w:bookmarkEnd w:id="41"/>
    </w:p>
    <w:p w:rsidR="007159F6" w:rsidRPr="00AE64A2" w:rsidRDefault="007159F6" w:rsidP="007159F6">
      <w:pPr>
        <w:shd w:val="clear" w:color="auto" w:fill="FFFFFF"/>
        <w:jc w:val="right"/>
        <w:rPr>
          <w:color w:val="000000"/>
          <w:sz w:val="28"/>
          <w:szCs w:val="28"/>
        </w:rPr>
      </w:pPr>
      <w:r w:rsidRPr="00AE64A2">
        <w:rPr>
          <w:color w:val="000000"/>
          <w:sz w:val="28"/>
          <w:szCs w:val="28"/>
        </w:rPr>
        <w:lastRenderedPageBreak/>
        <w:t>Приложение 4</w:t>
      </w:r>
    </w:p>
    <w:p w:rsidR="007159F6" w:rsidRPr="00AE64A2" w:rsidRDefault="007159F6" w:rsidP="007159F6">
      <w:pPr>
        <w:shd w:val="clear" w:color="auto" w:fill="FFFFFF"/>
        <w:jc w:val="right"/>
        <w:rPr>
          <w:color w:val="000000"/>
          <w:sz w:val="28"/>
          <w:szCs w:val="28"/>
        </w:rPr>
      </w:pPr>
      <w:r w:rsidRPr="00AE64A2">
        <w:rPr>
          <w:color w:val="000000"/>
          <w:sz w:val="28"/>
          <w:szCs w:val="28"/>
        </w:rPr>
        <w:t>к муниципальной программе</w:t>
      </w:r>
    </w:p>
    <w:p w:rsidR="007159F6" w:rsidRPr="00AE64A2" w:rsidRDefault="007159F6" w:rsidP="007159F6">
      <w:pPr>
        <w:shd w:val="clear" w:color="auto" w:fill="FFFFFF"/>
        <w:jc w:val="right"/>
        <w:rPr>
          <w:color w:val="000000"/>
          <w:sz w:val="28"/>
          <w:szCs w:val="28"/>
        </w:rPr>
      </w:pPr>
      <w:r w:rsidRPr="00AE64A2">
        <w:rPr>
          <w:color w:val="000000"/>
          <w:sz w:val="28"/>
          <w:szCs w:val="28"/>
        </w:rPr>
        <w:t>"Управление муниципальными</w:t>
      </w:r>
    </w:p>
    <w:p w:rsidR="007159F6" w:rsidRPr="00AE64A2" w:rsidRDefault="007159F6" w:rsidP="007159F6">
      <w:pPr>
        <w:shd w:val="clear" w:color="auto" w:fill="FFFFFF"/>
        <w:jc w:val="right"/>
        <w:rPr>
          <w:color w:val="000000"/>
          <w:sz w:val="28"/>
          <w:szCs w:val="28"/>
        </w:rPr>
      </w:pPr>
      <w:r w:rsidRPr="00AE64A2">
        <w:rPr>
          <w:color w:val="000000"/>
          <w:sz w:val="28"/>
          <w:szCs w:val="28"/>
        </w:rPr>
        <w:t xml:space="preserve">финансами Сеченовского </w:t>
      </w:r>
    </w:p>
    <w:p w:rsidR="007159F6" w:rsidRDefault="007159F6" w:rsidP="007159F6">
      <w:pPr>
        <w:shd w:val="clear" w:color="auto" w:fill="FFFFFF"/>
        <w:jc w:val="right"/>
        <w:rPr>
          <w:color w:val="000000"/>
          <w:sz w:val="28"/>
          <w:szCs w:val="28"/>
        </w:rPr>
      </w:pPr>
      <w:r w:rsidRPr="00AE64A2">
        <w:rPr>
          <w:color w:val="000000"/>
          <w:sz w:val="28"/>
          <w:szCs w:val="28"/>
        </w:rPr>
        <w:t xml:space="preserve">муниципального </w:t>
      </w:r>
      <w:r>
        <w:rPr>
          <w:color w:val="000000"/>
          <w:sz w:val="28"/>
          <w:szCs w:val="28"/>
        </w:rPr>
        <w:t>округа</w:t>
      </w:r>
      <w:r w:rsidRPr="00AE64A2">
        <w:rPr>
          <w:color w:val="000000"/>
          <w:sz w:val="28"/>
          <w:szCs w:val="28"/>
        </w:rPr>
        <w:t xml:space="preserve"> "</w:t>
      </w:r>
    </w:p>
    <w:p w:rsidR="00D77944" w:rsidRDefault="00D77944" w:rsidP="00D77944">
      <w:pPr>
        <w:jc w:val="center"/>
        <w:rPr>
          <w:sz w:val="26"/>
          <w:szCs w:val="20"/>
        </w:rPr>
      </w:pPr>
      <w:r>
        <w:t>( в ред. Постановления Администрации Сеченовского муниципального округа Нижегородской области 21.12.2023 г. №1229)</w:t>
      </w:r>
    </w:p>
    <w:p w:rsidR="00D77944" w:rsidRDefault="00D77944" w:rsidP="00D77944">
      <w:pPr>
        <w:jc w:val="center"/>
      </w:pPr>
      <w:r>
        <w:t>( в ред. Постановления администрации Сеченовского муниципального округа Нижегородской области от 27.12.2024 г. № 1062)</w:t>
      </w:r>
    </w:p>
    <w:p w:rsidR="002F2A25" w:rsidRDefault="002F2A25" w:rsidP="002F2A25">
      <w:pPr>
        <w:jc w:val="center"/>
      </w:pPr>
      <w:r>
        <w:t>( в ред. Постановления Администрации Сеченовского муниципального округа Нижегородской области от 29.12.2025 г. № 967)</w:t>
      </w:r>
    </w:p>
    <w:p w:rsidR="00D77944" w:rsidRPr="00AE64A2" w:rsidRDefault="00D77944" w:rsidP="007159F6">
      <w:pPr>
        <w:shd w:val="clear" w:color="auto" w:fill="FFFFFF"/>
        <w:jc w:val="right"/>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jc w:val="center"/>
        <w:rPr>
          <w:color w:val="000000"/>
          <w:sz w:val="28"/>
          <w:szCs w:val="28"/>
        </w:rPr>
      </w:pPr>
      <w:bookmarkStart w:id="42" w:name="Par2828"/>
      <w:bookmarkEnd w:id="42"/>
      <w:r w:rsidRPr="00AE64A2">
        <w:rPr>
          <w:color w:val="000000"/>
          <w:sz w:val="28"/>
          <w:szCs w:val="28"/>
        </w:rPr>
        <w:t>РЕСУРСНОЕ ОБЕСПЕЧЕНИЕ РЕАЛИЗАЦИИ МУНИЦИПАЛЬНОЙ ПРОГРАММЫ</w:t>
      </w:r>
    </w:p>
    <w:p w:rsidR="007159F6" w:rsidRPr="00AE64A2" w:rsidRDefault="007159F6" w:rsidP="007159F6">
      <w:pPr>
        <w:shd w:val="clear" w:color="auto" w:fill="FFFFFF"/>
        <w:jc w:val="center"/>
        <w:rPr>
          <w:color w:val="000000"/>
          <w:sz w:val="28"/>
          <w:szCs w:val="28"/>
        </w:rPr>
      </w:pPr>
      <w:r w:rsidRPr="00AE64A2">
        <w:rPr>
          <w:color w:val="000000"/>
          <w:sz w:val="28"/>
          <w:szCs w:val="28"/>
        </w:rPr>
        <w:t>"УПРАВЛЕНИЕ МУНИЦИПАЛЬНЫМИ ФИНАНСАМИ СЕЧЕНОВСКОГО МУНИЦИПАЛЬНОГО</w:t>
      </w:r>
    </w:p>
    <w:p w:rsidR="007159F6" w:rsidRPr="00AE64A2" w:rsidRDefault="007159F6" w:rsidP="007159F6">
      <w:pPr>
        <w:shd w:val="clear" w:color="auto" w:fill="FFFFFF"/>
        <w:jc w:val="center"/>
        <w:rPr>
          <w:color w:val="000000"/>
          <w:sz w:val="28"/>
          <w:szCs w:val="28"/>
        </w:rPr>
      </w:pPr>
      <w:r>
        <w:rPr>
          <w:color w:val="000000"/>
          <w:sz w:val="28"/>
          <w:szCs w:val="28"/>
        </w:rPr>
        <w:t>ОКРУГА</w:t>
      </w:r>
      <w:r w:rsidRPr="00AE64A2">
        <w:rPr>
          <w:color w:val="000000"/>
          <w:sz w:val="28"/>
          <w:szCs w:val="28"/>
        </w:rPr>
        <w:t xml:space="preserve">" ЗА СЧЕТ СРЕДСТВ БЮДЖЕТА МУНИЦИПАЛЬНОГО </w:t>
      </w:r>
      <w:r>
        <w:rPr>
          <w:color w:val="000000"/>
          <w:sz w:val="28"/>
          <w:szCs w:val="28"/>
        </w:rPr>
        <w:t>ОКРУГ</w:t>
      </w:r>
      <w:r w:rsidRPr="00AE64A2">
        <w:rPr>
          <w:color w:val="000000"/>
          <w:sz w:val="28"/>
          <w:szCs w:val="28"/>
        </w:rPr>
        <w:t>А</w:t>
      </w:r>
    </w:p>
    <w:p w:rsidR="007159F6" w:rsidRPr="00AE64A2" w:rsidRDefault="007159F6" w:rsidP="007159F6">
      <w:pPr>
        <w:shd w:val="clear" w:color="auto" w:fill="FFFFFF"/>
        <w:jc w:val="center"/>
        <w:rPr>
          <w:color w:val="000000"/>
          <w:sz w:val="28"/>
          <w:szCs w:val="28"/>
        </w:rPr>
      </w:pPr>
    </w:p>
    <w:tbl>
      <w:tblPr>
        <w:tblW w:w="15026" w:type="dxa"/>
        <w:tblInd w:w="102" w:type="dxa"/>
        <w:tblLayout w:type="fixed"/>
        <w:tblCellMar>
          <w:top w:w="75" w:type="dxa"/>
          <w:left w:w="0" w:type="dxa"/>
          <w:bottom w:w="75" w:type="dxa"/>
          <w:right w:w="0" w:type="dxa"/>
        </w:tblCellMar>
        <w:tblLook w:val="0000" w:firstRow="0" w:lastRow="0" w:firstColumn="0" w:lastColumn="0" w:noHBand="0" w:noVBand="0"/>
      </w:tblPr>
      <w:tblGrid>
        <w:gridCol w:w="1499"/>
        <w:gridCol w:w="2045"/>
        <w:gridCol w:w="2467"/>
        <w:gridCol w:w="1792"/>
        <w:gridCol w:w="1638"/>
        <w:gridCol w:w="1638"/>
        <w:gridCol w:w="1495"/>
        <w:gridCol w:w="2452"/>
      </w:tblGrid>
      <w:tr w:rsidR="00D77944" w:rsidRPr="00E21314" w:rsidTr="002F2A25">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Статус</w:t>
            </w:r>
          </w:p>
        </w:tc>
        <w:tc>
          <w:tcPr>
            <w:tcW w:w="2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 xml:space="preserve">Подпрограмма </w:t>
            </w:r>
          </w:p>
          <w:p w:rsidR="00D77944" w:rsidRPr="00E21314" w:rsidRDefault="00D77944" w:rsidP="00977EE1">
            <w:pPr>
              <w:shd w:val="clear" w:color="auto" w:fill="FFFFFF"/>
              <w:jc w:val="both"/>
              <w:rPr>
                <w:color w:val="000000"/>
              </w:rPr>
            </w:pPr>
            <w:r w:rsidRPr="00E21314">
              <w:rPr>
                <w:color w:val="000000"/>
              </w:rPr>
              <w:t xml:space="preserve">муниципальной </w:t>
            </w:r>
          </w:p>
          <w:p w:rsidR="00D77944" w:rsidRPr="00E21314" w:rsidRDefault="00D77944" w:rsidP="00977EE1">
            <w:pPr>
              <w:shd w:val="clear" w:color="auto" w:fill="FFFFFF"/>
              <w:jc w:val="both"/>
              <w:rPr>
                <w:color w:val="000000"/>
              </w:rPr>
            </w:pPr>
            <w:r w:rsidRPr="00E21314">
              <w:rPr>
                <w:color w:val="000000"/>
              </w:rPr>
              <w:t>программы</w:t>
            </w: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 xml:space="preserve">Муниципальный </w:t>
            </w:r>
          </w:p>
          <w:p w:rsidR="00D77944" w:rsidRPr="00E21314" w:rsidRDefault="00D77944" w:rsidP="00977EE1">
            <w:pPr>
              <w:shd w:val="clear" w:color="auto" w:fill="FFFFFF"/>
              <w:jc w:val="both"/>
              <w:rPr>
                <w:color w:val="000000"/>
              </w:rPr>
            </w:pPr>
            <w:r w:rsidRPr="00E21314">
              <w:rPr>
                <w:color w:val="000000"/>
              </w:rPr>
              <w:t xml:space="preserve">заказчик-координатор, </w:t>
            </w:r>
          </w:p>
          <w:p w:rsidR="00D77944" w:rsidRPr="00E21314" w:rsidRDefault="00D77944" w:rsidP="00977EE1">
            <w:pPr>
              <w:shd w:val="clear" w:color="auto" w:fill="FFFFFF"/>
              <w:jc w:val="both"/>
              <w:rPr>
                <w:color w:val="000000"/>
              </w:rPr>
            </w:pPr>
            <w:r w:rsidRPr="00E21314">
              <w:rPr>
                <w:color w:val="000000"/>
              </w:rPr>
              <w:t>соисполнители</w:t>
            </w:r>
          </w:p>
        </w:tc>
        <w:tc>
          <w:tcPr>
            <w:tcW w:w="9015" w:type="dxa"/>
            <w:gridSpan w:val="5"/>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r w:rsidRPr="00E21314">
              <w:rPr>
                <w:color w:val="000000"/>
              </w:rPr>
              <w:t>Объем финансирования (по годам) за счет средств бюджета муниципального округа, тыс. рублей</w:t>
            </w:r>
          </w:p>
        </w:tc>
      </w:tr>
      <w:tr w:rsidR="00D77944" w:rsidRPr="00E21314" w:rsidTr="002F2A25">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202</w:t>
            </w:r>
            <w:r w:rsidR="002F2A25">
              <w:rPr>
                <w:color w:val="000000"/>
              </w:rPr>
              <w:t>5</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202</w:t>
            </w:r>
            <w:r w:rsidR="002F2A25">
              <w:rPr>
                <w:color w:val="000000"/>
              </w:rPr>
              <w:t>6</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202</w:t>
            </w:r>
            <w:r w:rsidR="002F2A25">
              <w:rPr>
                <w:color w:val="000000"/>
              </w:rPr>
              <w:t>7</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r w:rsidRPr="00E21314">
              <w:rPr>
                <w:color w:val="000000"/>
              </w:rPr>
              <w:t>202</w:t>
            </w:r>
            <w:r w:rsidR="002F2A25">
              <w:rPr>
                <w:color w:val="000000"/>
              </w:rPr>
              <w:t>8</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всего</w:t>
            </w:r>
          </w:p>
        </w:tc>
      </w:tr>
      <w:tr w:rsidR="00D77944" w:rsidRPr="00E21314" w:rsidTr="002F2A25">
        <w:tc>
          <w:tcPr>
            <w:tcW w:w="354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Муниципальная программа "Управление муниципальными финансами Сеченовского муниципального округа"</w:t>
            </w: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17 238,7</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20 939,7</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19 939,7</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2F2A25" w:rsidP="00977EE1">
            <w:pPr>
              <w:shd w:val="clear" w:color="auto" w:fill="FFFFFF"/>
              <w:jc w:val="both"/>
              <w:rPr>
                <w:color w:val="000000"/>
              </w:rPr>
            </w:pPr>
            <w:r>
              <w:rPr>
                <w:color w:val="000000"/>
              </w:rPr>
              <w:t>19 939,7</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78 057,8</w:t>
            </w:r>
          </w:p>
        </w:tc>
      </w:tr>
      <w:tr w:rsidR="002F2A25" w:rsidRPr="00E21314" w:rsidTr="002F2A25">
        <w:tc>
          <w:tcPr>
            <w:tcW w:w="354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sidRPr="00E21314">
              <w:rPr>
                <w:color w:val="000000"/>
              </w:rPr>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17 238,7</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20 939,7</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19 939,7</w:t>
            </w:r>
          </w:p>
        </w:tc>
        <w:tc>
          <w:tcPr>
            <w:tcW w:w="1495" w:type="dxa"/>
            <w:tcBorders>
              <w:top w:val="single" w:sz="4" w:space="0" w:color="auto"/>
              <w:left w:val="single" w:sz="4" w:space="0" w:color="auto"/>
              <w:bottom w:val="single" w:sz="4" w:space="0" w:color="auto"/>
              <w:right w:val="single" w:sz="4" w:space="0" w:color="auto"/>
            </w:tcBorders>
          </w:tcPr>
          <w:p w:rsidR="002F2A25" w:rsidRPr="00E21314" w:rsidRDefault="002F2A25" w:rsidP="002F2A25">
            <w:pPr>
              <w:shd w:val="clear" w:color="auto" w:fill="FFFFFF"/>
              <w:jc w:val="both"/>
              <w:rPr>
                <w:color w:val="000000"/>
              </w:rPr>
            </w:pPr>
            <w:r>
              <w:rPr>
                <w:color w:val="000000"/>
              </w:rPr>
              <w:t>19 939,7</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78 057,8</w:t>
            </w:r>
          </w:p>
        </w:tc>
      </w:tr>
      <w:tr w:rsidR="00D77944" w:rsidRPr="00E21314" w:rsidTr="002F2A25">
        <w:tc>
          <w:tcPr>
            <w:tcW w:w="354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соисполнители</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r>
      <w:tr w:rsidR="00D77944" w:rsidRPr="00E21314" w:rsidTr="002F2A25">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Подпрограмма 1</w:t>
            </w:r>
          </w:p>
        </w:tc>
        <w:tc>
          <w:tcPr>
            <w:tcW w:w="2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Организация и совершенствование бюджетного процесса Сеченовского муниципального округа</w:t>
            </w: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2</w:t>
            </w:r>
            <w:r w:rsidR="00D77944" w:rsidRPr="00E21314">
              <w:rPr>
                <w:color w:val="000000"/>
              </w:rPr>
              <w:t> 000,0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1 000,0</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r w:rsidRPr="00E21314">
              <w:rPr>
                <w:color w:val="000000"/>
              </w:rPr>
              <w:t>1 000,0</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4</w:t>
            </w:r>
            <w:r w:rsidR="00D77944" w:rsidRPr="00E21314">
              <w:rPr>
                <w:color w:val="000000"/>
              </w:rPr>
              <w:t> 000,0</w:t>
            </w:r>
          </w:p>
        </w:tc>
      </w:tr>
      <w:tr w:rsidR="00D77944" w:rsidRPr="00E21314" w:rsidTr="002F2A25">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2</w:t>
            </w:r>
            <w:r w:rsidR="00D77944" w:rsidRPr="00E21314">
              <w:rPr>
                <w:color w:val="000000"/>
              </w:rPr>
              <w:t> 000,0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1 000,0</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r w:rsidRPr="00E21314">
              <w:rPr>
                <w:color w:val="000000"/>
              </w:rPr>
              <w:t>1 000,0</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4</w:t>
            </w:r>
            <w:r w:rsidR="00D77944" w:rsidRPr="00E21314">
              <w:rPr>
                <w:color w:val="000000"/>
              </w:rPr>
              <w:t> 000,0</w:t>
            </w:r>
          </w:p>
        </w:tc>
      </w:tr>
      <w:tr w:rsidR="00D77944" w:rsidRPr="00E21314" w:rsidTr="002F2A25">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Подпрограмма 2</w:t>
            </w:r>
          </w:p>
        </w:tc>
        <w:tc>
          <w:tcPr>
            <w:tcW w:w="2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r>
      <w:tr w:rsidR="00D77944" w:rsidRPr="00E21314" w:rsidTr="002F2A25">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r>
      <w:tr w:rsidR="00D77944" w:rsidRPr="00E21314" w:rsidTr="002F2A25">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Подпрограмма 3</w:t>
            </w:r>
          </w:p>
        </w:tc>
        <w:tc>
          <w:tcPr>
            <w:tcW w:w="2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Повышение эффективности бюджетных расходов Сеченовского муниципального округа</w:t>
            </w: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348,5</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1 458,0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1 458,0</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2F2A25" w:rsidP="00977EE1">
            <w:pPr>
              <w:shd w:val="clear" w:color="auto" w:fill="FFFFFF"/>
              <w:jc w:val="both"/>
              <w:rPr>
                <w:color w:val="000000"/>
              </w:rPr>
            </w:pPr>
            <w:r>
              <w:rPr>
                <w:color w:val="000000"/>
              </w:rPr>
              <w:t>1 458,0</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4 722,5</w:t>
            </w:r>
          </w:p>
        </w:tc>
      </w:tr>
      <w:tr w:rsidR="002F2A25" w:rsidRPr="00E21314" w:rsidTr="002F2A25">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p>
        </w:tc>
        <w:tc>
          <w:tcPr>
            <w:tcW w:w="2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sidRPr="00E21314">
              <w:rPr>
                <w:color w:val="000000"/>
              </w:rPr>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348,5</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1 458,0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1 458,0</w:t>
            </w:r>
          </w:p>
        </w:tc>
        <w:tc>
          <w:tcPr>
            <w:tcW w:w="1495" w:type="dxa"/>
            <w:tcBorders>
              <w:top w:val="single" w:sz="4" w:space="0" w:color="auto"/>
              <w:left w:val="single" w:sz="4" w:space="0" w:color="auto"/>
              <w:bottom w:val="single" w:sz="4" w:space="0" w:color="auto"/>
              <w:right w:val="single" w:sz="4" w:space="0" w:color="auto"/>
            </w:tcBorders>
          </w:tcPr>
          <w:p w:rsidR="002F2A25" w:rsidRPr="00E21314" w:rsidRDefault="002F2A25" w:rsidP="002F2A25">
            <w:pPr>
              <w:shd w:val="clear" w:color="auto" w:fill="FFFFFF"/>
              <w:jc w:val="both"/>
              <w:rPr>
                <w:color w:val="000000"/>
              </w:rPr>
            </w:pPr>
            <w:r>
              <w:rPr>
                <w:color w:val="000000"/>
              </w:rPr>
              <w:t>1 458,0</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4 722,5</w:t>
            </w:r>
          </w:p>
        </w:tc>
      </w:tr>
      <w:tr w:rsidR="00D77944" w:rsidRPr="00E21314" w:rsidTr="002F2A25">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соисполнители</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D77944" w:rsidP="00977EE1">
            <w:pPr>
              <w:shd w:val="clear" w:color="auto" w:fill="FFFFFF"/>
              <w:jc w:val="both"/>
              <w:rPr>
                <w:color w:val="000000"/>
              </w:rPr>
            </w:pP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0</w:t>
            </w:r>
          </w:p>
        </w:tc>
      </w:tr>
      <w:tr w:rsidR="00D77944" w:rsidRPr="00E21314" w:rsidTr="002F2A25">
        <w:tc>
          <w:tcPr>
            <w:tcW w:w="14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Подпрограмма 4</w:t>
            </w:r>
          </w:p>
        </w:tc>
        <w:tc>
          <w:tcPr>
            <w:tcW w:w="2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Обеспечение реализации муниципальной программы</w:t>
            </w: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D77944" w:rsidP="00977EE1">
            <w:pPr>
              <w:shd w:val="clear" w:color="auto" w:fill="FFFFFF"/>
              <w:jc w:val="both"/>
              <w:rPr>
                <w:color w:val="000000"/>
              </w:rPr>
            </w:pPr>
            <w:r w:rsidRPr="00E21314">
              <w:rPr>
                <w:color w:val="000000"/>
              </w:rPr>
              <w:t>Всего</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16 890,2</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17 481,7</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17 481,7</w:t>
            </w:r>
          </w:p>
        </w:tc>
        <w:tc>
          <w:tcPr>
            <w:tcW w:w="1495" w:type="dxa"/>
            <w:tcBorders>
              <w:top w:val="single" w:sz="4" w:space="0" w:color="auto"/>
              <w:left w:val="single" w:sz="4" w:space="0" w:color="auto"/>
              <w:bottom w:val="single" w:sz="4" w:space="0" w:color="auto"/>
              <w:right w:val="single" w:sz="4" w:space="0" w:color="auto"/>
            </w:tcBorders>
          </w:tcPr>
          <w:p w:rsidR="00D77944" w:rsidRPr="00E21314" w:rsidRDefault="002F2A25" w:rsidP="00977EE1">
            <w:pPr>
              <w:shd w:val="clear" w:color="auto" w:fill="FFFFFF"/>
              <w:jc w:val="both"/>
              <w:rPr>
                <w:color w:val="000000"/>
              </w:rPr>
            </w:pPr>
            <w:r>
              <w:rPr>
                <w:color w:val="000000"/>
              </w:rPr>
              <w:t>17 481,7</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77944" w:rsidRPr="00E21314" w:rsidRDefault="002F2A25" w:rsidP="00977EE1">
            <w:pPr>
              <w:shd w:val="clear" w:color="auto" w:fill="FFFFFF"/>
              <w:jc w:val="both"/>
              <w:rPr>
                <w:color w:val="000000"/>
              </w:rPr>
            </w:pPr>
            <w:r>
              <w:rPr>
                <w:color w:val="000000"/>
              </w:rPr>
              <w:t>69 335,3</w:t>
            </w:r>
          </w:p>
        </w:tc>
      </w:tr>
      <w:tr w:rsidR="002F2A25" w:rsidRPr="00E21314" w:rsidTr="002F2A25">
        <w:tc>
          <w:tcPr>
            <w:tcW w:w="14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p>
        </w:tc>
        <w:tc>
          <w:tcPr>
            <w:tcW w:w="2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p>
        </w:tc>
        <w:tc>
          <w:tcPr>
            <w:tcW w:w="24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sidRPr="00E21314">
              <w:rPr>
                <w:color w:val="000000"/>
              </w:rPr>
              <w:t>Муниципальный заказчик-координатор – финансовое управление администрации Сеченовского муниципального округа</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16 890,2</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17 481,7</w:t>
            </w:r>
          </w:p>
        </w:tc>
        <w:tc>
          <w:tcPr>
            <w:tcW w:w="16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17 481,7</w:t>
            </w:r>
          </w:p>
        </w:tc>
        <w:tc>
          <w:tcPr>
            <w:tcW w:w="1495" w:type="dxa"/>
            <w:tcBorders>
              <w:top w:val="single" w:sz="4" w:space="0" w:color="auto"/>
              <w:left w:val="single" w:sz="4" w:space="0" w:color="auto"/>
              <w:bottom w:val="single" w:sz="4" w:space="0" w:color="auto"/>
              <w:right w:val="single" w:sz="4" w:space="0" w:color="auto"/>
            </w:tcBorders>
          </w:tcPr>
          <w:p w:rsidR="002F2A25" w:rsidRPr="00E21314" w:rsidRDefault="002F2A25" w:rsidP="002F2A25">
            <w:pPr>
              <w:shd w:val="clear" w:color="auto" w:fill="FFFFFF"/>
              <w:jc w:val="both"/>
              <w:rPr>
                <w:color w:val="000000"/>
              </w:rPr>
            </w:pPr>
            <w:r>
              <w:rPr>
                <w:color w:val="000000"/>
              </w:rPr>
              <w:t>17 481,7</w:t>
            </w:r>
          </w:p>
        </w:tc>
        <w:tc>
          <w:tcPr>
            <w:tcW w:w="2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F2A25" w:rsidRPr="00E21314" w:rsidRDefault="002F2A25" w:rsidP="002F2A25">
            <w:pPr>
              <w:shd w:val="clear" w:color="auto" w:fill="FFFFFF"/>
              <w:jc w:val="both"/>
              <w:rPr>
                <w:color w:val="000000"/>
              </w:rPr>
            </w:pPr>
            <w:r>
              <w:rPr>
                <w:color w:val="000000"/>
              </w:rPr>
              <w:t>69 335,3</w:t>
            </w:r>
          </w:p>
        </w:tc>
      </w:tr>
    </w:tbl>
    <w:p w:rsidR="00D77944" w:rsidRPr="00E21314" w:rsidRDefault="00D77944" w:rsidP="00D77944">
      <w:pPr>
        <w:shd w:val="clear" w:color="auto" w:fill="FFFFFF"/>
        <w:rPr>
          <w:color w:val="000000"/>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Default="007159F6" w:rsidP="007159F6">
      <w:pPr>
        <w:shd w:val="clear" w:color="auto" w:fill="FFFFFF"/>
        <w:rPr>
          <w:color w:val="000000"/>
          <w:sz w:val="28"/>
          <w:szCs w:val="28"/>
        </w:rPr>
      </w:pPr>
    </w:p>
    <w:p w:rsidR="00443F25" w:rsidRDefault="00443F25" w:rsidP="007159F6">
      <w:pPr>
        <w:shd w:val="clear" w:color="auto" w:fill="FFFFFF"/>
        <w:rPr>
          <w:color w:val="000000"/>
          <w:sz w:val="28"/>
          <w:szCs w:val="28"/>
        </w:rPr>
      </w:pPr>
    </w:p>
    <w:p w:rsidR="00443F25" w:rsidRDefault="00443F25" w:rsidP="007159F6">
      <w:pPr>
        <w:shd w:val="clear" w:color="auto" w:fill="FFFFFF"/>
        <w:rPr>
          <w:color w:val="000000"/>
          <w:sz w:val="28"/>
          <w:szCs w:val="28"/>
        </w:rPr>
      </w:pPr>
    </w:p>
    <w:p w:rsidR="00443F25" w:rsidRPr="00AE64A2" w:rsidRDefault="00443F25" w:rsidP="007159F6">
      <w:pPr>
        <w:shd w:val="clear" w:color="auto" w:fill="FFFFFF"/>
        <w:rPr>
          <w:color w:val="000000"/>
          <w:sz w:val="28"/>
          <w:szCs w:val="28"/>
        </w:rPr>
      </w:pPr>
    </w:p>
    <w:p w:rsidR="007159F6" w:rsidRPr="00AE64A2" w:rsidRDefault="007159F6" w:rsidP="007159F6">
      <w:pPr>
        <w:shd w:val="clear" w:color="auto" w:fill="FFFFFF"/>
        <w:jc w:val="right"/>
        <w:rPr>
          <w:color w:val="000000"/>
          <w:sz w:val="28"/>
          <w:szCs w:val="28"/>
        </w:rPr>
      </w:pPr>
      <w:bookmarkStart w:id="43" w:name="Par2975"/>
      <w:bookmarkEnd w:id="43"/>
      <w:r w:rsidRPr="00AE64A2">
        <w:rPr>
          <w:color w:val="000000"/>
          <w:sz w:val="28"/>
          <w:szCs w:val="28"/>
        </w:rPr>
        <w:t>Приложение 5</w:t>
      </w:r>
    </w:p>
    <w:p w:rsidR="007159F6" w:rsidRPr="00AE64A2" w:rsidRDefault="007159F6" w:rsidP="007159F6">
      <w:pPr>
        <w:shd w:val="clear" w:color="auto" w:fill="FFFFFF"/>
        <w:jc w:val="right"/>
        <w:rPr>
          <w:color w:val="000000"/>
          <w:sz w:val="28"/>
          <w:szCs w:val="28"/>
        </w:rPr>
      </w:pPr>
      <w:r w:rsidRPr="00AE64A2">
        <w:rPr>
          <w:color w:val="000000"/>
          <w:sz w:val="28"/>
          <w:szCs w:val="28"/>
        </w:rPr>
        <w:t>к муниципальной программе</w:t>
      </w:r>
    </w:p>
    <w:p w:rsidR="007159F6" w:rsidRPr="00AE64A2" w:rsidRDefault="007159F6" w:rsidP="007159F6">
      <w:pPr>
        <w:shd w:val="clear" w:color="auto" w:fill="FFFFFF"/>
        <w:jc w:val="right"/>
        <w:rPr>
          <w:color w:val="000000"/>
          <w:sz w:val="28"/>
          <w:szCs w:val="28"/>
        </w:rPr>
      </w:pPr>
      <w:r w:rsidRPr="00AE64A2">
        <w:rPr>
          <w:color w:val="000000"/>
          <w:sz w:val="28"/>
          <w:szCs w:val="28"/>
        </w:rPr>
        <w:t>"Управление муниципальными</w:t>
      </w:r>
    </w:p>
    <w:p w:rsidR="007159F6" w:rsidRPr="00AE64A2" w:rsidRDefault="007159F6" w:rsidP="007159F6">
      <w:pPr>
        <w:shd w:val="clear" w:color="auto" w:fill="FFFFFF"/>
        <w:jc w:val="right"/>
        <w:rPr>
          <w:color w:val="000000"/>
          <w:sz w:val="28"/>
          <w:szCs w:val="28"/>
        </w:rPr>
      </w:pPr>
      <w:r w:rsidRPr="00AE64A2">
        <w:rPr>
          <w:color w:val="000000"/>
          <w:sz w:val="28"/>
          <w:szCs w:val="28"/>
        </w:rPr>
        <w:t xml:space="preserve">финансами Сеченовского </w:t>
      </w:r>
    </w:p>
    <w:p w:rsidR="007159F6" w:rsidRDefault="007159F6" w:rsidP="007159F6">
      <w:pPr>
        <w:shd w:val="clear" w:color="auto" w:fill="FFFFFF"/>
        <w:jc w:val="right"/>
        <w:rPr>
          <w:color w:val="000000"/>
          <w:sz w:val="28"/>
          <w:szCs w:val="28"/>
        </w:rPr>
      </w:pPr>
      <w:r w:rsidRPr="00AE64A2">
        <w:rPr>
          <w:color w:val="000000"/>
          <w:sz w:val="28"/>
          <w:szCs w:val="28"/>
        </w:rPr>
        <w:t xml:space="preserve">муниципального </w:t>
      </w:r>
      <w:r>
        <w:rPr>
          <w:color w:val="000000"/>
          <w:sz w:val="28"/>
          <w:szCs w:val="28"/>
        </w:rPr>
        <w:t>округа</w:t>
      </w:r>
      <w:r w:rsidRPr="00AE64A2">
        <w:rPr>
          <w:color w:val="000000"/>
          <w:sz w:val="28"/>
          <w:szCs w:val="28"/>
        </w:rPr>
        <w:t xml:space="preserve"> "</w:t>
      </w:r>
    </w:p>
    <w:p w:rsidR="00977EE1" w:rsidRDefault="00977EE1" w:rsidP="00977EE1">
      <w:pPr>
        <w:jc w:val="center"/>
        <w:rPr>
          <w:sz w:val="26"/>
          <w:szCs w:val="20"/>
        </w:rPr>
      </w:pPr>
      <w:r>
        <w:t>( в ред. Постановления Администрации Сеченовского муниципального округа Нижегородской области 21.12.2023 г. №1229)</w:t>
      </w:r>
    </w:p>
    <w:p w:rsidR="00977EE1" w:rsidRDefault="00977EE1" w:rsidP="00977EE1">
      <w:pPr>
        <w:jc w:val="center"/>
      </w:pPr>
      <w:r>
        <w:t>( в ред. Постановления администрации Сеченовского муниципального округа Нижегородской области от 27.12.2024 г. № 1062)</w:t>
      </w:r>
    </w:p>
    <w:p w:rsidR="002F2A25" w:rsidRDefault="002F2A25" w:rsidP="002F2A25">
      <w:pPr>
        <w:jc w:val="center"/>
      </w:pPr>
      <w:r>
        <w:t>( в ред. Постановления Администрации Сеченовского муниципального округа Нижегородской области от 29.12.2025 г. № 967)</w:t>
      </w:r>
    </w:p>
    <w:p w:rsidR="002F2A25" w:rsidRDefault="002F2A25" w:rsidP="00977EE1">
      <w:pPr>
        <w:jc w:val="center"/>
      </w:pPr>
    </w:p>
    <w:p w:rsidR="002F2A25" w:rsidRDefault="002F2A25" w:rsidP="00977EE1">
      <w:pPr>
        <w:jc w:val="center"/>
      </w:pPr>
    </w:p>
    <w:p w:rsidR="00977EE1" w:rsidRPr="00AE64A2" w:rsidRDefault="00977EE1" w:rsidP="007159F6">
      <w:pPr>
        <w:shd w:val="clear" w:color="auto" w:fill="FFFFFF"/>
        <w:jc w:val="right"/>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jc w:val="center"/>
        <w:rPr>
          <w:color w:val="000000"/>
          <w:sz w:val="28"/>
          <w:szCs w:val="28"/>
        </w:rPr>
      </w:pPr>
      <w:bookmarkStart w:id="44" w:name="Par2980"/>
      <w:bookmarkEnd w:id="44"/>
      <w:r w:rsidRPr="00AE64A2">
        <w:rPr>
          <w:color w:val="000000"/>
          <w:sz w:val="28"/>
          <w:szCs w:val="28"/>
        </w:rPr>
        <w:t>ПРОГНОЗНАЯ ОЦЕНКА РАСХОДОВ НА РЕАЛИЗАЦИЮ МУНИЦИПАЛЬНОЙ</w:t>
      </w:r>
    </w:p>
    <w:p w:rsidR="007159F6" w:rsidRPr="00AE64A2" w:rsidRDefault="007159F6" w:rsidP="007159F6">
      <w:pPr>
        <w:shd w:val="clear" w:color="auto" w:fill="FFFFFF"/>
        <w:jc w:val="center"/>
        <w:rPr>
          <w:color w:val="000000"/>
          <w:sz w:val="28"/>
          <w:szCs w:val="28"/>
        </w:rPr>
      </w:pPr>
      <w:r w:rsidRPr="00AE64A2">
        <w:rPr>
          <w:color w:val="000000"/>
          <w:sz w:val="28"/>
          <w:szCs w:val="28"/>
        </w:rPr>
        <w:t>ПРОГРАММЫ "УПРАВЛЕНИЕ МУНИЦИПАЛЬНЫМИ ФИНАНСАМИ</w:t>
      </w:r>
    </w:p>
    <w:p w:rsidR="007159F6" w:rsidRDefault="007159F6" w:rsidP="007159F6">
      <w:pPr>
        <w:shd w:val="clear" w:color="auto" w:fill="FFFFFF"/>
        <w:jc w:val="center"/>
        <w:rPr>
          <w:color w:val="000000"/>
          <w:sz w:val="28"/>
          <w:szCs w:val="28"/>
        </w:rPr>
      </w:pPr>
      <w:r w:rsidRPr="00AE64A2">
        <w:rPr>
          <w:color w:val="000000"/>
          <w:sz w:val="28"/>
          <w:szCs w:val="28"/>
        </w:rPr>
        <w:t xml:space="preserve">СЕЧЕНОВСКОГО МУНИЦИПАЛЬНОГО </w:t>
      </w:r>
      <w:r>
        <w:rPr>
          <w:color w:val="000000"/>
          <w:sz w:val="28"/>
          <w:szCs w:val="28"/>
        </w:rPr>
        <w:t>ОКРУГА</w:t>
      </w:r>
      <w:r w:rsidRPr="00AE64A2">
        <w:rPr>
          <w:color w:val="000000"/>
          <w:sz w:val="28"/>
          <w:szCs w:val="28"/>
        </w:rPr>
        <w:t>" ЗА СЧЕТ ВСЕХ ИСТОЧНИКОВ</w:t>
      </w:r>
    </w:p>
    <w:tbl>
      <w:tblPr>
        <w:tblW w:w="15026" w:type="dxa"/>
        <w:tblInd w:w="102" w:type="dxa"/>
        <w:tblLayout w:type="fixed"/>
        <w:tblCellMar>
          <w:top w:w="75" w:type="dxa"/>
          <w:left w:w="0" w:type="dxa"/>
          <w:bottom w:w="75" w:type="dxa"/>
          <w:right w:w="0" w:type="dxa"/>
        </w:tblCellMar>
        <w:tblLook w:val="0000" w:firstRow="0" w:lastRow="0" w:firstColumn="0" w:lastColumn="0" w:noHBand="0" w:noVBand="0"/>
      </w:tblPr>
      <w:tblGrid>
        <w:gridCol w:w="2082"/>
        <w:gridCol w:w="2230"/>
        <w:gridCol w:w="3120"/>
        <w:gridCol w:w="32"/>
        <w:gridCol w:w="1318"/>
        <w:gridCol w:w="1338"/>
        <w:gridCol w:w="1339"/>
        <w:gridCol w:w="1782"/>
        <w:gridCol w:w="1785"/>
      </w:tblGrid>
      <w:tr w:rsidR="00880BC4" w:rsidRPr="00E21314" w:rsidTr="00386AD5">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Статус</w:t>
            </w:r>
          </w:p>
        </w:tc>
        <w:tc>
          <w:tcPr>
            <w:tcW w:w="22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 xml:space="preserve">Подпрограмма </w:t>
            </w:r>
          </w:p>
          <w:p w:rsidR="00880BC4" w:rsidRPr="00E21314" w:rsidRDefault="00880BC4" w:rsidP="0028752E">
            <w:pPr>
              <w:shd w:val="clear" w:color="auto" w:fill="FFFFFF"/>
              <w:jc w:val="both"/>
              <w:rPr>
                <w:color w:val="000000"/>
              </w:rPr>
            </w:pPr>
            <w:r w:rsidRPr="00E21314">
              <w:rPr>
                <w:color w:val="000000"/>
              </w:rPr>
              <w:t>муниципальной</w:t>
            </w:r>
          </w:p>
          <w:p w:rsidR="00880BC4" w:rsidRPr="00E21314" w:rsidRDefault="00880BC4" w:rsidP="0028752E">
            <w:pPr>
              <w:shd w:val="clear" w:color="auto" w:fill="FFFFFF"/>
              <w:jc w:val="both"/>
              <w:rPr>
                <w:color w:val="000000"/>
              </w:rPr>
            </w:pPr>
            <w:r w:rsidRPr="00E21314">
              <w:rPr>
                <w:color w:val="000000"/>
              </w:rPr>
              <w:t xml:space="preserve"> программы</w:t>
            </w:r>
          </w:p>
        </w:tc>
        <w:tc>
          <w:tcPr>
            <w:tcW w:w="31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 xml:space="preserve">Муниципальный </w:t>
            </w:r>
          </w:p>
          <w:p w:rsidR="00880BC4" w:rsidRPr="00E21314" w:rsidRDefault="00880BC4" w:rsidP="0028752E">
            <w:pPr>
              <w:shd w:val="clear" w:color="auto" w:fill="FFFFFF"/>
              <w:jc w:val="both"/>
              <w:rPr>
                <w:color w:val="000000"/>
              </w:rPr>
            </w:pPr>
            <w:r w:rsidRPr="00E21314">
              <w:rPr>
                <w:color w:val="000000"/>
              </w:rPr>
              <w:t>заказчик-координатор,</w:t>
            </w:r>
          </w:p>
          <w:p w:rsidR="00880BC4" w:rsidRPr="00E21314" w:rsidRDefault="00880BC4" w:rsidP="0028752E">
            <w:pPr>
              <w:shd w:val="clear" w:color="auto" w:fill="FFFFFF"/>
              <w:jc w:val="both"/>
              <w:rPr>
                <w:color w:val="000000"/>
              </w:rPr>
            </w:pPr>
            <w:r w:rsidRPr="00E21314">
              <w:rPr>
                <w:color w:val="000000"/>
              </w:rPr>
              <w:t xml:space="preserve"> соисполнители</w:t>
            </w:r>
          </w:p>
        </w:tc>
        <w:tc>
          <w:tcPr>
            <w:tcW w:w="3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7562"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Оценка расходов, тыс. рублей</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202</w:t>
            </w:r>
            <w:r w:rsidR="002F2A25">
              <w:rPr>
                <w:color w:val="000000"/>
              </w:rPr>
              <w:t>5</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202</w:t>
            </w:r>
            <w:r w:rsidR="002F2A25">
              <w:rPr>
                <w:color w:val="000000"/>
              </w:rPr>
              <w:t>6</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202</w:t>
            </w:r>
            <w:r w:rsidR="002F2A25">
              <w:rPr>
                <w:color w:val="000000"/>
              </w:rPr>
              <w:t>7</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202</w:t>
            </w:r>
            <w:r w:rsidR="002F2A25">
              <w:rPr>
                <w:color w:val="000000"/>
              </w:rPr>
              <w:t>8</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всего</w:t>
            </w:r>
          </w:p>
        </w:tc>
      </w:tr>
      <w:tr w:rsidR="00880BC4" w:rsidRPr="00E21314" w:rsidTr="00386AD5">
        <w:trPr>
          <w:trHeight w:val="150"/>
        </w:trPr>
        <w:tc>
          <w:tcPr>
            <w:tcW w:w="43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Муниципальная программа "Управление муниципальными финансами Сеченовского муниципального округа</w:t>
            </w: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17 050,3</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20 939,7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19 939,7</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2F2A25" w:rsidP="0028752E">
            <w:pPr>
              <w:shd w:val="clear" w:color="auto" w:fill="FFFFFF"/>
              <w:jc w:val="both"/>
              <w:rPr>
                <w:color w:val="000000"/>
              </w:rPr>
            </w:pPr>
            <w:r>
              <w:rPr>
                <w:color w:val="000000"/>
              </w:rPr>
              <w:t>19 939,7</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78 057,8</w:t>
            </w:r>
          </w:p>
        </w:tc>
      </w:tr>
      <w:tr w:rsidR="00880BC4" w:rsidRPr="00E21314" w:rsidTr="00386AD5">
        <w:trPr>
          <w:trHeight w:val="1268"/>
        </w:trPr>
        <w:tc>
          <w:tcPr>
            <w:tcW w:w="43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17 050,3</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20 939,7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19 939,7</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2F2A25" w:rsidP="0028752E">
            <w:pPr>
              <w:shd w:val="clear" w:color="auto" w:fill="FFFFFF"/>
              <w:jc w:val="both"/>
              <w:rPr>
                <w:color w:val="000000"/>
              </w:rPr>
            </w:pPr>
            <w:r>
              <w:rPr>
                <w:color w:val="000000"/>
              </w:rPr>
              <w:t>19 939,7</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77 869,4</w:t>
            </w:r>
          </w:p>
        </w:tc>
      </w:tr>
      <w:tr w:rsidR="00880BC4" w:rsidRPr="00E21314" w:rsidTr="00386AD5">
        <w:trPr>
          <w:trHeight w:val="150"/>
        </w:trPr>
        <w:tc>
          <w:tcPr>
            <w:tcW w:w="43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188,4</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188,4</w:t>
            </w:r>
          </w:p>
        </w:tc>
      </w:tr>
      <w:tr w:rsidR="00880BC4" w:rsidRPr="00E21314" w:rsidTr="00386AD5">
        <w:trPr>
          <w:trHeight w:val="150"/>
        </w:trPr>
        <w:tc>
          <w:tcPr>
            <w:tcW w:w="43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0</w:t>
            </w:r>
          </w:p>
        </w:tc>
      </w:tr>
      <w:tr w:rsidR="00880BC4" w:rsidRPr="00E21314" w:rsidTr="00386AD5">
        <w:trPr>
          <w:trHeight w:val="150"/>
        </w:trPr>
        <w:tc>
          <w:tcPr>
            <w:tcW w:w="43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43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43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43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bookmarkStart w:id="45" w:name="Par3069"/>
            <w:bookmarkEnd w:id="45"/>
            <w:r w:rsidRPr="00E21314">
              <w:rPr>
                <w:color w:val="000000"/>
              </w:rPr>
              <w:t>Подпрограмма 1</w:t>
            </w:r>
          </w:p>
        </w:tc>
        <w:tc>
          <w:tcPr>
            <w:tcW w:w="22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Организация и совершенствование бюджетного процесса Сеченовского муниципального округа</w:t>
            </w: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2</w:t>
            </w:r>
            <w:r w:rsidR="00880BC4" w:rsidRPr="00E21314">
              <w:rPr>
                <w:color w:val="000000"/>
              </w:rPr>
              <w:t> 000,0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1 000,0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1 000,0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4</w:t>
            </w:r>
            <w:r w:rsidR="00880BC4" w:rsidRPr="00E21314">
              <w:rPr>
                <w:color w:val="000000"/>
              </w:rPr>
              <w:t> 000,0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2</w:t>
            </w:r>
            <w:r w:rsidR="00880BC4" w:rsidRPr="00E21314">
              <w:rPr>
                <w:color w:val="000000"/>
              </w:rPr>
              <w:t> 000,0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1 000,0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1 000,0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4</w:t>
            </w:r>
            <w:r w:rsidR="00880BC4" w:rsidRPr="00E21314">
              <w:rPr>
                <w:color w:val="000000"/>
              </w:rPr>
              <w:t> 000,0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bookmarkStart w:id="46" w:name="Par3433"/>
            <w:bookmarkEnd w:id="46"/>
            <w:r w:rsidRPr="00E21314">
              <w:rPr>
                <w:color w:val="000000"/>
              </w:rPr>
              <w:t>Подпрограмма 2</w:t>
            </w:r>
          </w:p>
        </w:tc>
        <w:tc>
          <w:tcPr>
            <w:tcW w:w="22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bookmarkStart w:id="47" w:name="Par3681"/>
            <w:bookmarkEnd w:id="47"/>
            <w:r w:rsidRPr="00E21314">
              <w:rPr>
                <w:color w:val="000000"/>
              </w:rPr>
              <w:t>Подпрограмма 3</w:t>
            </w:r>
          </w:p>
        </w:tc>
        <w:tc>
          <w:tcPr>
            <w:tcW w:w="22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Повышение эффективности бюджетных расходов Сеченовского муниципального округа</w:t>
            </w: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348,5</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1 458,0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1 458,0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2F2A25" w:rsidP="0028752E">
            <w:pPr>
              <w:shd w:val="clear" w:color="auto" w:fill="FFFFFF"/>
              <w:jc w:val="both"/>
              <w:rPr>
                <w:color w:val="000000"/>
              </w:rPr>
            </w:pPr>
            <w:r>
              <w:rPr>
                <w:color w:val="000000"/>
              </w:rPr>
              <w:t>1 458,0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2F2A25" w:rsidP="0028752E">
            <w:pPr>
              <w:shd w:val="clear" w:color="auto" w:fill="FFFFFF"/>
              <w:jc w:val="both"/>
              <w:rPr>
                <w:color w:val="000000"/>
              </w:rPr>
            </w:pPr>
            <w:r>
              <w:rPr>
                <w:color w:val="000000"/>
              </w:rPr>
              <w:t>4 722,5</w:t>
            </w:r>
          </w:p>
        </w:tc>
      </w:tr>
      <w:tr w:rsidR="00386AD5"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E21314" w:rsidRDefault="00386AD5" w:rsidP="00386AD5">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E21314" w:rsidRDefault="00386AD5" w:rsidP="00386AD5">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E21314" w:rsidRDefault="00386AD5" w:rsidP="00386AD5">
            <w:pPr>
              <w:shd w:val="clear" w:color="auto" w:fill="FFFFFF"/>
              <w:jc w:val="both"/>
              <w:rPr>
                <w:color w:val="000000"/>
              </w:rPr>
            </w:pPr>
            <w:r w:rsidRPr="00E21314">
              <w:rPr>
                <w:color w:val="000000"/>
              </w:rPr>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E21314" w:rsidRDefault="00386AD5" w:rsidP="00386AD5">
            <w:pPr>
              <w:shd w:val="clear" w:color="auto" w:fill="FFFFFF"/>
              <w:jc w:val="both"/>
              <w:rPr>
                <w:color w:val="000000"/>
              </w:rPr>
            </w:pPr>
            <w:r>
              <w:rPr>
                <w:color w:val="000000"/>
              </w:rPr>
              <w:t>348,5</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E21314" w:rsidRDefault="00386AD5" w:rsidP="00386AD5">
            <w:pPr>
              <w:shd w:val="clear" w:color="auto" w:fill="FFFFFF"/>
              <w:jc w:val="both"/>
              <w:rPr>
                <w:color w:val="000000"/>
              </w:rPr>
            </w:pPr>
            <w:r>
              <w:rPr>
                <w:color w:val="000000"/>
              </w:rPr>
              <w:t>1 458,0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E21314" w:rsidRDefault="00386AD5" w:rsidP="00386AD5">
            <w:pPr>
              <w:shd w:val="clear" w:color="auto" w:fill="FFFFFF"/>
              <w:jc w:val="both"/>
              <w:rPr>
                <w:color w:val="000000"/>
              </w:rPr>
            </w:pPr>
            <w:r>
              <w:rPr>
                <w:color w:val="000000"/>
              </w:rPr>
              <w:t>1 458,0</w:t>
            </w:r>
          </w:p>
        </w:tc>
        <w:tc>
          <w:tcPr>
            <w:tcW w:w="1782" w:type="dxa"/>
            <w:tcBorders>
              <w:top w:val="single" w:sz="4" w:space="0" w:color="auto"/>
              <w:left w:val="single" w:sz="4" w:space="0" w:color="auto"/>
              <w:bottom w:val="single" w:sz="4" w:space="0" w:color="auto"/>
              <w:right w:val="single" w:sz="4" w:space="0" w:color="auto"/>
            </w:tcBorders>
          </w:tcPr>
          <w:p w:rsidR="00386AD5" w:rsidRPr="00E21314" w:rsidRDefault="00386AD5" w:rsidP="00386AD5">
            <w:pPr>
              <w:shd w:val="clear" w:color="auto" w:fill="FFFFFF"/>
              <w:jc w:val="both"/>
              <w:rPr>
                <w:color w:val="000000"/>
              </w:rPr>
            </w:pPr>
            <w:r>
              <w:rPr>
                <w:color w:val="000000"/>
              </w:rPr>
              <w:t>1 458,0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E21314" w:rsidRDefault="00386AD5" w:rsidP="00386AD5">
            <w:pPr>
              <w:shd w:val="clear" w:color="auto" w:fill="FFFFFF"/>
              <w:jc w:val="both"/>
              <w:rPr>
                <w:color w:val="000000"/>
              </w:rPr>
            </w:pPr>
            <w:r>
              <w:rPr>
                <w:color w:val="000000"/>
              </w:rPr>
              <w:t>4 722,5</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391"/>
        </w:trPr>
        <w:tc>
          <w:tcPr>
            <w:tcW w:w="20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bookmarkStart w:id="48" w:name="Par4219"/>
            <w:bookmarkEnd w:id="48"/>
            <w:r w:rsidRPr="00E21314">
              <w:rPr>
                <w:color w:val="000000"/>
              </w:rPr>
              <w:t>Подпрограмма 4</w:t>
            </w:r>
          </w:p>
        </w:tc>
        <w:tc>
          <w:tcPr>
            <w:tcW w:w="22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Обеспечение реализации муниципальной программы</w:t>
            </w: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Всего, в том числе:</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16 890,2</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17 481,7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17 481,7</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386AD5" w:rsidP="0028752E">
            <w:pPr>
              <w:shd w:val="clear" w:color="auto" w:fill="FFFFFF"/>
              <w:jc w:val="both"/>
              <w:rPr>
                <w:color w:val="000000"/>
              </w:rPr>
            </w:pPr>
            <w:r>
              <w:rPr>
                <w:color w:val="000000"/>
              </w:rPr>
              <w:t>17 481,7</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69 335,3</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бюджета муниципального округа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16701,8</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17 481,7</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17 481,7</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386AD5" w:rsidP="0028752E">
            <w:pPr>
              <w:shd w:val="clear" w:color="auto" w:fill="FFFFFF"/>
              <w:jc w:val="both"/>
              <w:rPr>
                <w:color w:val="000000"/>
              </w:rPr>
            </w:pPr>
            <w:r>
              <w:rPr>
                <w:color w:val="000000"/>
              </w:rPr>
              <w:t>17 481,7</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69 146,9</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федерального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188,4</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188,4</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областного бюджета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r w:rsidRPr="00E21314">
              <w:rPr>
                <w:color w:val="000000"/>
              </w:rPr>
              <w:t>0</w:t>
            </w: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386AD5" w:rsidP="0028752E">
            <w:pPr>
              <w:shd w:val="clear" w:color="auto" w:fill="FFFFFF"/>
              <w:jc w:val="both"/>
              <w:rPr>
                <w:color w:val="000000"/>
              </w:rPr>
            </w:pPr>
            <w:r>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государственных внебюджетных фондов РФ</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расходы территориальных государственных внебюджетных фондов</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юридические лица</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r w:rsidR="00880BC4" w:rsidRPr="00E21314" w:rsidTr="00386AD5">
        <w:trPr>
          <w:trHeight w:val="150"/>
        </w:trPr>
        <w:tc>
          <w:tcPr>
            <w:tcW w:w="208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22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p>
        </w:tc>
        <w:tc>
          <w:tcPr>
            <w:tcW w:w="3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прочие источники</w:t>
            </w:r>
          </w:p>
        </w:tc>
        <w:tc>
          <w:tcPr>
            <w:tcW w:w="13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3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c>
          <w:tcPr>
            <w:tcW w:w="1782" w:type="dxa"/>
            <w:tcBorders>
              <w:top w:val="single" w:sz="4" w:space="0" w:color="auto"/>
              <w:left w:val="single" w:sz="4" w:space="0" w:color="auto"/>
              <w:bottom w:val="single" w:sz="4" w:space="0" w:color="auto"/>
              <w:right w:val="single" w:sz="4" w:space="0" w:color="auto"/>
            </w:tcBorders>
          </w:tcPr>
          <w:p w:rsidR="00880BC4" w:rsidRPr="00E21314" w:rsidRDefault="00880BC4" w:rsidP="0028752E">
            <w:pPr>
              <w:shd w:val="clear" w:color="auto" w:fill="FFFFFF"/>
              <w:jc w:val="both"/>
              <w:rPr>
                <w:color w:val="000000"/>
              </w:rPr>
            </w:pPr>
          </w:p>
        </w:tc>
        <w:tc>
          <w:tcPr>
            <w:tcW w:w="17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80BC4" w:rsidRPr="00E21314" w:rsidRDefault="00880BC4" w:rsidP="0028752E">
            <w:pPr>
              <w:shd w:val="clear" w:color="auto" w:fill="FFFFFF"/>
              <w:jc w:val="both"/>
              <w:rPr>
                <w:color w:val="000000"/>
              </w:rPr>
            </w:pPr>
            <w:r w:rsidRPr="00E21314">
              <w:rPr>
                <w:color w:val="000000"/>
              </w:rPr>
              <w:t>0</w:t>
            </w:r>
          </w:p>
        </w:tc>
      </w:tr>
    </w:tbl>
    <w:p w:rsidR="00880BC4" w:rsidRPr="00E21314" w:rsidRDefault="00880BC4" w:rsidP="00880BC4">
      <w:pPr>
        <w:shd w:val="clear" w:color="auto" w:fill="FFFFFF"/>
        <w:rPr>
          <w:color w:val="000000"/>
        </w:rPr>
      </w:pPr>
    </w:p>
    <w:p w:rsidR="00880BC4" w:rsidRPr="00E21314" w:rsidRDefault="00880BC4" w:rsidP="00880BC4">
      <w:pPr>
        <w:shd w:val="clear" w:color="auto" w:fill="FFFFFF"/>
        <w:rPr>
          <w:color w:val="000000"/>
        </w:rPr>
      </w:pPr>
    </w:p>
    <w:p w:rsidR="00880BC4" w:rsidRPr="00E21314" w:rsidRDefault="00880BC4" w:rsidP="00880BC4">
      <w:pPr>
        <w:shd w:val="clear" w:color="auto" w:fill="FFFFFF"/>
        <w:rPr>
          <w:color w:val="000000"/>
        </w:rPr>
      </w:pPr>
    </w:p>
    <w:p w:rsidR="00880BC4" w:rsidRDefault="00880BC4" w:rsidP="007159F6">
      <w:pPr>
        <w:shd w:val="clear" w:color="auto" w:fill="FFFFFF"/>
        <w:jc w:val="center"/>
        <w:rPr>
          <w:color w:val="000000"/>
          <w:sz w:val="28"/>
          <w:szCs w:val="28"/>
        </w:rPr>
      </w:pPr>
    </w:p>
    <w:p w:rsidR="00880BC4" w:rsidRDefault="00880BC4" w:rsidP="007159F6">
      <w:pPr>
        <w:shd w:val="clear" w:color="auto" w:fill="FFFFFF"/>
        <w:jc w:val="center"/>
        <w:rPr>
          <w:color w:val="000000"/>
          <w:sz w:val="28"/>
          <w:szCs w:val="28"/>
        </w:rPr>
      </w:pPr>
    </w:p>
    <w:p w:rsidR="00880BC4" w:rsidRPr="00AE64A2" w:rsidRDefault="00880BC4" w:rsidP="007159F6">
      <w:pPr>
        <w:shd w:val="clear" w:color="auto" w:fill="FFFFFF"/>
        <w:jc w:val="center"/>
        <w:rPr>
          <w:color w:val="000000"/>
          <w:sz w:val="28"/>
          <w:szCs w:val="28"/>
        </w:rPr>
      </w:pPr>
    </w:p>
    <w:p w:rsidR="007159F6" w:rsidRPr="00AE64A2" w:rsidRDefault="007159F6" w:rsidP="007159F6">
      <w:pPr>
        <w:shd w:val="clear" w:color="auto" w:fill="FFFFFF"/>
        <w:jc w:val="center"/>
        <w:rPr>
          <w:color w:val="000000"/>
          <w:sz w:val="28"/>
          <w:szCs w:val="28"/>
        </w:rPr>
      </w:pPr>
    </w:p>
    <w:p w:rsidR="007159F6" w:rsidRPr="00AE64A2" w:rsidRDefault="007159F6" w:rsidP="007159F6">
      <w:pPr>
        <w:shd w:val="clear" w:color="auto" w:fill="FFFFFF"/>
        <w:jc w:val="right"/>
        <w:rPr>
          <w:color w:val="000000"/>
          <w:sz w:val="28"/>
          <w:szCs w:val="28"/>
        </w:rPr>
      </w:pPr>
      <w:r w:rsidRPr="00AE64A2">
        <w:rPr>
          <w:color w:val="000000"/>
          <w:sz w:val="28"/>
          <w:szCs w:val="28"/>
        </w:rPr>
        <w:t>Приложение 6</w:t>
      </w:r>
    </w:p>
    <w:p w:rsidR="007159F6" w:rsidRPr="00AE64A2" w:rsidRDefault="007159F6" w:rsidP="007159F6">
      <w:pPr>
        <w:shd w:val="clear" w:color="auto" w:fill="FFFFFF"/>
        <w:jc w:val="right"/>
        <w:rPr>
          <w:color w:val="000000"/>
          <w:sz w:val="28"/>
          <w:szCs w:val="28"/>
        </w:rPr>
      </w:pPr>
      <w:r w:rsidRPr="00AE64A2">
        <w:rPr>
          <w:color w:val="000000"/>
          <w:sz w:val="28"/>
          <w:szCs w:val="28"/>
        </w:rPr>
        <w:t>к муниципальной программе</w:t>
      </w:r>
    </w:p>
    <w:p w:rsidR="007159F6" w:rsidRPr="00AE64A2" w:rsidRDefault="007159F6" w:rsidP="007159F6">
      <w:pPr>
        <w:shd w:val="clear" w:color="auto" w:fill="FFFFFF"/>
        <w:jc w:val="right"/>
        <w:rPr>
          <w:color w:val="000000"/>
          <w:sz w:val="28"/>
          <w:szCs w:val="28"/>
        </w:rPr>
      </w:pPr>
      <w:r w:rsidRPr="00AE64A2">
        <w:rPr>
          <w:color w:val="000000"/>
          <w:sz w:val="28"/>
          <w:szCs w:val="28"/>
        </w:rPr>
        <w:t>"Управление муниципальными</w:t>
      </w:r>
    </w:p>
    <w:p w:rsidR="007159F6" w:rsidRPr="00AE64A2" w:rsidRDefault="007159F6" w:rsidP="007159F6">
      <w:pPr>
        <w:shd w:val="clear" w:color="auto" w:fill="FFFFFF"/>
        <w:jc w:val="right"/>
        <w:rPr>
          <w:color w:val="000000"/>
          <w:sz w:val="28"/>
          <w:szCs w:val="28"/>
        </w:rPr>
      </w:pPr>
      <w:r w:rsidRPr="00AE64A2">
        <w:rPr>
          <w:color w:val="000000"/>
          <w:sz w:val="28"/>
          <w:szCs w:val="28"/>
        </w:rPr>
        <w:t xml:space="preserve">финансами Сеченовского </w:t>
      </w:r>
    </w:p>
    <w:p w:rsidR="007159F6" w:rsidRDefault="007159F6" w:rsidP="007159F6">
      <w:pPr>
        <w:shd w:val="clear" w:color="auto" w:fill="FFFFFF"/>
        <w:jc w:val="right"/>
        <w:rPr>
          <w:color w:val="000000"/>
          <w:sz w:val="28"/>
          <w:szCs w:val="28"/>
        </w:rPr>
      </w:pPr>
      <w:r w:rsidRPr="00AE64A2">
        <w:rPr>
          <w:color w:val="000000"/>
          <w:sz w:val="28"/>
          <w:szCs w:val="28"/>
        </w:rPr>
        <w:t xml:space="preserve">муниципального </w:t>
      </w:r>
      <w:r>
        <w:rPr>
          <w:color w:val="000000"/>
          <w:sz w:val="28"/>
          <w:szCs w:val="28"/>
        </w:rPr>
        <w:t>округа</w:t>
      </w:r>
      <w:r w:rsidRPr="00AE64A2">
        <w:rPr>
          <w:color w:val="000000"/>
          <w:sz w:val="28"/>
          <w:szCs w:val="28"/>
        </w:rPr>
        <w:t xml:space="preserve"> "</w:t>
      </w:r>
    </w:p>
    <w:p w:rsidR="00727764" w:rsidRDefault="00727764" w:rsidP="00727764">
      <w:pPr>
        <w:jc w:val="center"/>
        <w:rPr>
          <w:sz w:val="26"/>
          <w:szCs w:val="20"/>
        </w:rPr>
      </w:pPr>
      <w:r>
        <w:t>( в ред. Постановления Администрации Сеченовского муниципального округа Нижегородской области 21.12.2023 г. №1229)</w:t>
      </w:r>
    </w:p>
    <w:p w:rsidR="00727764" w:rsidRDefault="00727764" w:rsidP="00727764">
      <w:pPr>
        <w:jc w:val="center"/>
      </w:pPr>
      <w:r>
        <w:t>( в ред. Постановления администрации Сеченовского муниципального округа Нижегородской области от 27.12.2024 г. № 1062)</w:t>
      </w:r>
    </w:p>
    <w:p w:rsidR="00386AD5" w:rsidRDefault="00386AD5" w:rsidP="00386AD5">
      <w:pPr>
        <w:jc w:val="center"/>
      </w:pPr>
      <w:r>
        <w:t>( в ред. Постановления Администрации Сеченовского муниципального округа Нижегородской области от 29.12.2025 г. № 967)</w:t>
      </w:r>
    </w:p>
    <w:p w:rsidR="00386AD5" w:rsidRDefault="00386AD5" w:rsidP="00727764">
      <w:pPr>
        <w:jc w:val="center"/>
      </w:pPr>
    </w:p>
    <w:p w:rsidR="00386AD5" w:rsidRDefault="00386AD5" w:rsidP="00727764">
      <w:pPr>
        <w:jc w:val="center"/>
      </w:pPr>
    </w:p>
    <w:p w:rsidR="00727764" w:rsidRPr="00AE64A2" w:rsidRDefault="00727764" w:rsidP="007159F6">
      <w:pPr>
        <w:shd w:val="clear" w:color="auto" w:fill="FFFFFF"/>
        <w:jc w:val="right"/>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jc w:val="center"/>
        <w:rPr>
          <w:b/>
          <w:color w:val="000000"/>
          <w:sz w:val="28"/>
          <w:szCs w:val="28"/>
        </w:rPr>
      </w:pPr>
      <w:bookmarkStart w:id="49" w:name="Par4393"/>
      <w:bookmarkEnd w:id="49"/>
      <w:r w:rsidRPr="00AE64A2">
        <w:rPr>
          <w:b/>
          <w:color w:val="000000"/>
          <w:sz w:val="28"/>
          <w:szCs w:val="28"/>
        </w:rPr>
        <w:t>АНАЛИТИЧЕСКОЕ РАСПРЕДЕЛЕНИЕ СРЕДСТВ</w:t>
      </w:r>
    </w:p>
    <w:p w:rsidR="007159F6" w:rsidRPr="00AE64A2" w:rsidRDefault="007159F6" w:rsidP="007159F6">
      <w:pPr>
        <w:shd w:val="clear" w:color="auto" w:fill="FFFFFF"/>
        <w:jc w:val="center"/>
        <w:rPr>
          <w:b/>
          <w:color w:val="000000"/>
          <w:sz w:val="28"/>
          <w:szCs w:val="28"/>
        </w:rPr>
      </w:pPr>
      <w:r w:rsidRPr="00AE64A2">
        <w:rPr>
          <w:b/>
          <w:color w:val="000000"/>
          <w:sz w:val="28"/>
          <w:szCs w:val="28"/>
        </w:rPr>
        <w:t xml:space="preserve">БЮДЖЕТА МУНИЦИПАЛЬНОГО </w:t>
      </w:r>
      <w:r>
        <w:rPr>
          <w:b/>
          <w:color w:val="000000"/>
          <w:sz w:val="28"/>
          <w:szCs w:val="28"/>
        </w:rPr>
        <w:t>ОКРУГА</w:t>
      </w:r>
      <w:r w:rsidRPr="00AE64A2">
        <w:rPr>
          <w:b/>
          <w:color w:val="000000"/>
          <w:sz w:val="28"/>
          <w:szCs w:val="28"/>
        </w:rPr>
        <w:t xml:space="preserve"> </w:t>
      </w:r>
      <w:r>
        <w:rPr>
          <w:b/>
          <w:color w:val="000000"/>
          <w:sz w:val="28"/>
          <w:szCs w:val="28"/>
        </w:rPr>
        <w:t>ПРОРГРАММЫ</w:t>
      </w:r>
    </w:p>
    <w:p w:rsidR="007159F6" w:rsidRPr="00AE64A2" w:rsidRDefault="007159F6" w:rsidP="007159F6">
      <w:pPr>
        <w:shd w:val="clear" w:color="auto" w:fill="FFFFFF"/>
        <w:jc w:val="center"/>
        <w:rPr>
          <w:b/>
          <w:color w:val="000000"/>
          <w:sz w:val="28"/>
          <w:szCs w:val="28"/>
        </w:rPr>
      </w:pPr>
      <w:r w:rsidRPr="00AE64A2">
        <w:rPr>
          <w:b/>
          <w:color w:val="000000"/>
          <w:sz w:val="28"/>
          <w:szCs w:val="28"/>
        </w:rPr>
        <w:lastRenderedPageBreak/>
        <w:t>"</w:t>
      </w:r>
      <w:r>
        <w:rPr>
          <w:b/>
          <w:color w:val="000000"/>
          <w:sz w:val="28"/>
          <w:szCs w:val="28"/>
        </w:rPr>
        <w:t>Управление муниципальными финансами Сеченовского муниципального округа</w:t>
      </w:r>
      <w:r w:rsidRPr="00AE64A2">
        <w:rPr>
          <w:b/>
          <w:color w:val="000000"/>
          <w:sz w:val="28"/>
          <w:szCs w:val="28"/>
        </w:rPr>
        <w:t>"</w:t>
      </w:r>
    </w:p>
    <w:p w:rsidR="007159F6" w:rsidRPr="00AE64A2" w:rsidRDefault="007159F6" w:rsidP="007159F6">
      <w:pPr>
        <w:shd w:val="clear" w:color="auto" w:fill="FFFFFF"/>
        <w:jc w:val="center"/>
        <w:rPr>
          <w:b/>
          <w:color w:val="000000"/>
          <w:sz w:val="28"/>
          <w:szCs w:val="28"/>
        </w:rPr>
      </w:pPr>
    </w:p>
    <w:tbl>
      <w:tblPr>
        <w:tblW w:w="14461" w:type="dxa"/>
        <w:tblInd w:w="102" w:type="dxa"/>
        <w:tblLayout w:type="fixed"/>
        <w:tblCellMar>
          <w:top w:w="75" w:type="dxa"/>
          <w:left w:w="0" w:type="dxa"/>
          <w:bottom w:w="75" w:type="dxa"/>
          <w:right w:w="0" w:type="dxa"/>
        </w:tblCellMar>
        <w:tblLook w:val="0000" w:firstRow="0" w:lastRow="0" w:firstColumn="0" w:lastColumn="0" w:noHBand="0" w:noVBand="0"/>
      </w:tblPr>
      <w:tblGrid>
        <w:gridCol w:w="1985"/>
        <w:gridCol w:w="142"/>
        <w:gridCol w:w="2126"/>
        <w:gridCol w:w="992"/>
        <w:gridCol w:w="992"/>
        <w:gridCol w:w="851"/>
        <w:gridCol w:w="709"/>
        <w:gridCol w:w="1560"/>
        <w:gridCol w:w="1275"/>
        <w:gridCol w:w="1276"/>
        <w:gridCol w:w="1276"/>
        <w:gridCol w:w="1277"/>
      </w:tblGrid>
      <w:tr w:rsidR="00727764" w:rsidRPr="00727764" w:rsidTr="0028752E">
        <w:tc>
          <w:tcPr>
            <w:tcW w:w="212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Статус</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Подпрограмма муниципальной программы</w:t>
            </w:r>
          </w:p>
        </w:tc>
        <w:tc>
          <w:tcPr>
            <w:tcW w:w="354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Код бюджетной классификации</w:t>
            </w:r>
          </w:p>
        </w:tc>
        <w:tc>
          <w:tcPr>
            <w:tcW w:w="6664" w:type="dxa"/>
            <w:gridSpan w:val="5"/>
            <w:tcBorders>
              <w:top w:val="single" w:sz="4" w:space="0" w:color="auto"/>
              <w:bottom w:val="single" w:sz="4" w:space="0" w:color="auto"/>
              <w:right w:val="single" w:sz="4" w:space="0" w:color="auto"/>
            </w:tcBorders>
            <w:shd w:val="clear" w:color="auto" w:fill="auto"/>
          </w:tcPr>
          <w:p w:rsidR="00727764" w:rsidRPr="00727764" w:rsidRDefault="00727764" w:rsidP="0028752E">
            <w:r w:rsidRPr="00727764">
              <w:t>Расходы бюджета муниципального округа (тыс. рублей)</w:t>
            </w:r>
          </w:p>
        </w:tc>
      </w:tr>
      <w:tr w:rsidR="00727764" w:rsidRPr="00727764" w:rsidTr="0028752E">
        <w:tc>
          <w:tcPr>
            <w:tcW w:w="212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21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ГРБС</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roofErr w:type="spellStart"/>
            <w:r w:rsidRPr="00727764">
              <w:rPr>
                <w:color w:val="000000"/>
              </w:rPr>
              <w:t>РзПр</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ЦСР</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ВР</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202</w:t>
            </w:r>
            <w:r w:rsidR="00386AD5">
              <w:rPr>
                <w:color w:val="000000"/>
              </w:rPr>
              <w:t>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727764" w:rsidP="0028752E">
            <w:pPr>
              <w:shd w:val="clear" w:color="auto" w:fill="FFFFFF"/>
              <w:jc w:val="both"/>
              <w:rPr>
                <w:color w:val="000000"/>
              </w:rPr>
            </w:pPr>
            <w:r w:rsidRPr="00727764">
              <w:rPr>
                <w:color w:val="000000"/>
              </w:rPr>
              <w:t>202</w:t>
            </w:r>
            <w:r w:rsidR="00386AD5">
              <w:rPr>
                <w:color w:val="000000"/>
              </w:rPr>
              <w:t>6</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202</w:t>
            </w:r>
            <w:r w:rsidR="00386AD5">
              <w:rPr>
                <w:color w:val="000000"/>
              </w:rPr>
              <w:t>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202</w:t>
            </w:r>
            <w:r w:rsidR="00386AD5">
              <w:rPr>
                <w:color w:val="000000"/>
              </w:rPr>
              <w:t>8</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Всего</w:t>
            </w:r>
          </w:p>
        </w:tc>
      </w:tr>
      <w:tr w:rsidR="00727764" w:rsidRPr="00727764" w:rsidTr="0028752E">
        <w:tc>
          <w:tcPr>
            <w:tcW w:w="425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Муниципальная программа "Управление муниципальными финансами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 "</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727764" w:rsidRPr="00727764" w:rsidRDefault="00386AD5" w:rsidP="0028752E">
            <w:pPr>
              <w:shd w:val="clear" w:color="auto" w:fill="FFFFFF"/>
              <w:jc w:val="both"/>
              <w:rPr>
                <w:color w:val="000000"/>
              </w:rPr>
            </w:pPr>
            <w:r>
              <w:rPr>
                <w:color w:val="000000"/>
              </w:rPr>
              <w:t>17 238,7</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727764" w:rsidRPr="00727764" w:rsidRDefault="00386AD5" w:rsidP="0028752E">
            <w:pPr>
              <w:shd w:val="clear" w:color="auto" w:fill="FFFFFF"/>
              <w:jc w:val="both"/>
              <w:rPr>
                <w:color w:val="000000"/>
              </w:rPr>
            </w:pPr>
            <w:r>
              <w:rPr>
                <w:color w:val="000000"/>
              </w:rPr>
              <w:t>20 939,7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727764" w:rsidRPr="00727764" w:rsidRDefault="00386AD5" w:rsidP="0028752E">
            <w:pPr>
              <w:shd w:val="clear" w:color="auto" w:fill="FFFFFF"/>
              <w:jc w:val="both"/>
              <w:rPr>
                <w:color w:val="000000"/>
              </w:rPr>
            </w:pPr>
            <w:r>
              <w:rPr>
                <w:color w:val="000000"/>
              </w:rPr>
              <w:t>19 939,7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727764" w:rsidRPr="00727764" w:rsidRDefault="00386AD5" w:rsidP="0028752E">
            <w:pPr>
              <w:shd w:val="clear" w:color="auto" w:fill="FFFFFF"/>
              <w:jc w:val="both"/>
              <w:rPr>
                <w:color w:val="000000"/>
              </w:rPr>
            </w:pPr>
            <w:r>
              <w:rPr>
                <w:color w:val="000000"/>
              </w:rPr>
              <w:t>19939,7</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727764" w:rsidRPr="00727764" w:rsidRDefault="00386AD5" w:rsidP="0028752E">
            <w:pPr>
              <w:shd w:val="clear" w:color="auto" w:fill="FFFFFF"/>
              <w:jc w:val="both"/>
              <w:rPr>
                <w:color w:val="000000"/>
              </w:rPr>
            </w:pPr>
            <w:r>
              <w:rPr>
                <w:color w:val="000000"/>
              </w:rPr>
              <w:t>78057,8</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Подпрограмма 1</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Организация и совершенствование бюджетного процесса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p w:rsidR="00727764" w:rsidRPr="00727764" w:rsidRDefault="00727764" w:rsidP="0028752E">
            <w:pPr>
              <w:shd w:val="clear" w:color="auto" w:fill="FFFFFF"/>
              <w:jc w:val="both"/>
              <w:rPr>
                <w:color w:val="00000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2</w:t>
            </w:r>
            <w:r w:rsidR="00727764" w:rsidRPr="00727764">
              <w:rPr>
                <w:color w:val="000000"/>
              </w:rPr>
              <w:t> 000,0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1 000,0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1 000,0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 xml:space="preserve">4 </w:t>
            </w:r>
            <w:r w:rsidR="00727764" w:rsidRPr="00727764">
              <w:rPr>
                <w:color w:val="000000"/>
              </w:rPr>
              <w:t>000,0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1.1</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Формирование  бюджета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 на очередной финансовый год и плановый период</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1.2</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Создание условий для роста налоговых и неналоговых доходов бюджета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lastRenderedPageBreak/>
              <w:t>Основное мероприятие 1.3</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Управление средствами резервного фонда Администрации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2</w:t>
            </w:r>
            <w:r w:rsidR="00727764" w:rsidRPr="00727764">
              <w:rPr>
                <w:color w:val="000000"/>
              </w:rPr>
              <w:t> 000,0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1 000,0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1 000,0 </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4</w:t>
            </w:r>
            <w:r w:rsidR="00727764" w:rsidRPr="00727764">
              <w:rPr>
                <w:color w:val="000000"/>
              </w:rPr>
              <w:t> 000,0</w:t>
            </w:r>
          </w:p>
        </w:tc>
      </w:tr>
      <w:tr w:rsidR="00727764" w:rsidRPr="00727764" w:rsidTr="0028752E">
        <w:trPr>
          <w:trHeight w:val="873"/>
        </w:trPr>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1.4</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Организация исполнения бюджета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1.5</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Сопровождение автоматизированной системы АЦК -Финансы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1.6</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Реализация мер по оптимизации муниципального долга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1.7</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Своевременное исполнение долговых обязательств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lastRenderedPageBreak/>
              <w:t>Основное мероприятие 1.8</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Организация и осуществление полномочий по внутреннему муниципальному финансовому контролю</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1.9</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Организация и осуществление полномочий по контролю в сфере закупок для обеспечения муниципальных нужд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Подпрограмма 2</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2.1</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2.2</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2.3</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2.4</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Подпрограмма 3</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Повышение эффективности </w:t>
            </w:r>
            <w:r w:rsidRPr="00727764">
              <w:rPr>
                <w:color w:val="000000"/>
              </w:rPr>
              <w:lastRenderedPageBreak/>
              <w:t xml:space="preserve">бюджетных расходов Сеченовского </w:t>
            </w:r>
          </w:p>
          <w:p w:rsidR="00727764" w:rsidRPr="00727764" w:rsidRDefault="00727764" w:rsidP="0028752E">
            <w:pPr>
              <w:shd w:val="clear" w:color="auto" w:fill="FFFFFF"/>
              <w:jc w:val="both"/>
              <w:rPr>
                <w:color w:val="000000"/>
              </w:rPr>
            </w:pPr>
            <w:r w:rsidRPr="00727764">
              <w:rPr>
                <w:color w:val="000000"/>
              </w:rPr>
              <w:t>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348,5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1 458,0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1 458,0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1 458,0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4 722,5</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3.1</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Обеспечение взаимосвязи стратегического и бюджетного планирования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3.2</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Разработка и реализация муниципальных программ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3.3</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Формирование программной классификации расходов бюджета 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3.4</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Обеспечение взаимосвязи муниципальных программ и муниципальных заданий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lastRenderedPageBreak/>
              <w:t>Основное мероприятие 3.5</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Оптимизация подходов к оказанию однотипных муниципальных услуг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3.6</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Обеспечение выполнения муниципальных заданий максимальным количеством муниципальных учреждений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3.7</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Обеспечение надлежащего качества оказания муниципальных услуг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3.8</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Обеспечение зависимости оплаты труда руководителей органов исполнительной власти Сеченовского муниципального округа и муниципальных учреждений округа </w:t>
            </w:r>
            <w:r w:rsidRPr="00727764">
              <w:rPr>
                <w:color w:val="000000"/>
              </w:rPr>
              <w:lastRenderedPageBreak/>
              <w:t>от результатов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3.9</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Расширение практики применения нормативов финансовых затрат на предоставление муниципальных услуг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3.10</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Стимулирование органов местного самоуправления Сеченовского муниципального округа к повышению качества финансового менеджмента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3.11</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Повышение эффективности внутреннего финансового контроля и внутреннего финансового аудита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348,5</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729,0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729,0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729,0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2 535,5</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3.12</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Повышение эффективности </w:t>
            </w:r>
            <w:r w:rsidRPr="00727764">
              <w:rPr>
                <w:color w:val="000000"/>
              </w:rPr>
              <w:lastRenderedPageBreak/>
              <w:t>ведомственного контроля в сфере закупок для обеспечения муниципальных нужд Сеченовского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729,0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729,0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729,0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2187,0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3.13</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Модернизация муниципальной информационной системы управления общественными финансами</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3.14</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Повышение прозрачности деятельности органов местного самоуправления Сеченовского муниципального округа и муниципальных учреждений округа по оказанию муниципальных услуг и соблюдению требований к их качеству</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Основное мероприятие 3.15</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 xml:space="preserve">Повышение открытости </w:t>
            </w:r>
            <w:r w:rsidRPr="00727764">
              <w:rPr>
                <w:color w:val="000000"/>
              </w:rPr>
              <w:lastRenderedPageBreak/>
              <w:t>информации о бюджетном процессе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0</w:t>
            </w:r>
          </w:p>
        </w:tc>
      </w:tr>
      <w:tr w:rsidR="00727764"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Подпрограмма 4</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r w:rsidRPr="00727764">
              <w:rPr>
                <w:color w:val="000000"/>
              </w:rPr>
              <w:t>Обеспечение реализации муниципальной программы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727764" w:rsidP="0028752E">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16 890,2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17 481,7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17 481,7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17 481,7</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27764" w:rsidRPr="00727764" w:rsidRDefault="00386AD5" w:rsidP="0028752E">
            <w:pPr>
              <w:shd w:val="clear" w:color="auto" w:fill="FFFFFF"/>
              <w:jc w:val="both"/>
              <w:rPr>
                <w:color w:val="000000"/>
              </w:rPr>
            </w:pPr>
            <w:r>
              <w:rPr>
                <w:color w:val="000000"/>
              </w:rPr>
              <w:t>69335,3</w:t>
            </w:r>
          </w:p>
        </w:tc>
      </w:tr>
      <w:tr w:rsidR="00386AD5" w:rsidRPr="00727764" w:rsidTr="0028752E">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r w:rsidRPr="00727764">
              <w:rPr>
                <w:color w:val="000000"/>
              </w:rPr>
              <w:t>Основное мероприятие 4.1</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r w:rsidRPr="00727764">
              <w:rPr>
                <w:color w:val="000000"/>
              </w:rPr>
              <w:t>Обеспечение реализации муниципальной программы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r>
              <w:rPr>
                <w:color w:val="000000"/>
              </w:rPr>
              <w:t>16 890,2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r>
              <w:rPr>
                <w:color w:val="000000"/>
              </w:rPr>
              <w:t>17 481,7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r>
              <w:rPr>
                <w:color w:val="000000"/>
              </w:rPr>
              <w:t>17 481,7</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r>
              <w:rPr>
                <w:color w:val="000000"/>
              </w:rPr>
              <w:t>17 481,7</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86AD5" w:rsidRPr="00727764" w:rsidRDefault="00386AD5" w:rsidP="00386AD5">
            <w:pPr>
              <w:shd w:val="clear" w:color="auto" w:fill="FFFFFF"/>
              <w:jc w:val="both"/>
              <w:rPr>
                <w:color w:val="000000"/>
              </w:rPr>
            </w:pPr>
            <w:r>
              <w:rPr>
                <w:color w:val="000000"/>
              </w:rPr>
              <w:t>69335,3</w:t>
            </w:r>
          </w:p>
        </w:tc>
      </w:tr>
    </w:tbl>
    <w:p w:rsidR="007159F6" w:rsidRPr="00727764" w:rsidRDefault="007159F6" w:rsidP="007159F6">
      <w:pPr>
        <w:shd w:val="clear" w:color="auto" w:fill="FFFFFF"/>
        <w:rPr>
          <w:color w:val="000000"/>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Pr="00AE64A2" w:rsidRDefault="007159F6" w:rsidP="007159F6">
      <w:pPr>
        <w:shd w:val="clear" w:color="auto" w:fill="FFFFFF"/>
        <w:rPr>
          <w:color w:val="000000"/>
          <w:sz w:val="28"/>
          <w:szCs w:val="28"/>
        </w:rPr>
      </w:pPr>
    </w:p>
    <w:p w:rsidR="007159F6" w:rsidRDefault="007159F6" w:rsidP="00E415B7">
      <w:pPr>
        <w:ind w:firstLine="680"/>
        <w:jc w:val="right"/>
        <w:rPr>
          <w:sz w:val="28"/>
          <w:szCs w:val="28"/>
          <w:lang w:val="en-US"/>
        </w:rPr>
      </w:pPr>
    </w:p>
    <w:p w:rsidR="007159F6" w:rsidRDefault="007159F6" w:rsidP="00E415B7">
      <w:pPr>
        <w:ind w:firstLine="680"/>
        <w:jc w:val="right"/>
        <w:rPr>
          <w:sz w:val="28"/>
          <w:szCs w:val="28"/>
          <w:lang w:val="en-US"/>
        </w:rPr>
      </w:pPr>
    </w:p>
    <w:p w:rsidR="007159F6" w:rsidRDefault="007159F6" w:rsidP="00E415B7">
      <w:pPr>
        <w:ind w:firstLine="680"/>
        <w:jc w:val="right"/>
        <w:rPr>
          <w:sz w:val="28"/>
          <w:szCs w:val="28"/>
          <w:lang w:val="en-US"/>
        </w:rPr>
      </w:pPr>
      <w:bookmarkStart w:id="50" w:name="_GoBack"/>
      <w:bookmarkEnd w:id="50"/>
    </w:p>
    <w:p w:rsidR="007159F6" w:rsidRDefault="007159F6" w:rsidP="00E415B7">
      <w:pPr>
        <w:ind w:firstLine="680"/>
        <w:jc w:val="right"/>
        <w:rPr>
          <w:sz w:val="28"/>
          <w:szCs w:val="28"/>
          <w:lang w:val="en-US"/>
        </w:rPr>
      </w:pPr>
    </w:p>
    <w:p w:rsidR="007159F6" w:rsidRDefault="007159F6" w:rsidP="00E415B7">
      <w:pPr>
        <w:ind w:firstLine="680"/>
        <w:jc w:val="right"/>
        <w:rPr>
          <w:sz w:val="28"/>
          <w:szCs w:val="28"/>
          <w:lang w:val="en-US"/>
        </w:rPr>
      </w:pPr>
    </w:p>
    <w:p w:rsidR="007159F6" w:rsidRDefault="007159F6" w:rsidP="00E415B7">
      <w:pPr>
        <w:ind w:firstLine="680"/>
        <w:jc w:val="right"/>
        <w:rPr>
          <w:sz w:val="28"/>
          <w:szCs w:val="28"/>
          <w:lang w:val="en-US"/>
        </w:rPr>
      </w:pPr>
    </w:p>
    <w:p w:rsidR="007159F6" w:rsidRDefault="007159F6" w:rsidP="00E415B7">
      <w:pPr>
        <w:ind w:firstLine="680"/>
        <w:jc w:val="right"/>
        <w:rPr>
          <w:sz w:val="28"/>
          <w:szCs w:val="28"/>
          <w:lang w:val="en-US"/>
        </w:rPr>
      </w:pPr>
    </w:p>
    <w:p w:rsidR="007159F6" w:rsidRDefault="007159F6" w:rsidP="00E415B7">
      <w:pPr>
        <w:ind w:firstLine="680"/>
        <w:jc w:val="right"/>
        <w:rPr>
          <w:sz w:val="28"/>
          <w:szCs w:val="28"/>
          <w:lang w:val="en-US"/>
        </w:rPr>
      </w:pPr>
    </w:p>
    <w:p w:rsidR="007159F6" w:rsidRDefault="007159F6" w:rsidP="00E415B7">
      <w:pPr>
        <w:ind w:firstLine="680"/>
        <w:jc w:val="right"/>
        <w:rPr>
          <w:sz w:val="28"/>
          <w:szCs w:val="28"/>
          <w:lang w:val="en-US"/>
        </w:rPr>
      </w:pPr>
    </w:p>
    <w:p w:rsidR="007159F6" w:rsidRPr="007159F6" w:rsidRDefault="007159F6" w:rsidP="00E415B7">
      <w:pPr>
        <w:ind w:firstLine="680"/>
        <w:jc w:val="right"/>
        <w:rPr>
          <w:sz w:val="28"/>
          <w:szCs w:val="28"/>
          <w:lang w:val="en-US"/>
        </w:rPr>
      </w:pPr>
    </w:p>
    <w:sectPr w:rsidR="007159F6" w:rsidRPr="007159F6" w:rsidSect="00D77944">
      <w:pgSz w:w="16839" w:h="11907" w:orient="landscape" w:code="9"/>
      <w:pgMar w:top="1701" w:right="1418" w:bottom="851" w:left="1418" w:header="488" w:footer="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38F5" w:rsidRDefault="006038F5" w:rsidP="00564977">
      <w:r>
        <w:separator/>
      </w:r>
    </w:p>
  </w:endnote>
  <w:endnote w:type="continuationSeparator" w:id="0">
    <w:p w:rsidR="006038F5" w:rsidRDefault="006038F5"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38F5" w:rsidRDefault="006038F5" w:rsidP="00564977">
      <w:r>
        <w:separator/>
      </w:r>
    </w:p>
  </w:footnote>
  <w:footnote w:type="continuationSeparator" w:id="0">
    <w:p w:rsidR="006038F5" w:rsidRDefault="006038F5" w:rsidP="0056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15:restartNumberingAfterBreak="0">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num w:numId="1">
    <w:abstractNumId w:val="1"/>
  </w:num>
  <w:num w:numId="2">
    <w:abstractNumId w:val="10"/>
  </w:num>
  <w:num w:numId="3">
    <w:abstractNumId w:val="7"/>
  </w:num>
  <w:num w:numId="4">
    <w:abstractNumId w:val="6"/>
  </w:num>
  <w:num w:numId="5">
    <w:abstractNumId w:val="11"/>
  </w:num>
  <w:num w:numId="6">
    <w:abstractNumId w:val="0"/>
  </w:num>
  <w:num w:numId="7">
    <w:abstractNumId w:val="8"/>
  </w:num>
  <w:num w:numId="8">
    <w:abstractNumId w:val="5"/>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D7"/>
    <w:rsid w:val="00003D4A"/>
    <w:rsid w:val="00006E2E"/>
    <w:rsid w:val="00006F2E"/>
    <w:rsid w:val="00011824"/>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41D8E"/>
    <w:rsid w:val="00044714"/>
    <w:rsid w:val="000528F5"/>
    <w:rsid w:val="00053A20"/>
    <w:rsid w:val="0006146C"/>
    <w:rsid w:val="000616E8"/>
    <w:rsid w:val="000617AB"/>
    <w:rsid w:val="0006269D"/>
    <w:rsid w:val="000713A5"/>
    <w:rsid w:val="00073AFE"/>
    <w:rsid w:val="000779C2"/>
    <w:rsid w:val="00077D46"/>
    <w:rsid w:val="00080D8F"/>
    <w:rsid w:val="00081DEC"/>
    <w:rsid w:val="000833B2"/>
    <w:rsid w:val="00083F5F"/>
    <w:rsid w:val="000858EF"/>
    <w:rsid w:val="000871E4"/>
    <w:rsid w:val="00090247"/>
    <w:rsid w:val="0009186C"/>
    <w:rsid w:val="000935DA"/>
    <w:rsid w:val="00094937"/>
    <w:rsid w:val="0009662E"/>
    <w:rsid w:val="000A223D"/>
    <w:rsid w:val="000A42B4"/>
    <w:rsid w:val="000C2778"/>
    <w:rsid w:val="000C2FFF"/>
    <w:rsid w:val="000C677A"/>
    <w:rsid w:val="000C6F98"/>
    <w:rsid w:val="000D07DF"/>
    <w:rsid w:val="000D21D5"/>
    <w:rsid w:val="000D2D00"/>
    <w:rsid w:val="000D5DEC"/>
    <w:rsid w:val="000D744E"/>
    <w:rsid w:val="000E0C40"/>
    <w:rsid w:val="000E13E0"/>
    <w:rsid w:val="000E312C"/>
    <w:rsid w:val="000E3F50"/>
    <w:rsid w:val="000E493C"/>
    <w:rsid w:val="000F0636"/>
    <w:rsid w:val="000F11E4"/>
    <w:rsid w:val="000F138D"/>
    <w:rsid w:val="000F2C2F"/>
    <w:rsid w:val="000F4A19"/>
    <w:rsid w:val="000F4CA7"/>
    <w:rsid w:val="000F6793"/>
    <w:rsid w:val="000F685F"/>
    <w:rsid w:val="000F6A40"/>
    <w:rsid w:val="000F6C0F"/>
    <w:rsid w:val="000F7F04"/>
    <w:rsid w:val="00100AA8"/>
    <w:rsid w:val="0010197D"/>
    <w:rsid w:val="00103D84"/>
    <w:rsid w:val="001052DE"/>
    <w:rsid w:val="001060BB"/>
    <w:rsid w:val="00110189"/>
    <w:rsid w:val="00110B3A"/>
    <w:rsid w:val="00114443"/>
    <w:rsid w:val="001161A5"/>
    <w:rsid w:val="00116381"/>
    <w:rsid w:val="00116D3F"/>
    <w:rsid w:val="00116FAC"/>
    <w:rsid w:val="00117A31"/>
    <w:rsid w:val="0012241F"/>
    <w:rsid w:val="0012348E"/>
    <w:rsid w:val="00130A1D"/>
    <w:rsid w:val="00133999"/>
    <w:rsid w:val="0013433E"/>
    <w:rsid w:val="00135FB3"/>
    <w:rsid w:val="00137244"/>
    <w:rsid w:val="00137DD6"/>
    <w:rsid w:val="00140FF0"/>
    <w:rsid w:val="00142D59"/>
    <w:rsid w:val="00143F81"/>
    <w:rsid w:val="001441B9"/>
    <w:rsid w:val="00146D73"/>
    <w:rsid w:val="001505A0"/>
    <w:rsid w:val="0015259F"/>
    <w:rsid w:val="001526BF"/>
    <w:rsid w:val="00152EA7"/>
    <w:rsid w:val="00152EDB"/>
    <w:rsid w:val="00155544"/>
    <w:rsid w:val="001613A6"/>
    <w:rsid w:val="001617FE"/>
    <w:rsid w:val="00162E2F"/>
    <w:rsid w:val="00166E57"/>
    <w:rsid w:val="00170F7B"/>
    <w:rsid w:val="00172A6E"/>
    <w:rsid w:val="00174C5F"/>
    <w:rsid w:val="0017510B"/>
    <w:rsid w:val="0017657C"/>
    <w:rsid w:val="00177921"/>
    <w:rsid w:val="00183D1F"/>
    <w:rsid w:val="001864FE"/>
    <w:rsid w:val="00186B6E"/>
    <w:rsid w:val="00190288"/>
    <w:rsid w:val="00192643"/>
    <w:rsid w:val="00195085"/>
    <w:rsid w:val="00196853"/>
    <w:rsid w:val="001968B8"/>
    <w:rsid w:val="001A0246"/>
    <w:rsid w:val="001A048F"/>
    <w:rsid w:val="001A04B1"/>
    <w:rsid w:val="001A27DD"/>
    <w:rsid w:val="001A422B"/>
    <w:rsid w:val="001A448A"/>
    <w:rsid w:val="001A44EE"/>
    <w:rsid w:val="001A4DE9"/>
    <w:rsid w:val="001A5E37"/>
    <w:rsid w:val="001A6C0A"/>
    <w:rsid w:val="001A75E6"/>
    <w:rsid w:val="001B1B68"/>
    <w:rsid w:val="001B36A3"/>
    <w:rsid w:val="001B68F9"/>
    <w:rsid w:val="001C1409"/>
    <w:rsid w:val="001C61AA"/>
    <w:rsid w:val="001D0935"/>
    <w:rsid w:val="001D6E16"/>
    <w:rsid w:val="001E00C2"/>
    <w:rsid w:val="001E18C5"/>
    <w:rsid w:val="001E1EFD"/>
    <w:rsid w:val="001E42AC"/>
    <w:rsid w:val="001E4D50"/>
    <w:rsid w:val="001E4EE7"/>
    <w:rsid w:val="001E60C1"/>
    <w:rsid w:val="001F0A44"/>
    <w:rsid w:val="001F3669"/>
    <w:rsid w:val="001F7AE0"/>
    <w:rsid w:val="00200AD6"/>
    <w:rsid w:val="00200FD3"/>
    <w:rsid w:val="00201491"/>
    <w:rsid w:val="002017DD"/>
    <w:rsid w:val="00203345"/>
    <w:rsid w:val="002034B0"/>
    <w:rsid w:val="0020387E"/>
    <w:rsid w:val="00204ADC"/>
    <w:rsid w:val="00204B81"/>
    <w:rsid w:val="00207C25"/>
    <w:rsid w:val="00210278"/>
    <w:rsid w:val="00216519"/>
    <w:rsid w:val="0021694F"/>
    <w:rsid w:val="00217894"/>
    <w:rsid w:val="00224F36"/>
    <w:rsid w:val="00226A5A"/>
    <w:rsid w:val="002329DA"/>
    <w:rsid w:val="00234670"/>
    <w:rsid w:val="00241469"/>
    <w:rsid w:val="0024342D"/>
    <w:rsid w:val="00247C56"/>
    <w:rsid w:val="00247F41"/>
    <w:rsid w:val="002518DE"/>
    <w:rsid w:val="00252894"/>
    <w:rsid w:val="00256CA7"/>
    <w:rsid w:val="002645B0"/>
    <w:rsid w:val="0026617A"/>
    <w:rsid w:val="00271A9E"/>
    <w:rsid w:val="00271EBE"/>
    <w:rsid w:val="00272E7A"/>
    <w:rsid w:val="00273AF9"/>
    <w:rsid w:val="00276147"/>
    <w:rsid w:val="0027683D"/>
    <w:rsid w:val="00282A9C"/>
    <w:rsid w:val="002860A7"/>
    <w:rsid w:val="002865D4"/>
    <w:rsid w:val="00286AFD"/>
    <w:rsid w:val="0028752E"/>
    <w:rsid w:val="00292530"/>
    <w:rsid w:val="00293E57"/>
    <w:rsid w:val="002952E6"/>
    <w:rsid w:val="002978A3"/>
    <w:rsid w:val="002A2C8B"/>
    <w:rsid w:val="002A50B6"/>
    <w:rsid w:val="002A7A83"/>
    <w:rsid w:val="002B0FBE"/>
    <w:rsid w:val="002B21C8"/>
    <w:rsid w:val="002B4150"/>
    <w:rsid w:val="002B4224"/>
    <w:rsid w:val="002B5724"/>
    <w:rsid w:val="002B5B2D"/>
    <w:rsid w:val="002B72EF"/>
    <w:rsid w:val="002C00C6"/>
    <w:rsid w:val="002C66D1"/>
    <w:rsid w:val="002C7DFB"/>
    <w:rsid w:val="002D0D68"/>
    <w:rsid w:val="002D121C"/>
    <w:rsid w:val="002D2258"/>
    <w:rsid w:val="002D4760"/>
    <w:rsid w:val="002D5347"/>
    <w:rsid w:val="002D7381"/>
    <w:rsid w:val="002D7400"/>
    <w:rsid w:val="002E171C"/>
    <w:rsid w:val="002E3AAF"/>
    <w:rsid w:val="002E4154"/>
    <w:rsid w:val="002E5507"/>
    <w:rsid w:val="002E56A4"/>
    <w:rsid w:val="002E65AB"/>
    <w:rsid w:val="002E7547"/>
    <w:rsid w:val="002F2A25"/>
    <w:rsid w:val="002F2C7A"/>
    <w:rsid w:val="002F5EF2"/>
    <w:rsid w:val="002F7937"/>
    <w:rsid w:val="003044B2"/>
    <w:rsid w:val="00305577"/>
    <w:rsid w:val="00310609"/>
    <w:rsid w:val="00312A70"/>
    <w:rsid w:val="00315287"/>
    <w:rsid w:val="0032193D"/>
    <w:rsid w:val="003331AE"/>
    <w:rsid w:val="00333C99"/>
    <w:rsid w:val="00335701"/>
    <w:rsid w:val="00340380"/>
    <w:rsid w:val="003420DB"/>
    <w:rsid w:val="00345851"/>
    <w:rsid w:val="00346B69"/>
    <w:rsid w:val="00347297"/>
    <w:rsid w:val="00347DD9"/>
    <w:rsid w:val="0035195D"/>
    <w:rsid w:val="00352D03"/>
    <w:rsid w:val="00353882"/>
    <w:rsid w:val="00354637"/>
    <w:rsid w:val="003564DB"/>
    <w:rsid w:val="00360878"/>
    <w:rsid w:val="0036191F"/>
    <w:rsid w:val="00361FEF"/>
    <w:rsid w:val="003663FE"/>
    <w:rsid w:val="00370C16"/>
    <w:rsid w:val="00370F85"/>
    <w:rsid w:val="0037259B"/>
    <w:rsid w:val="00372B11"/>
    <w:rsid w:val="003735EB"/>
    <w:rsid w:val="003741A7"/>
    <w:rsid w:val="00383A14"/>
    <w:rsid w:val="003846E2"/>
    <w:rsid w:val="0038628B"/>
    <w:rsid w:val="00386AD5"/>
    <w:rsid w:val="0039210C"/>
    <w:rsid w:val="003928F8"/>
    <w:rsid w:val="00393212"/>
    <w:rsid w:val="003939B2"/>
    <w:rsid w:val="00395E83"/>
    <w:rsid w:val="003A044B"/>
    <w:rsid w:val="003A0C27"/>
    <w:rsid w:val="003A0D8F"/>
    <w:rsid w:val="003A1F36"/>
    <w:rsid w:val="003A2332"/>
    <w:rsid w:val="003A4567"/>
    <w:rsid w:val="003A528B"/>
    <w:rsid w:val="003A7313"/>
    <w:rsid w:val="003B3852"/>
    <w:rsid w:val="003B3BB1"/>
    <w:rsid w:val="003B4BAE"/>
    <w:rsid w:val="003B5D60"/>
    <w:rsid w:val="003C13BD"/>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05B93"/>
    <w:rsid w:val="004120C8"/>
    <w:rsid w:val="00412550"/>
    <w:rsid w:val="00417520"/>
    <w:rsid w:val="00420F14"/>
    <w:rsid w:val="00423B03"/>
    <w:rsid w:val="00425A81"/>
    <w:rsid w:val="00426077"/>
    <w:rsid w:val="00431A95"/>
    <w:rsid w:val="00435A16"/>
    <w:rsid w:val="00436EF0"/>
    <w:rsid w:val="004379A0"/>
    <w:rsid w:val="00437A22"/>
    <w:rsid w:val="00441107"/>
    <w:rsid w:val="004411F2"/>
    <w:rsid w:val="004411F6"/>
    <w:rsid w:val="004412A4"/>
    <w:rsid w:val="0044194A"/>
    <w:rsid w:val="00443BC4"/>
    <w:rsid w:val="00443F25"/>
    <w:rsid w:val="004458FB"/>
    <w:rsid w:val="00451708"/>
    <w:rsid w:val="00452B83"/>
    <w:rsid w:val="00452D37"/>
    <w:rsid w:val="00452E7A"/>
    <w:rsid w:val="00457129"/>
    <w:rsid w:val="0046025D"/>
    <w:rsid w:val="004610CD"/>
    <w:rsid w:val="00462823"/>
    <w:rsid w:val="0046437C"/>
    <w:rsid w:val="00467975"/>
    <w:rsid w:val="00471C01"/>
    <w:rsid w:val="004730FB"/>
    <w:rsid w:val="00474897"/>
    <w:rsid w:val="00474961"/>
    <w:rsid w:val="0048227A"/>
    <w:rsid w:val="004822D8"/>
    <w:rsid w:val="00482D74"/>
    <w:rsid w:val="0048688B"/>
    <w:rsid w:val="00486FE8"/>
    <w:rsid w:val="004925FB"/>
    <w:rsid w:val="0049430F"/>
    <w:rsid w:val="00495174"/>
    <w:rsid w:val="0049689F"/>
    <w:rsid w:val="0049699B"/>
    <w:rsid w:val="0049716F"/>
    <w:rsid w:val="004A0F18"/>
    <w:rsid w:val="004A2606"/>
    <w:rsid w:val="004A4053"/>
    <w:rsid w:val="004A580F"/>
    <w:rsid w:val="004B144F"/>
    <w:rsid w:val="004B533E"/>
    <w:rsid w:val="004B6AEC"/>
    <w:rsid w:val="004C6CAB"/>
    <w:rsid w:val="004C73F3"/>
    <w:rsid w:val="004D1A9E"/>
    <w:rsid w:val="004D26AA"/>
    <w:rsid w:val="004D2DFF"/>
    <w:rsid w:val="004D369F"/>
    <w:rsid w:val="004D3EFE"/>
    <w:rsid w:val="004E1C25"/>
    <w:rsid w:val="004E4A06"/>
    <w:rsid w:val="004E77A9"/>
    <w:rsid w:val="004F1F9C"/>
    <w:rsid w:val="004F28EF"/>
    <w:rsid w:val="00500E05"/>
    <w:rsid w:val="00501EFE"/>
    <w:rsid w:val="0050208E"/>
    <w:rsid w:val="005036BC"/>
    <w:rsid w:val="00504372"/>
    <w:rsid w:val="00504671"/>
    <w:rsid w:val="00505DA7"/>
    <w:rsid w:val="00511E93"/>
    <w:rsid w:val="0051612D"/>
    <w:rsid w:val="00521A84"/>
    <w:rsid w:val="0052357B"/>
    <w:rsid w:val="00524203"/>
    <w:rsid w:val="005243E7"/>
    <w:rsid w:val="00524AA6"/>
    <w:rsid w:val="00525FFA"/>
    <w:rsid w:val="005260A3"/>
    <w:rsid w:val="00531796"/>
    <w:rsid w:val="0053345A"/>
    <w:rsid w:val="00533BE7"/>
    <w:rsid w:val="005346CF"/>
    <w:rsid w:val="00537031"/>
    <w:rsid w:val="005435C1"/>
    <w:rsid w:val="00543D7D"/>
    <w:rsid w:val="00545EAC"/>
    <w:rsid w:val="00547EDD"/>
    <w:rsid w:val="00553C49"/>
    <w:rsid w:val="0055408C"/>
    <w:rsid w:val="00561A7C"/>
    <w:rsid w:val="00564977"/>
    <w:rsid w:val="00566E39"/>
    <w:rsid w:val="00570041"/>
    <w:rsid w:val="00572087"/>
    <w:rsid w:val="005740B5"/>
    <w:rsid w:val="00575042"/>
    <w:rsid w:val="00575771"/>
    <w:rsid w:val="00575EFC"/>
    <w:rsid w:val="00576173"/>
    <w:rsid w:val="00581EF7"/>
    <w:rsid w:val="005847EC"/>
    <w:rsid w:val="005858DE"/>
    <w:rsid w:val="005904EB"/>
    <w:rsid w:val="0059121E"/>
    <w:rsid w:val="005918E1"/>
    <w:rsid w:val="00592535"/>
    <w:rsid w:val="00595B8C"/>
    <w:rsid w:val="005A0B3E"/>
    <w:rsid w:val="005A1E2E"/>
    <w:rsid w:val="005A4DB8"/>
    <w:rsid w:val="005A6A3A"/>
    <w:rsid w:val="005B164D"/>
    <w:rsid w:val="005B215C"/>
    <w:rsid w:val="005B247F"/>
    <w:rsid w:val="005B3AEC"/>
    <w:rsid w:val="005B5830"/>
    <w:rsid w:val="005B6502"/>
    <w:rsid w:val="005B7F95"/>
    <w:rsid w:val="005C4A6C"/>
    <w:rsid w:val="005C5503"/>
    <w:rsid w:val="005C58C1"/>
    <w:rsid w:val="005D00BA"/>
    <w:rsid w:val="005D3411"/>
    <w:rsid w:val="005D49F7"/>
    <w:rsid w:val="005D5C82"/>
    <w:rsid w:val="005E4F77"/>
    <w:rsid w:val="005E7EE1"/>
    <w:rsid w:val="005F4452"/>
    <w:rsid w:val="005F78F4"/>
    <w:rsid w:val="006038F5"/>
    <w:rsid w:val="0060616E"/>
    <w:rsid w:val="006071CE"/>
    <w:rsid w:val="00607208"/>
    <w:rsid w:val="00607936"/>
    <w:rsid w:val="006108ED"/>
    <w:rsid w:val="00612037"/>
    <w:rsid w:val="006176D3"/>
    <w:rsid w:val="006210AE"/>
    <w:rsid w:val="0062342F"/>
    <w:rsid w:val="00625DEE"/>
    <w:rsid w:val="0062718A"/>
    <w:rsid w:val="0062797B"/>
    <w:rsid w:val="00631C71"/>
    <w:rsid w:val="006339E4"/>
    <w:rsid w:val="00633CEF"/>
    <w:rsid w:val="00642579"/>
    <w:rsid w:val="00642721"/>
    <w:rsid w:val="006435AA"/>
    <w:rsid w:val="00646C7E"/>
    <w:rsid w:val="00655910"/>
    <w:rsid w:val="006615B8"/>
    <w:rsid w:val="00662019"/>
    <w:rsid w:val="00665906"/>
    <w:rsid w:val="006662CA"/>
    <w:rsid w:val="006734E2"/>
    <w:rsid w:val="00675A97"/>
    <w:rsid w:val="00677723"/>
    <w:rsid w:val="006778DC"/>
    <w:rsid w:val="0068177C"/>
    <w:rsid w:val="00682C4C"/>
    <w:rsid w:val="00682CBD"/>
    <w:rsid w:val="00683C9C"/>
    <w:rsid w:val="00684E25"/>
    <w:rsid w:val="00686326"/>
    <w:rsid w:val="00687E5D"/>
    <w:rsid w:val="0069222D"/>
    <w:rsid w:val="0069277D"/>
    <w:rsid w:val="00697BDF"/>
    <w:rsid w:val="006A0A52"/>
    <w:rsid w:val="006A180C"/>
    <w:rsid w:val="006A22D7"/>
    <w:rsid w:val="006B34B3"/>
    <w:rsid w:val="006B4922"/>
    <w:rsid w:val="006B49D5"/>
    <w:rsid w:val="006C0F8B"/>
    <w:rsid w:val="006C12DF"/>
    <w:rsid w:val="006C1491"/>
    <w:rsid w:val="006C37F4"/>
    <w:rsid w:val="006C6D51"/>
    <w:rsid w:val="006C740D"/>
    <w:rsid w:val="006D0BE0"/>
    <w:rsid w:val="006D0D91"/>
    <w:rsid w:val="006D5B19"/>
    <w:rsid w:val="006D61DE"/>
    <w:rsid w:val="006D76C0"/>
    <w:rsid w:val="006E1708"/>
    <w:rsid w:val="006E1C73"/>
    <w:rsid w:val="006E2382"/>
    <w:rsid w:val="006E3936"/>
    <w:rsid w:val="006E791B"/>
    <w:rsid w:val="006F0024"/>
    <w:rsid w:val="006F409B"/>
    <w:rsid w:val="006F68A2"/>
    <w:rsid w:val="007101A2"/>
    <w:rsid w:val="0071066B"/>
    <w:rsid w:val="007159F6"/>
    <w:rsid w:val="0071632B"/>
    <w:rsid w:val="007168C6"/>
    <w:rsid w:val="00716E17"/>
    <w:rsid w:val="007247B2"/>
    <w:rsid w:val="00726C3B"/>
    <w:rsid w:val="00727764"/>
    <w:rsid w:val="007305F2"/>
    <w:rsid w:val="00731F38"/>
    <w:rsid w:val="00734C6F"/>
    <w:rsid w:val="0073740B"/>
    <w:rsid w:val="00737554"/>
    <w:rsid w:val="0074037F"/>
    <w:rsid w:val="007422D2"/>
    <w:rsid w:val="00746209"/>
    <w:rsid w:val="0074663D"/>
    <w:rsid w:val="0074740C"/>
    <w:rsid w:val="00750832"/>
    <w:rsid w:val="0075265A"/>
    <w:rsid w:val="00756B31"/>
    <w:rsid w:val="00765CF0"/>
    <w:rsid w:val="00766FB8"/>
    <w:rsid w:val="007679A1"/>
    <w:rsid w:val="0077067C"/>
    <w:rsid w:val="0077135B"/>
    <w:rsid w:val="00771E69"/>
    <w:rsid w:val="0077208B"/>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A4C8B"/>
    <w:rsid w:val="007A5970"/>
    <w:rsid w:val="007B2EA8"/>
    <w:rsid w:val="007C74A1"/>
    <w:rsid w:val="007D6391"/>
    <w:rsid w:val="007E0FCF"/>
    <w:rsid w:val="007E4F17"/>
    <w:rsid w:val="007E557B"/>
    <w:rsid w:val="007F1A65"/>
    <w:rsid w:val="007F21D3"/>
    <w:rsid w:val="007F38AD"/>
    <w:rsid w:val="007F3DD0"/>
    <w:rsid w:val="007F4EFE"/>
    <w:rsid w:val="007F5D3A"/>
    <w:rsid w:val="007F61C0"/>
    <w:rsid w:val="00802AE4"/>
    <w:rsid w:val="0080310F"/>
    <w:rsid w:val="008047C6"/>
    <w:rsid w:val="008066BF"/>
    <w:rsid w:val="00806AD1"/>
    <w:rsid w:val="00815E3E"/>
    <w:rsid w:val="008204CD"/>
    <w:rsid w:val="0082343D"/>
    <w:rsid w:val="00823AE2"/>
    <w:rsid w:val="008271C0"/>
    <w:rsid w:val="00832E0E"/>
    <w:rsid w:val="00833651"/>
    <w:rsid w:val="008378D1"/>
    <w:rsid w:val="008414F2"/>
    <w:rsid w:val="00841DD2"/>
    <w:rsid w:val="00845E35"/>
    <w:rsid w:val="00852EEF"/>
    <w:rsid w:val="00855C2D"/>
    <w:rsid w:val="00857661"/>
    <w:rsid w:val="008600A7"/>
    <w:rsid w:val="00860308"/>
    <w:rsid w:val="0086104F"/>
    <w:rsid w:val="00862557"/>
    <w:rsid w:val="00867912"/>
    <w:rsid w:val="008721E8"/>
    <w:rsid w:val="0087600C"/>
    <w:rsid w:val="00876E50"/>
    <w:rsid w:val="00877266"/>
    <w:rsid w:val="00880BC4"/>
    <w:rsid w:val="00883F49"/>
    <w:rsid w:val="00884B16"/>
    <w:rsid w:val="00885BF1"/>
    <w:rsid w:val="00887820"/>
    <w:rsid w:val="00887E7F"/>
    <w:rsid w:val="00891194"/>
    <w:rsid w:val="00894348"/>
    <w:rsid w:val="00894D83"/>
    <w:rsid w:val="00896558"/>
    <w:rsid w:val="008A024A"/>
    <w:rsid w:val="008A12FC"/>
    <w:rsid w:val="008A16BF"/>
    <w:rsid w:val="008A19EE"/>
    <w:rsid w:val="008A38BD"/>
    <w:rsid w:val="008A517F"/>
    <w:rsid w:val="008A5F12"/>
    <w:rsid w:val="008A6615"/>
    <w:rsid w:val="008B1381"/>
    <w:rsid w:val="008B1F22"/>
    <w:rsid w:val="008B470C"/>
    <w:rsid w:val="008B4826"/>
    <w:rsid w:val="008C0D9E"/>
    <w:rsid w:val="008C1418"/>
    <w:rsid w:val="008C5275"/>
    <w:rsid w:val="008C5DC6"/>
    <w:rsid w:val="008C6320"/>
    <w:rsid w:val="008C68AC"/>
    <w:rsid w:val="008C6C0D"/>
    <w:rsid w:val="008D17E2"/>
    <w:rsid w:val="008D3142"/>
    <w:rsid w:val="008D3E4B"/>
    <w:rsid w:val="008E2293"/>
    <w:rsid w:val="008E4BE8"/>
    <w:rsid w:val="008E733D"/>
    <w:rsid w:val="008E7DC0"/>
    <w:rsid w:val="008E7E1E"/>
    <w:rsid w:val="008F04C8"/>
    <w:rsid w:val="008F08C3"/>
    <w:rsid w:val="008F08D8"/>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6469"/>
    <w:rsid w:val="00926C16"/>
    <w:rsid w:val="00927798"/>
    <w:rsid w:val="00927A83"/>
    <w:rsid w:val="00931C00"/>
    <w:rsid w:val="00935134"/>
    <w:rsid w:val="00937C43"/>
    <w:rsid w:val="00937F36"/>
    <w:rsid w:val="00943CDA"/>
    <w:rsid w:val="009453EF"/>
    <w:rsid w:val="00946C57"/>
    <w:rsid w:val="009508E6"/>
    <w:rsid w:val="00950A74"/>
    <w:rsid w:val="00951ABD"/>
    <w:rsid w:val="00957B20"/>
    <w:rsid w:val="00962D66"/>
    <w:rsid w:val="00967360"/>
    <w:rsid w:val="00974758"/>
    <w:rsid w:val="00976494"/>
    <w:rsid w:val="00976E27"/>
    <w:rsid w:val="00977EE1"/>
    <w:rsid w:val="0098592C"/>
    <w:rsid w:val="0098791F"/>
    <w:rsid w:val="009922EA"/>
    <w:rsid w:val="009965FE"/>
    <w:rsid w:val="009A0FA5"/>
    <w:rsid w:val="009A472C"/>
    <w:rsid w:val="009B0D4B"/>
    <w:rsid w:val="009B2511"/>
    <w:rsid w:val="009B3B34"/>
    <w:rsid w:val="009B4DC0"/>
    <w:rsid w:val="009C3214"/>
    <w:rsid w:val="009C36F9"/>
    <w:rsid w:val="009C5E58"/>
    <w:rsid w:val="009C7A53"/>
    <w:rsid w:val="009D05C4"/>
    <w:rsid w:val="009D09E3"/>
    <w:rsid w:val="009D1D9C"/>
    <w:rsid w:val="009D32D7"/>
    <w:rsid w:val="009D4CD7"/>
    <w:rsid w:val="009D545A"/>
    <w:rsid w:val="009D5579"/>
    <w:rsid w:val="009D5EFD"/>
    <w:rsid w:val="009E0056"/>
    <w:rsid w:val="009E0F13"/>
    <w:rsid w:val="009E136C"/>
    <w:rsid w:val="009E1F99"/>
    <w:rsid w:val="009E2CF5"/>
    <w:rsid w:val="009E7BE5"/>
    <w:rsid w:val="009F0BEA"/>
    <w:rsid w:val="009F0F65"/>
    <w:rsid w:val="009F1B72"/>
    <w:rsid w:val="009F6A43"/>
    <w:rsid w:val="00A01D33"/>
    <w:rsid w:val="00A03C43"/>
    <w:rsid w:val="00A067EE"/>
    <w:rsid w:val="00A06E34"/>
    <w:rsid w:val="00A07165"/>
    <w:rsid w:val="00A14791"/>
    <w:rsid w:val="00A229A4"/>
    <w:rsid w:val="00A2321F"/>
    <w:rsid w:val="00A24414"/>
    <w:rsid w:val="00A25716"/>
    <w:rsid w:val="00A34E1E"/>
    <w:rsid w:val="00A355BE"/>
    <w:rsid w:val="00A35EE5"/>
    <w:rsid w:val="00A36B9B"/>
    <w:rsid w:val="00A4260F"/>
    <w:rsid w:val="00A43DC9"/>
    <w:rsid w:val="00A45CA7"/>
    <w:rsid w:val="00A53DB0"/>
    <w:rsid w:val="00A5448A"/>
    <w:rsid w:val="00A616EC"/>
    <w:rsid w:val="00A6319F"/>
    <w:rsid w:val="00A642B6"/>
    <w:rsid w:val="00A655C1"/>
    <w:rsid w:val="00A703C3"/>
    <w:rsid w:val="00A72828"/>
    <w:rsid w:val="00A755EE"/>
    <w:rsid w:val="00A76C15"/>
    <w:rsid w:val="00A8330B"/>
    <w:rsid w:val="00A84CEA"/>
    <w:rsid w:val="00A87B70"/>
    <w:rsid w:val="00A9029A"/>
    <w:rsid w:val="00A90FB5"/>
    <w:rsid w:val="00A9305B"/>
    <w:rsid w:val="00A946BE"/>
    <w:rsid w:val="00A9603F"/>
    <w:rsid w:val="00A978AE"/>
    <w:rsid w:val="00AA0CD3"/>
    <w:rsid w:val="00AA2143"/>
    <w:rsid w:val="00AA4D9F"/>
    <w:rsid w:val="00AA4FDF"/>
    <w:rsid w:val="00AB2880"/>
    <w:rsid w:val="00AB2B00"/>
    <w:rsid w:val="00AB4943"/>
    <w:rsid w:val="00AB5F34"/>
    <w:rsid w:val="00AC2688"/>
    <w:rsid w:val="00AC3013"/>
    <w:rsid w:val="00AC3054"/>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42E8"/>
    <w:rsid w:val="00B04B02"/>
    <w:rsid w:val="00B04CEF"/>
    <w:rsid w:val="00B07C6B"/>
    <w:rsid w:val="00B10B79"/>
    <w:rsid w:val="00B21D5E"/>
    <w:rsid w:val="00B229B9"/>
    <w:rsid w:val="00B22CF2"/>
    <w:rsid w:val="00B23237"/>
    <w:rsid w:val="00B25C7C"/>
    <w:rsid w:val="00B26446"/>
    <w:rsid w:val="00B27641"/>
    <w:rsid w:val="00B2784D"/>
    <w:rsid w:val="00B304D4"/>
    <w:rsid w:val="00B37349"/>
    <w:rsid w:val="00B40190"/>
    <w:rsid w:val="00B4199B"/>
    <w:rsid w:val="00B427DA"/>
    <w:rsid w:val="00B46995"/>
    <w:rsid w:val="00B52BB4"/>
    <w:rsid w:val="00B53A05"/>
    <w:rsid w:val="00B57972"/>
    <w:rsid w:val="00B630C7"/>
    <w:rsid w:val="00B66B2B"/>
    <w:rsid w:val="00B726EC"/>
    <w:rsid w:val="00B72B16"/>
    <w:rsid w:val="00B732D0"/>
    <w:rsid w:val="00B736B7"/>
    <w:rsid w:val="00B75226"/>
    <w:rsid w:val="00B76752"/>
    <w:rsid w:val="00B76C92"/>
    <w:rsid w:val="00B81E5A"/>
    <w:rsid w:val="00B83A44"/>
    <w:rsid w:val="00B847FD"/>
    <w:rsid w:val="00B858E5"/>
    <w:rsid w:val="00B85FA0"/>
    <w:rsid w:val="00B860C0"/>
    <w:rsid w:val="00B86141"/>
    <w:rsid w:val="00B873FE"/>
    <w:rsid w:val="00B9677A"/>
    <w:rsid w:val="00BA0E8C"/>
    <w:rsid w:val="00BB0CDC"/>
    <w:rsid w:val="00BB4A73"/>
    <w:rsid w:val="00BB5038"/>
    <w:rsid w:val="00BB6DA3"/>
    <w:rsid w:val="00BC04C8"/>
    <w:rsid w:val="00BC37DF"/>
    <w:rsid w:val="00BC3CD8"/>
    <w:rsid w:val="00BC6E2C"/>
    <w:rsid w:val="00BC724D"/>
    <w:rsid w:val="00BC7315"/>
    <w:rsid w:val="00BD6C18"/>
    <w:rsid w:val="00BE026A"/>
    <w:rsid w:val="00BE4645"/>
    <w:rsid w:val="00BE594E"/>
    <w:rsid w:val="00BF3E97"/>
    <w:rsid w:val="00BF4666"/>
    <w:rsid w:val="00BF50BD"/>
    <w:rsid w:val="00C05C43"/>
    <w:rsid w:val="00C11E74"/>
    <w:rsid w:val="00C170D2"/>
    <w:rsid w:val="00C20D87"/>
    <w:rsid w:val="00C22354"/>
    <w:rsid w:val="00C26F29"/>
    <w:rsid w:val="00C2706F"/>
    <w:rsid w:val="00C30DC6"/>
    <w:rsid w:val="00C32875"/>
    <w:rsid w:val="00C328C0"/>
    <w:rsid w:val="00C3471C"/>
    <w:rsid w:val="00C433CD"/>
    <w:rsid w:val="00C44A3F"/>
    <w:rsid w:val="00C44E77"/>
    <w:rsid w:val="00C458A0"/>
    <w:rsid w:val="00C46483"/>
    <w:rsid w:val="00C5053C"/>
    <w:rsid w:val="00C62DA2"/>
    <w:rsid w:val="00C62E58"/>
    <w:rsid w:val="00C72995"/>
    <w:rsid w:val="00C7786B"/>
    <w:rsid w:val="00C81394"/>
    <w:rsid w:val="00C82896"/>
    <w:rsid w:val="00C8620B"/>
    <w:rsid w:val="00C86F9E"/>
    <w:rsid w:val="00C87931"/>
    <w:rsid w:val="00C929D1"/>
    <w:rsid w:val="00C94DD5"/>
    <w:rsid w:val="00C95813"/>
    <w:rsid w:val="00C9712D"/>
    <w:rsid w:val="00CA1627"/>
    <w:rsid w:val="00CA24A6"/>
    <w:rsid w:val="00CA2ABF"/>
    <w:rsid w:val="00CA41BA"/>
    <w:rsid w:val="00CA4394"/>
    <w:rsid w:val="00CA6028"/>
    <w:rsid w:val="00CA7D48"/>
    <w:rsid w:val="00CB1C91"/>
    <w:rsid w:val="00CB36A3"/>
    <w:rsid w:val="00CB4720"/>
    <w:rsid w:val="00CC07FF"/>
    <w:rsid w:val="00CC2384"/>
    <w:rsid w:val="00CC3974"/>
    <w:rsid w:val="00CC3C03"/>
    <w:rsid w:val="00CC47CD"/>
    <w:rsid w:val="00CC5235"/>
    <w:rsid w:val="00CC6B7C"/>
    <w:rsid w:val="00CD047B"/>
    <w:rsid w:val="00CD1579"/>
    <w:rsid w:val="00CD197B"/>
    <w:rsid w:val="00CD6DFA"/>
    <w:rsid w:val="00CE00DB"/>
    <w:rsid w:val="00CE07B6"/>
    <w:rsid w:val="00CE0CDF"/>
    <w:rsid w:val="00CE11EA"/>
    <w:rsid w:val="00CE364C"/>
    <w:rsid w:val="00CE548D"/>
    <w:rsid w:val="00CF03A0"/>
    <w:rsid w:val="00CF5838"/>
    <w:rsid w:val="00D020CB"/>
    <w:rsid w:val="00D023CD"/>
    <w:rsid w:val="00D10763"/>
    <w:rsid w:val="00D11C23"/>
    <w:rsid w:val="00D14B09"/>
    <w:rsid w:val="00D14CF7"/>
    <w:rsid w:val="00D1650C"/>
    <w:rsid w:val="00D17CA9"/>
    <w:rsid w:val="00D20409"/>
    <w:rsid w:val="00D210A8"/>
    <w:rsid w:val="00D21435"/>
    <w:rsid w:val="00D22E0B"/>
    <w:rsid w:val="00D248BC"/>
    <w:rsid w:val="00D25A9F"/>
    <w:rsid w:val="00D25FBE"/>
    <w:rsid w:val="00D30498"/>
    <w:rsid w:val="00D3623B"/>
    <w:rsid w:val="00D4104F"/>
    <w:rsid w:val="00D44552"/>
    <w:rsid w:val="00D5058F"/>
    <w:rsid w:val="00D53232"/>
    <w:rsid w:val="00D605DB"/>
    <w:rsid w:val="00D654E8"/>
    <w:rsid w:val="00D67B55"/>
    <w:rsid w:val="00D72209"/>
    <w:rsid w:val="00D72AAC"/>
    <w:rsid w:val="00D74A50"/>
    <w:rsid w:val="00D77944"/>
    <w:rsid w:val="00D81AE5"/>
    <w:rsid w:val="00D84CA3"/>
    <w:rsid w:val="00D85AFF"/>
    <w:rsid w:val="00D924A1"/>
    <w:rsid w:val="00D92C38"/>
    <w:rsid w:val="00D92C65"/>
    <w:rsid w:val="00D935F4"/>
    <w:rsid w:val="00D95D12"/>
    <w:rsid w:val="00DA1CAB"/>
    <w:rsid w:val="00DA36B3"/>
    <w:rsid w:val="00DA7725"/>
    <w:rsid w:val="00DA785D"/>
    <w:rsid w:val="00DB17BE"/>
    <w:rsid w:val="00DB1AB0"/>
    <w:rsid w:val="00DB3172"/>
    <w:rsid w:val="00DB4B22"/>
    <w:rsid w:val="00DB6431"/>
    <w:rsid w:val="00DC4001"/>
    <w:rsid w:val="00DC5127"/>
    <w:rsid w:val="00DC787F"/>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014A"/>
    <w:rsid w:val="00E01D21"/>
    <w:rsid w:val="00E031D5"/>
    <w:rsid w:val="00E05A39"/>
    <w:rsid w:val="00E1003E"/>
    <w:rsid w:val="00E10CBA"/>
    <w:rsid w:val="00E1136C"/>
    <w:rsid w:val="00E13329"/>
    <w:rsid w:val="00E14A96"/>
    <w:rsid w:val="00E17AA8"/>
    <w:rsid w:val="00E20DE5"/>
    <w:rsid w:val="00E21AA9"/>
    <w:rsid w:val="00E25746"/>
    <w:rsid w:val="00E305C1"/>
    <w:rsid w:val="00E331C5"/>
    <w:rsid w:val="00E332C1"/>
    <w:rsid w:val="00E344B1"/>
    <w:rsid w:val="00E361FC"/>
    <w:rsid w:val="00E415B7"/>
    <w:rsid w:val="00E42D17"/>
    <w:rsid w:val="00E4471A"/>
    <w:rsid w:val="00E45BB4"/>
    <w:rsid w:val="00E45C40"/>
    <w:rsid w:val="00E46178"/>
    <w:rsid w:val="00E46655"/>
    <w:rsid w:val="00E56043"/>
    <w:rsid w:val="00E624AD"/>
    <w:rsid w:val="00E63B3C"/>
    <w:rsid w:val="00E63C7C"/>
    <w:rsid w:val="00E648B5"/>
    <w:rsid w:val="00E65E6E"/>
    <w:rsid w:val="00E673BF"/>
    <w:rsid w:val="00E717E1"/>
    <w:rsid w:val="00E718CE"/>
    <w:rsid w:val="00E7397A"/>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2EF6"/>
    <w:rsid w:val="00E934F0"/>
    <w:rsid w:val="00E94555"/>
    <w:rsid w:val="00EA2C9C"/>
    <w:rsid w:val="00EA2D65"/>
    <w:rsid w:val="00EA5AA6"/>
    <w:rsid w:val="00EB0108"/>
    <w:rsid w:val="00EB3AF6"/>
    <w:rsid w:val="00EB6F5E"/>
    <w:rsid w:val="00EC1913"/>
    <w:rsid w:val="00EC1F43"/>
    <w:rsid w:val="00EC3F43"/>
    <w:rsid w:val="00EC67AC"/>
    <w:rsid w:val="00ED14B3"/>
    <w:rsid w:val="00ED16A9"/>
    <w:rsid w:val="00ED4B0C"/>
    <w:rsid w:val="00ED5BD2"/>
    <w:rsid w:val="00EE0C69"/>
    <w:rsid w:val="00EE1838"/>
    <w:rsid w:val="00EE3537"/>
    <w:rsid w:val="00EE3F39"/>
    <w:rsid w:val="00EE4345"/>
    <w:rsid w:val="00EE458B"/>
    <w:rsid w:val="00EE62C1"/>
    <w:rsid w:val="00EE7574"/>
    <w:rsid w:val="00EF02AA"/>
    <w:rsid w:val="00EF2C7F"/>
    <w:rsid w:val="00EF39E4"/>
    <w:rsid w:val="00EF3B9F"/>
    <w:rsid w:val="00EF4E29"/>
    <w:rsid w:val="00EF640C"/>
    <w:rsid w:val="00EF754F"/>
    <w:rsid w:val="00F00523"/>
    <w:rsid w:val="00F008F0"/>
    <w:rsid w:val="00F00916"/>
    <w:rsid w:val="00F0365A"/>
    <w:rsid w:val="00F10971"/>
    <w:rsid w:val="00F1400C"/>
    <w:rsid w:val="00F16A9D"/>
    <w:rsid w:val="00F22B73"/>
    <w:rsid w:val="00F247C4"/>
    <w:rsid w:val="00F25314"/>
    <w:rsid w:val="00F303A2"/>
    <w:rsid w:val="00F4048C"/>
    <w:rsid w:val="00F44A72"/>
    <w:rsid w:val="00F44D55"/>
    <w:rsid w:val="00F47C1E"/>
    <w:rsid w:val="00F539F9"/>
    <w:rsid w:val="00F5642C"/>
    <w:rsid w:val="00F609A5"/>
    <w:rsid w:val="00F668AD"/>
    <w:rsid w:val="00F66DB1"/>
    <w:rsid w:val="00F70420"/>
    <w:rsid w:val="00F72937"/>
    <w:rsid w:val="00F7555E"/>
    <w:rsid w:val="00F76416"/>
    <w:rsid w:val="00F76B26"/>
    <w:rsid w:val="00F80068"/>
    <w:rsid w:val="00F8160F"/>
    <w:rsid w:val="00F81A42"/>
    <w:rsid w:val="00F81D5E"/>
    <w:rsid w:val="00F83B3F"/>
    <w:rsid w:val="00F84E8B"/>
    <w:rsid w:val="00F85407"/>
    <w:rsid w:val="00F8646F"/>
    <w:rsid w:val="00F91B49"/>
    <w:rsid w:val="00FA117F"/>
    <w:rsid w:val="00FA5136"/>
    <w:rsid w:val="00FB0A28"/>
    <w:rsid w:val="00FB1BF1"/>
    <w:rsid w:val="00FB26F9"/>
    <w:rsid w:val="00FB5863"/>
    <w:rsid w:val="00FC1B89"/>
    <w:rsid w:val="00FC2B99"/>
    <w:rsid w:val="00FC66E8"/>
    <w:rsid w:val="00FC6DBD"/>
    <w:rsid w:val="00FC6DE3"/>
    <w:rsid w:val="00FC75E2"/>
    <w:rsid w:val="00FD0D8B"/>
    <w:rsid w:val="00FD50FB"/>
    <w:rsid w:val="00FD5D4F"/>
    <w:rsid w:val="00FE53E2"/>
    <w:rsid w:val="00FE76DC"/>
    <w:rsid w:val="00FF1706"/>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7816A"/>
  <w15:docId w15:val="{3F672469-1606-4030-9F8D-6DC8E2F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uiPriority w:val="9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99"/>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uiPriority w:val="34"/>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iPriority w:val="99"/>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15"/>
    <w:qFormat/>
    <w:rsid w:val="00CC6B7C"/>
    <w:pPr>
      <w:jc w:val="center"/>
    </w:pPr>
    <w:rPr>
      <w:b/>
      <w:bCs/>
      <w:sz w:val="28"/>
      <w:szCs w:val="28"/>
    </w:rPr>
  </w:style>
  <w:style w:type="character" w:customStyle="1" w:styleId="15">
    <w:name w:val="Заголовок Знак1"/>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0">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uiPriority w:val="9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6">
    <w:name w:val="Абзац списка1"/>
    <w:basedOn w:val="a2"/>
    <w:rsid w:val="002D0D68"/>
    <w:pPr>
      <w:ind w:left="720"/>
      <w:contextualSpacing/>
    </w:pPr>
    <w:rPr>
      <w:rFonts w:eastAsia="Calibri"/>
    </w:rPr>
  </w:style>
  <w:style w:type="paragraph" w:styleId="af1">
    <w:name w:val="No Spacing"/>
    <w:link w:val="af2"/>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3">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 + Полужирный"/>
    <w:aliases w:val="Интервал 0 pt,Интервал 3 pt"/>
    <w:rsid w:val="003A0C27"/>
    <w:rPr>
      <w:b/>
      <w:bCs/>
      <w:sz w:val="28"/>
      <w:lang w:val="ru-RU" w:eastAsia="ru-RU" w:bidi="ar-SA"/>
    </w:rPr>
  </w:style>
  <w:style w:type="character" w:customStyle="1" w:styleId="af5">
    <w:name w:val="Основной текст_"/>
    <w:link w:val="25"/>
    <w:rsid w:val="0074663D"/>
    <w:rPr>
      <w:spacing w:val="9"/>
      <w:shd w:val="clear" w:color="auto" w:fill="FFFFFF"/>
    </w:rPr>
  </w:style>
  <w:style w:type="paragraph" w:customStyle="1" w:styleId="25">
    <w:name w:val="Основной текст2"/>
    <w:basedOn w:val="a2"/>
    <w:link w:val="af5"/>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6"/>
    <w:qFormat/>
    <w:rsid w:val="00DB4B22"/>
    <w:pPr>
      <w:numPr>
        <w:numId w:val="1"/>
      </w:numPr>
      <w:autoSpaceDE w:val="0"/>
      <w:autoSpaceDN w:val="0"/>
      <w:adjustRightInd w:val="0"/>
      <w:spacing w:after="200"/>
      <w:jc w:val="both"/>
    </w:pPr>
    <w:rPr>
      <w:szCs w:val="20"/>
      <w:lang w:eastAsia="en-US"/>
    </w:rPr>
  </w:style>
  <w:style w:type="character" w:customStyle="1" w:styleId="af6">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7">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8"/>
    <w:rsid w:val="00140FF0"/>
    <w:pPr>
      <w:spacing w:before="100" w:beforeAutospacing="1" w:after="100" w:afterAutospacing="1" w:line="276" w:lineRule="auto"/>
    </w:pPr>
    <w:rPr>
      <w:rFonts w:ascii="Calibri" w:hAnsi="Calibri"/>
      <w:sz w:val="22"/>
      <w:szCs w:val="22"/>
      <w:lang w:eastAsia="en-US"/>
    </w:rPr>
  </w:style>
  <w:style w:type="character" w:customStyle="1" w:styleId="af8">
    <w:name w:val="Обычный (Интернет)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7"/>
    <w:locked/>
    <w:rsid w:val="00140FF0"/>
    <w:rPr>
      <w:rFonts w:ascii="Calibri" w:eastAsia="Times New Roman" w:hAnsi="Calibri" w:cs="Times New Roman"/>
    </w:rPr>
  </w:style>
  <w:style w:type="paragraph" w:customStyle="1" w:styleId="af9">
    <w:name w:val="Приложение"/>
    <w:basedOn w:val="a"/>
    <w:link w:val="afa"/>
    <w:qFormat/>
    <w:rsid w:val="00140FF0"/>
    <w:pPr>
      <w:numPr>
        <w:numId w:val="0"/>
      </w:numPr>
      <w:ind w:left="8080"/>
      <w:jc w:val="right"/>
    </w:pPr>
    <w:rPr>
      <w:szCs w:val="24"/>
    </w:rPr>
  </w:style>
  <w:style w:type="character" w:customStyle="1" w:styleId="afa">
    <w:name w:val="Приложение Знак"/>
    <w:basedOn w:val="af6"/>
    <w:link w:val="af9"/>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b">
    <w:name w:val="annotation text"/>
    <w:basedOn w:val="a2"/>
    <w:link w:val="afc"/>
    <w:uiPriority w:val="99"/>
    <w:rsid w:val="00140FF0"/>
    <w:pPr>
      <w:spacing w:after="200" w:line="276" w:lineRule="auto"/>
    </w:pPr>
    <w:rPr>
      <w:rFonts w:ascii="Calibri" w:hAnsi="Calibri"/>
      <w:sz w:val="20"/>
      <w:szCs w:val="20"/>
      <w:lang w:eastAsia="en-US"/>
    </w:rPr>
  </w:style>
  <w:style w:type="character" w:customStyle="1" w:styleId="afc">
    <w:name w:val="Текст примечания Знак"/>
    <w:basedOn w:val="a3"/>
    <w:link w:val="afb"/>
    <w:uiPriority w:val="99"/>
    <w:rsid w:val="00140FF0"/>
    <w:rPr>
      <w:rFonts w:ascii="Calibri" w:eastAsia="Times New Roman" w:hAnsi="Calibri" w:cs="Times New Roman"/>
      <w:sz w:val="20"/>
      <w:szCs w:val="20"/>
    </w:rPr>
  </w:style>
  <w:style w:type="table" w:styleId="afd">
    <w:name w:val="Table Grid"/>
    <w:aliases w:val="OTR"/>
    <w:basedOn w:val="a4"/>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2">
    <w:name w:val="Без интервала Знак"/>
    <w:link w:val="af1"/>
    <w:locked/>
    <w:rsid w:val="000F6793"/>
    <w:rPr>
      <w:rFonts w:ascii="Calibri" w:eastAsia="Calibri" w:hAnsi="Calibri" w:cs="Times New Roman"/>
    </w:rPr>
  </w:style>
  <w:style w:type="character" w:customStyle="1" w:styleId="50">
    <w:name w:val="Заголовок 5 Знак"/>
    <w:basedOn w:val="a3"/>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f">
    <w:name w:val="выступ"/>
    <w:basedOn w:val="a2"/>
    <w:rsid w:val="00BC04C8"/>
    <w:pPr>
      <w:spacing w:before="120"/>
      <w:ind w:left="709" w:hanging="709"/>
      <w:jc w:val="both"/>
    </w:pPr>
    <w:rPr>
      <w:b/>
      <w:bCs/>
      <w:i/>
      <w:color w:val="000000"/>
    </w:rPr>
  </w:style>
  <w:style w:type="paragraph" w:styleId="aff0">
    <w:name w:val="Body Text Indent"/>
    <w:aliases w:val="Основной текст 1"/>
    <w:basedOn w:val="a2"/>
    <w:link w:val="aff1"/>
    <w:unhideWhenUsed/>
    <w:rsid w:val="00E748B3"/>
    <w:pPr>
      <w:spacing w:after="120"/>
      <w:ind w:left="283"/>
    </w:pPr>
  </w:style>
  <w:style w:type="character" w:customStyle="1" w:styleId="aff1">
    <w:name w:val="Основной текст с отступом Знак"/>
    <w:aliases w:val="Основной текст 1 Знак"/>
    <w:basedOn w:val="a3"/>
    <w:link w:val="aff0"/>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5"/>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5"/>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7">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8">
    <w:name w:val="Заголовок №1_"/>
    <w:basedOn w:val="a3"/>
    <w:link w:val="19"/>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9">
    <w:name w:val="Заголовок №1"/>
    <w:basedOn w:val="a2"/>
    <w:link w:val="18"/>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2">
    <w:name w:val="footer"/>
    <w:basedOn w:val="a2"/>
    <w:link w:val="aff3"/>
    <w:rsid w:val="00A616EC"/>
    <w:pPr>
      <w:tabs>
        <w:tab w:val="center" w:pos="4703"/>
        <w:tab w:val="right" w:pos="9406"/>
      </w:tabs>
    </w:pPr>
    <w:rPr>
      <w:sz w:val="26"/>
      <w:szCs w:val="20"/>
    </w:rPr>
  </w:style>
  <w:style w:type="character" w:customStyle="1" w:styleId="aff3">
    <w:name w:val="Нижний колонтитул Знак"/>
    <w:basedOn w:val="a3"/>
    <w:link w:val="aff2"/>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4">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5">
    <w:name w:val="Subtitle"/>
    <w:basedOn w:val="a2"/>
    <w:link w:val="aff6"/>
    <w:qFormat/>
    <w:rsid w:val="00A616EC"/>
    <w:pPr>
      <w:spacing w:line="204" w:lineRule="auto"/>
      <w:jc w:val="center"/>
    </w:pPr>
    <w:rPr>
      <w:b/>
      <w:sz w:val="26"/>
      <w:szCs w:val="26"/>
    </w:rPr>
  </w:style>
  <w:style w:type="character" w:customStyle="1" w:styleId="aff6">
    <w:name w:val="Подзаголовок Знак"/>
    <w:basedOn w:val="a3"/>
    <w:link w:val="aff5"/>
    <w:rsid w:val="00A616EC"/>
    <w:rPr>
      <w:rFonts w:ascii="Times New Roman" w:eastAsia="Times New Roman" w:hAnsi="Times New Roman" w:cs="Times New Roman"/>
      <w:b/>
      <w:sz w:val="26"/>
      <w:szCs w:val="26"/>
      <w:lang w:eastAsia="ru-RU"/>
    </w:rPr>
  </w:style>
  <w:style w:type="paragraph" w:styleId="aff7">
    <w:name w:val="Plain Text"/>
    <w:basedOn w:val="a2"/>
    <w:link w:val="aff8"/>
    <w:rsid w:val="00A616EC"/>
    <w:pPr>
      <w:autoSpaceDE w:val="0"/>
      <w:autoSpaceDN w:val="0"/>
    </w:pPr>
    <w:rPr>
      <w:rFonts w:ascii="Courier New" w:hAnsi="Courier New" w:cs="Courier New"/>
      <w:sz w:val="20"/>
      <w:szCs w:val="20"/>
    </w:rPr>
  </w:style>
  <w:style w:type="character" w:customStyle="1" w:styleId="aff8">
    <w:name w:val="Текст Знак"/>
    <w:basedOn w:val="a3"/>
    <w:link w:val="aff7"/>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9">
    <w:name w:val="Подпись к таблице_"/>
    <w:link w:val="affa"/>
    <w:locked/>
    <w:rsid w:val="00A616EC"/>
    <w:rPr>
      <w:spacing w:val="10"/>
      <w:sz w:val="26"/>
      <w:szCs w:val="26"/>
      <w:shd w:val="clear" w:color="auto" w:fill="FFFFFF"/>
    </w:rPr>
  </w:style>
  <w:style w:type="paragraph" w:customStyle="1" w:styleId="affa">
    <w:name w:val="Подпись к таблице"/>
    <w:basedOn w:val="a2"/>
    <w:link w:val="aff9"/>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b">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c">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2"/>
    <w:link w:val="affe"/>
    <w:rsid w:val="00FD5D4F"/>
    <w:rPr>
      <w:sz w:val="20"/>
      <w:szCs w:val="20"/>
    </w:rPr>
  </w:style>
  <w:style w:type="character" w:customStyle="1" w:styleId="affe">
    <w:name w:val="Текст сноски Знак"/>
    <w:basedOn w:val="a3"/>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iPriority w:val="99"/>
    <w:unhideWhenUsed/>
    <w:rsid w:val="00FD5D4F"/>
    <w:rPr>
      <w:color w:val="800080"/>
      <w:u w:val="single"/>
    </w:rPr>
  </w:style>
  <w:style w:type="numbering" w:customStyle="1" w:styleId="1d">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2">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rsid w:val="001A5E37"/>
    <w:rPr>
      <w:rFonts w:asciiTheme="majorHAnsi" w:eastAsiaTheme="majorEastAsia" w:hAnsiTheme="majorHAnsi" w:cstheme="majorBidi"/>
      <w:i/>
      <w:iCs/>
      <w:color w:val="404040" w:themeColor="text1" w:themeTint="BF"/>
    </w:rPr>
  </w:style>
  <w:style w:type="paragraph" w:customStyle="1" w:styleId="1e">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f">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3"/>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2"/>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3"/>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3"/>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d">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f0">
    <w:name w:val="Сетка таблицы1"/>
    <w:basedOn w:val="a4"/>
    <w:next w:val="afd"/>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1">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2">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1">
    <w:name w:val="Основной шрифт"/>
    <w:uiPriority w:val="99"/>
    <w:rsid w:val="00524AA6"/>
  </w:style>
  <w:style w:type="character" w:styleId="affff2">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3">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3">
    <w:name w:val="Основной шрифт абзаца1"/>
    <w:rsid w:val="00053A20"/>
  </w:style>
  <w:style w:type="character" w:customStyle="1" w:styleId="affff4">
    <w:name w:val="Символ нумерации"/>
    <w:rsid w:val="00053A20"/>
  </w:style>
  <w:style w:type="paragraph" w:styleId="affff5">
    <w:name w:val="List"/>
    <w:basedOn w:val="aa"/>
    <w:rsid w:val="00053A20"/>
    <w:pPr>
      <w:spacing w:after="120"/>
      <w:jc w:val="left"/>
    </w:pPr>
    <w:rPr>
      <w:rFonts w:ascii="Arial" w:hAnsi="Arial" w:cs="Tahoma"/>
      <w:sz w:val="24"/>
      <w:szCs w:val="24"/>
    </w:rPr>
  </w:style>
  <w:style w:type="paragraph" w:customStyle="1" w:styleId="1f4">
    <w:name w:val="Название1"/>
    <w:basedOn w:val="a2"/>
    <w:rsid w:val="00053A20"/>
    <w:pPr>
      <w:suppressLineNumbers/>
      <w:suppressAutoHyphens/>
      <w:spacing w:before="120" w:after="120"/>
    </w:pPr>
    <w:rPr>
      <w:rFonts w:ascii="Arial" w:hAnsi="Arial" w:cs="Tahoma"/>
      <w:i/>
      <w:iCs/>
      <w:sz w:val="20"/>
      <w:lang w:eastAsia="ar-SA"/>
    </w:rPr>
  </w:style>
  <w:style w:type="paragraph" w:customStyle="1" w:styleId="1f5">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6">
    <w:name w:val="Текст выноски Знак1"/>
    <w:basedOn w:val="a3"/>
    <w:rsid w:val="00053A20"/>
    <w:rPr>
      <w:rFonts w:ascii="Tahoma" w:eastAsia="Times New Roman" w:hAnsi="Tahoma" w:cs="Tahoma"/>
      <w:sz w:val="16"/>
      <w:szCs w:val="16"/>
      <w:lang w:eastAsia="ar-SA"/>
    </w:rPr>
  </w:style>
  <w:style w:type="paragraph" w:customStyle="1" w:styleId="affff6">
    <w:name w:val="Содержимое таблицы"/>
    <w:basedOn w:val="a2"/>
    <w:rsid w:val="00053A20"/>
    <w:pPr>
      <w:suppressLineNumbers/>
      <w:suppressAutoHyphens/>
    </w:pPr>
    <w:rPr>
      <w:rFonts w:cs="Calibri"/>
      <w:lang w:eastAsia="ar-SA"/>
    </w:rPr>
  </w:style>
  <w:style w:type="paragraph" w:customStyle="1" w:styleId="affff7">
    <w:name w:val="Заголовок таблицы"/>
    <w:basedOn w:val="affff6"/>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8">
    <w:name w:val="annotation reference"/>
    <w:uiPriority w:val="99"/>
    <w:unhideWhenUsed/>
    <w:rsid w:val="00053A20"/>
    <w:rPr>
      <w:sz w:val="16"/>
      <w:szCs w:val="16"/>
    </w:rPr>
  </w:style>
  <w:style w:type="paragraph" w:styleId="affff9">
    <w:name w:val="annotation subject"/>
    <w:basedOn w:val="afb"/>
    <w:next w:val="afb"/>
    <w:link w:val="affffa"/>
    <w:uiPriority w:val="99"/>
    <w:unhideWhenUsed/>
    <w:rsid w:val="00053A20"/>
    <w:pPr>
      <w:suppressAutoHyphens/>
      <w:spacing w:after="0" w:line="240" w:lineRule="auto"/>
    </w:pPr>
    <w:rPr>
      <w:rFonts w:ascii="Times New Roman" w:hAnsi="Times New Roman" w:cs="Calibri"/>
      <w:b/>
      <w:bCs/>
      <w:lang w:eastAsia="ar-SA"/>
    </w:rPr>
  </w:style>
  <w:style w:type="character" w:customStyle="1" w:styleId="affffa">
    <w:name w:val="Тема примечания Знак"/>
    <w:basedOn w:val="afc"/>
    <w:link w:val="affff9"/>
    <w:uiPriority w:val="99"/>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b">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7">
    <w:name w:val="Тема примечания Знак1"/>
    <w:uiPriority w:val="99"/>
    <w:locked/>
    <w:rsid w:val="00E331C5"/>
    <w:rPr>
      <w:rFonts w:cs="Times New Roman"/>
      <w:b/>
      <w:bCs/>
      <w:sz w:val="24"/>
      <w:szCs w:val="24"/>
    </w:rPr>
  </w:style>
  <w:style w:type="paragraph" w:customStyle="1" w:styleId="affffc">
    <w:name w:val="÷¬__ ÷¬__ ÷¬__ ÷¬__"/>
    <w:basedOn w:val="a2"/>
    <w:rsid w:val="00E331C5"/>
    <w:pPr>
      <w:spacing w:before="100" w:beforeAutospacing="1" w:after="100" w:afterAutospacing="1"/>
    </w:pPr>
    <w:rPr>
      <w:rFonts w:ascii="Tahoma" w:hAnsi="Tahoma"/>
      <w:sz w:val="20"/>
      <w:szCs w:val="20"/>
      <w:lang w:val="en-US" w:eastAsia="en-US"/>
    </w:rPr>
  </w:style>
  <w:style w:type="paragraph" w:styleId="affffd">
    <w:name w:val="endnote text"/>
    <w:basedOn w:val="a2"/>
    <w:link w:val="affffe"/>
    <w:rsid w:val="00E331C5"/>
    <w:rPr>
      <w:sz w:val="20"/>
      <w:szCs w:val="20"/>
    </w:rPr>
  </w:style>
  <w:style w:type="character" w:customStyle="1" w:styleId="affffe">
    <w:name w:val="Текст концевой сноски Знак"/>
    <w:basedOn w:val="a3"/>
    <w:link w:val="affffd"/>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0">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1">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8">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9">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2">
    <w:name w:val="МОН Знак"/>
    <w:link w:val="afffff3"/>
    <w:locked/>
    <w:rsid w:val="009A0FA5"/>
    <w:rPr>
      <w:sz w:val="28"/>
      <w:szCs w:val="24"/>
    </w:rPr>
  </w:style>
  <w:style w:type="paragraph" w:customStyle="1" w:styleId="afffff3">
    <w:name w:val="МОН"/>
    <w:basedOn w:val="a2"/>
    <w:link w:val="afffff2"/>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4">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5">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a">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6">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8"/>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7">
    <w:name w:val="Block Text"/>
    <w:basedOn w:val="a2"/>
    <w:rsid w:val="00011824"/>
    <w:pPr>
      <w:ind w:left="-567" w:right="-766" w:firstLine="567"/>
      <w:jc w:val="both"/>
    </w:pPr>
    <w:rPr>
      <w:sz w:val="28"/>
      <w:szCs w:val="20"/>
    </w:rPr>
  </w:style>
  <w:style w:type="paragraph" w:customStyle="1" w:styleId="1fb">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8">
    <w:name w:val="Таблица"/>
    <w:basedOn w:val="a2"/>
    <w:semiHidden/>
    <w:rsid w:val="00011824"/>
    <w:pPr>
      <w:jc w:val="both"/>
    </w:pPr>
  </w:style>
  <w:style w:type="paragraph" w:customStyle="1" w:styleId="afffff9">
    <w:name w:val="Заголовок таблици"/>
    <w:basedOn w:val="a2"/>
    <w:semiHidden/>
    <w:rsid w:val="00011824"/>
    <w:pPr>
      <w:ind w:firstLine="540"/>
      <w:jc w:val="both"/>
    </w:pPr>
    <w:rPr>
      <w:sz w:val="22"/>
    </w:rPr>
  </w:style>
  <w:style w:type="paragraph" w:customStyle="1" w:styleId="1fc">
    <w:name w:val="Знак1 Знак Знак Знак"/>
    <w:basedOn w:val="a2"/>
    <w:rsid w:val="00011824"/>
    <w:pPr>
      <w:spacing w:after="60"/>
      <w:ind w:firstLine="709"/>
      <w:jc w:val="both"/>
    </w:pPr>
    <w:rPr>
      <w:rFonts w:ascii="Arial" w:hAnsi="Arial" w:cs="Arial"/>
      <w:bCs/>
    </w:rPr>
  </w:style>
  <w:style w:type="paragraph" w:customStyle="1" w:styleId="afffffa">
    <w:name w:val="_Обычный"/>
    <w:basedOn w:val="a2"/>
    <w:link w:val="afffffb"/>
    <w:rsid w:val="00011824"/>
    <w:pPr>
      <w:spacing w:line="360" w:lineRule="auto"/>
      <w:ind w:firstLine="709"/>
      <w:jc w:val="both"/>
    </w:pPr>
    <w:rPr>
      <w:iCs/>
      <w:sz w:val="26"/>
      <w:szCs w:val="26"/>
    </w:rPr>
  </w:style>
  <w:style w:type="character" w:customStyle="1" w:styleId="afffffb">
    <w:name w:val="_Обычный Знак"/>
    <w:link w:val="afffffa"/>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c">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d">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e">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0">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d">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1">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2">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3">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e">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f">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4"/>
    <w:rsid w:val="00D023CD"/>
    <w:pPr>
      <w:numPr>
        <w:numId w:val="7"/>
      </w:numPr>
      <w:autoSpaceDE w:val="0"/>
      <w:autoSpaceDN w:val="0"/>
      <w:adjustRightInd w:val="0"/>
      <w:spacing w:before="240" w:line="360" w:lineRule="auto"/>
      <w:jc w:val="center"/>
    </w:pPr>
    <w:rPr>
      <w:b/>
      <w:lang w:val="x-none" w:eastAsia="x-none"/>
    </w:rPr>
  </w:style>
  <w:style w:type="character" w:customStyle="1" w:styleId="affffff4">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5">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f0">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1">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2">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uiPriority w:val="99"/>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uiPriority w:val="99"/>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uiPriority w:val="99"/>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6">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3">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4">
    <w:name w:val="Текст ТД Знак Знак Знак1 Знак"/>
    <w:basedOn w:val="a2"/>
    <w:link w:val="1ff5"/>
    <w:rsid w:val="00D023CD"/>
    <w:pPr>
      <w:autoSpaceDE w:val="0"/>
      <w:autoSpaceDN w:val="0"/>
      <w:adjustRightInd w:val="0"/>
      <w:spacing w:after="200"/>
      <w:ind w:left="360" w:hanging="360"/>
      <w:jc w:val="both"/>
    </w:pPr>
    <w:rPr>
      <w:szCs w:val="20"/>
      <w:lang w:val="x-none" w:eastAsia="x-none"/>
    </w:rPr>
  </w:style>
  <w:style w:type="character" w:customStyle="1" w:styleId="1ff5">
    <w:name w:val="Текст ТД Знак Знак Знак1 Знак Знак"/>
    <w:link w:val="1ff4"/>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7">
    <w:name w:val="Текст ТД Знак Знак Знак"/>
    <w:basedOn w:val="a2"/>
    <w:link w:val="affffff8"/>
    <w:rsid w:val="00D023CD"/>
    <w:pPr>
      <w:autoSpaceDE w:val="0"/>
      <w:autoSpaceDN w:val="0"/>
      <w:adjustRightInd w:val="0"/>
      <w:spacing w:after="200"/>
      <w:ind w:left="360" w:hanging="360"/>
      <w:jc w:val="both"/>
    </w:pPr>
    <w:rPr>
      <w:szCs w:val="20"/>
      <w:lang w:val="x-none" w:eastAsia="x-none"/>
    </w:rPr>
  </w:style>
  <w:style w:type="character" w:customStyle="1" w:styleId="affffff8">
    <w:name w:val="Текст ТД Знак Знак Знак Знак"/>
    <w:link w:val="affffff7"/>
    <w:locked/>
    <w:rsid w:val="00D023CD"/>
    <w:rPr>
      <w:rFonts w:ascii="Times New Roman" w:eastAsia="Times New Roman" w:hAnsi="Times New Roman" w:cs="Times New Roman"/>
      <w:sz w:val="24"/>
      <w:szCs w:val="20"/>
      <w:lang w:val="x-none" w:eastAsia="x-none"/>
    </w:rPr>
  </w:style>
  <w:style w:type="paragraph" w:styleId="affffff9">
    <w:name w:val="Body Text First Indent"/>
    <w:basedOn w:val="aa"/>
    <w:link w:val="affffffa"/>
    <w:rsid w:val="00D023CD"/>
    <w:pPr>
      <w:suppressAutoHyphens w:val="0"/>
      <w:spacing w:after="120" w:line="276" w:lineRule="auto"/>
      <w:ind w:firstLine="210"/>
      <w:jc w:val="left"/>
    </w:pPr>
    <w:rPr>
      <w:rFonts w:ascii="Calibri" w:hAnsi="Calibri"/>
      <w:sz w:val="20"/>
      <w:lang w:val="x-none"/>
    </w:rPr>
  </w:style>
  <w:style w:type="character" w:customStyle="1" w:styleId="affffffa">
    <w:name w:val="Красная строка Знак"/>
    <w:basedOn w:val="ab"/>
    <w:link w:val="affffff9"/>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6">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b">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d"/>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c">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5"/>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5"/>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d"/>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2388331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3DF7AAE29AE5397864BCF082DAB03E6DFB88C30B3F75070989BDC406F1Ft8F" TargetMode="External"/><Relationship Id="rId18" Type="http://schemas.openxmlformats.org/officeDocument/2006/relationships/hyperlink" Target="consultantplus://offline/ref=0B7465D2F26BE68FE655F06241034E0784219342D019C01A70540FB06BE6D2A2CD4CB51814CF4E6DCA322775D2900A4E900BD5927F812E01FD35026CRFTEN" TargetMode="External"/><Relationship Id="rId3" Type="http://schemas.openxmlformats.org/officeDocument/2006/relationships/styles" Target="styles.xml"/><Relationship Id="rId21" Type="http://schemas.openxmlformats.org/officeDocument/2006/relationships/hyperlink" Target="consultantplus://offline/ref=802EF1183216F1136BD92C59ECC7880705033DCA195F7B75612191D4798AE99DNFBAM" TargetMode="External"/><Relationship Id="rId7" Type="http://schemas.openxmlformats.org/officeDocument/2006/relationships/endnotes" Target="endnotes.xml"/><Relationship Id="rId12" Type="http://schemas.openxmlformats.org/officeDocument/2006/relationships/hyperlink" Target="consultantplus://offline/ref=B3DF7AAE29AE5397864BD1053BC75CE3D9B7DA34BDF75B24C4C4871D38F1513D1Bt8F" TargetMode="External"/><Relationship Id="rId17" Type="http://schemas.openxmlformats.org/officeDocument/2006/relationships/hyperlink" Target="consultantplus://offline/ref=63B3D84DA900707A0EC43BF9C577D779470AA752C492FA47C9969ACC4BFEA71A116F3D18C476C4C4B5C712653BE2304F52wD1B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3DF7AAE29AE5397864BCF082DAB03E6DFB98339B9F85070989BDC406F1Ft8F" TargetMode="External"/><Relationship Id="rId20" Type="http://schemas.openxmlformats.org/officeDocument/2006/relationships/hyperlink" Target="consultantplus://offline/ref=B3DF7AAE29AE5397864BD1053BC75CE3D9B7DA34BDF85820C5C4871D38F1513D1Bt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DF7AAE29AE5397864BD1053BC75CE3D9B7DA34BDFD5F22CDC4871D38F1513DB8C87F653C464ADF2BD1D114t0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3DF7AAE29AE5397864BD1053BC75CE3D9B7DA34BDF75825C5C4871D38F1513DB8C87F653C464ADF2BD1D814t5F" TargetMode="External"/><Relationship Id="rId23" Type="http://schemas.openxmlformats.org/officeDocument/2006/relationships/hyperlink" Target="consultantplus://offline/ref=802EF1183216F1136BD92C59ECC7880705033DCA195D78736C2191D4798AE99DNFBAM" TargetMode="External"/><Relationship Id="rId10" Type="http://schemas.openxmlformats.org/officeDocument/2006/relationships/hyperlink" Target="consultantplus://offline/ref=B3DF7AAE29AE5397864BCF082DAB03E6DFB88C30B3F75070989BDC406F1Ft8F" TargetMode="External"/><Relationship Id="rId19" Type="http://schemas.openxmlformats.org/officeDocument/2006/relationships/hyperlink" Target="consultantplus://offline/ref=B3DF7AAE29AE5397864BD1053BC75CE3D9B7DA34BDF75B26C3C4871D38F1513D1Bt8F" TargetMode="External"/><Relationship Id="rId4" Type="http://schemas.openxmlformats.org/officeDocument/2006/relationships/settings" Target="settings.xml"/><Relationship Id="rId9" Type="http://schemas.openxmlformats.org/officeDocument/2006/relationships/hyperlink" Target="consultantplus://offline/ref=B1643D3A73BA5C187BB7BEE6412FFD54181862F1E543CBAAB34ACF460EF9817DD861323E36C37ED1D495A254A453z3I" TargetMode="External"/><Relationship Id="rId14" Type="http://schemas.openxmlformats.org/officeDocument/2006/relationships/hyperlink" Target="consultantplus://offline/ref=B3DF7AAE29AE5397864BD1053BC75CE3D9B7DA34BDF85327C1C4871D38F1513DB8C87F653C464ADF2BD1D114tAF" TargetMode="External"/><Relationship Id="rId22" Type="http://schemas.openxmlformats.org/officeDocument/2006/relationships/hyperlink" Target="consultantplus://offline/ref=802EF1183216F1136BD92C59ECC7880705033DCA195D78736C2191D4798AE99DNFB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E627C-3711-4863-81CA-0351BA16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94</Pages>
  <Words>21197</Words>
  <Characters>120827</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Анастасия</cp:lastModifiedBy>
  <cp:revision>14</cp:revision>
  <cp:lastPrinted>2022-12-19T10:47:00Z</cp:lastPrinted>
  <dcterms:created xsi:type="dcterms:W3CDTF">2022-12-19T12:49:00Z</dcterms:created>
  <dcterms:modified xsi:type="dcterms:W3CDTF">2026-04-30T06:44:00Z</dcterms:modified>
</cp:coreProperties>
</file>